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FAF3ED" w14:textId="28803A16" w:rsidR="0069496E" w:rsidRPr="009D7D5E" w:rsidRDefault="00537D86" w:rsidP="009D7D5E">
      <w:pPr>
        <w:spacing w:line="276" w:lineRule="auto"/>
        <w:ind w:left="850" w:right="850"/>
        <w:jc w:val="center"/>
        <w:rPr>
          <w:rFonts w:ascii="Arial Narrow" w:hAnsi="Arial Narrow"/>
          <w:b/>
          <w:sz w:val="28"/>
          <w:szCs w:val="28"/>
        </w:rPr>
      </w:pPr>
      <w:r w:rsidRPr="009D7D5E">
        <w:rPr>
          <w:rFonts w:ascii="Arial Narrow" w:hAnsi="Arial Narrow"/>
          <w:b/>
          <w:sz w:val="28"/>
          <w:szCs w:val="28"/>
        </w:rPr>
        <w:t>Kinesisk religion</w:t>
      </w:r>
    </w:p>
    <w:p w14:paraId="4F2DACD3" w14:textId="77777777" w:rsidR="009E4D36" w:rsidRPr="009D7D5E" w:rsidRDefault="009E4D36" w:rsidP="009D7D5E">
      <w:pPr>
        <w:spacing w:line="276" w:lineRule="auto"/>
        <w:ind w:right="850"/>
        <w:rPr>
          <w:rFonts w:ascii="Arial Narrow" w:hAnsi="Arial Narrow"/>
          <w:b/>
          <w:sz w:val="28"/>
          <w:szCs w:val="28"/>
        </w:rPr>
      </w:pPr>
      <w:r w:rsidRPr="009D7D5E">
        <w:rPr>
          <w:rFonts w:ascii="Arial Narrow" w:hAnsi="Arial Narrow"/>
          <w:b/>
          <w:sz w:val="28"/>
          <w:szCs w:val="28"/>
        </w:rPr>
        <w:t>Faglige mål:</w:t>
      </w:r>
    </w:p>
    <w:p w14:paraId="264BFC83" w14:textId="77777777" w:rsidR="00B05F6D" w:rsidRPr="009D7D5E" w:rsidRDefault="00B05F6D" w:rsidP="009D7D5E">
      <w:pPr>
        <w:spacing w:line="276" w:lineRule="auto"/>
        <w:ind w:left="850" w:right="850"/>
        <w:rPr>
          <w:rFonts w:ascii="Arial Narrow" w:hAnsi="Arial Narrow"/>
          <w:sz w:val="28"/>
          <w:szCs w:val="28"/>
        </w:rPr>
      </w:pPr>
      <w:r w:rsidRPr="009D7D5E">
        <w:rPr>
          <w:rFonts w:ascii="Arial Narrow" w:hAnsi="Arial Narrow"/>
          <w:sz w:val="28"/>
          <w:szCs w:val="28"/>
        </w:rPr>
        <w:t>I skal kunne:</w:t>
      </w:r>
    </w:p>
    <w:p w14:paraId="7C6EEA8F" w14:textId="06E9288B" w:rsidR="0088079B" w:rsidRPr="009D7D5E" w:rsidRDefault="00D52131" w:rsidP="009D7D5E">
      <w:pPr>
        <w:pStyle w:val="Normalweb"/>
        <w:numPr>
          <w:ilvl w:val="0"/>
          <w:numId w:val="1"/>
        </w:numPr>
        <w:shd w:val="clear" w:color="auto" w:fill="FFFFFF"/>
        <w:spacing w:before="0" w:beforeAutospacing="0" w:after="0" w:afterAutospacing="0" w:line="276" w:lineRule="auto"/>
        <w:ind w:left="540"/>
        <w:textAlignment w:val="baseline"/>
        <w:rPr>
          <w:rFonts w:ascii="Arial Narrow" w:hAnsi="Arial Narrow"/>
          <w:color w:val="000000"/>
          <w:sz w:val="28"/>
          <w:szCs w:val="28"/>
        </w:rPr>
      </w:pPr>
      <w:r w:rsidRPr="009D7D5E">
        <w:rPr>
          <w:rFonts w:ascii="Arial Narrow" w:hAnsi="Arial Narrow"/>
          <w:color w:val="000000"/>
          <w:sz w:val="28"/>
          <w:szCs w:val="28"/>
        </w:rPr>
        <w:t xml:space="preserve">Redegøre for </w:t>
      </w:r>
      <w:r w:rsidR="0088079B" w:rsidRPr="009D7D5E">
        <w:rPr>
          <w:rFonts w:ascii="Arial Narrow" w:hAnsi="Arial Narrow"/>
          <w:color w:val="000000"/>
          <w:sz w:val="28"/>
          <w:szCs w:val="28"/>
        </w:rPr>
        <w:t>religionens udvikling gennem Kinas historie og frem til i dag</w:t>
      </w:r>
    </w:p>
    <w:p w14:paraId="641B06D8" w14:textId="5903D7E0" w:rsidR="00D52131" w:rsidRPr="009D7D5E" w:rsidRDefault="00D52131" w:rsidP="009D7D5E">
      <w:pPr>
        <w:pStyle w:val="Normalweb"/>
        <w:numPr>
          <w:ilvl w:val="0"/>
          <w:numId w:val="1"/>
        </w:numPr>
        <w:shd w:val="clear" w:color="auto" w:fill="FFFFFF"/>
        <w:spacing w:before="0" w:beforeAutospacing="0" w:after="0" w:afterAutospacing="0" w:line="276" w:lineRule="auto"/>
        <w:ind w:left="540"/>
        <w:textAlignment w:val="baseline"/>
        <w:rPr>
          <w:rFonts w:ascii="Arial Narrow" w:hAnsi="Arial Narrow"/>
          <w:color w:val="000000"/>
          <w:sz w:val="28"/>
          <w:szCs w:val="28"/>
        </w:rPr>
      </w:pPr>
      <w:r w:rsidRPr="009D7D5E">
        <w:rPr>
          <w:rFonts w:ascii="Arial Narrow" w:hAnsi="Arial Narrow"/>
          <w:color w:val="000000"/>
          <w:sz w:val="28"/>
          <w:szCs w:val="28"/>
        </w:rPr>
        <w:t xml:space="preserve">Redegøre </w:t>
      </w:r>
      <w:r w:rsidR="0088079B" w:rsidRPr="009D7D5E">
        <w:rPr>
          <w:rFonts w:ascii="Arial Narrow" w:hAnsi="Arial Narrow"/>
          <w:color w:val="000000"/>
          <w:sz w:val="28"/>
          <w:szCs w:val="28"/>
        </w:rPr>
        <w:t>for centrale sider af daoisme og konfucianisme, herunder sammenligne kosmologi og antropologi</w:t>
      </w:r>
    </w:p>
    <w:p w14:paraId="2CE91DF5" w14:textId="277F2F4E" w:rsidR="001A6A92" w:rsidRPr="009D7D5E" w:rsidRDefault="001A6A92" w:rsidP="009D7D5E">
      <w:pPr>
        <w:pStyle w:val="Normalweb"/>
        <w:numPr>
          <w:ilvl w:val="0"/>
          <w:numId w:val="1"/>
        </w:numPr>
        <w:shd w:val="clear" w:color="auto" w:fill="FFFFFF"/>
        <w:spacing w:before="0" w:beforeAutospacing="0" w:after="0" w:afterAutospacing="0" w:line="276" w:lineRule="auto"/>
        <w:ind w:left="540"/>
        <w:textAlignment w:val="baseline"/>
        <w:rPr>
          <w:rFonts w:ascii="Arial Narrow" w:hAnsi="Arial Narrow"/>
          <w:color w:val="000000"/>
          <w:sz w:val="28"/>
          <w:szCs w:val="28"/>
        </w:rPr>
      </w:pPr>
      <w:r w:rsidRPr="009D7D5E">
        <w:rPr>
          <w:rFonts w:ascii="Arial Narrow" w:hAnsi="Arial Narrow"/>
          <w:color w:val="000000"/>
          <w:sz w:val="28"/>
          <w:szCs w:val="28"/>
        </w:rPr>
        <w:t xml:space="preserve">Analysere </w:t>
      </w:r>
      <w:proofErr w:type="spellStart"/>
      <w:r w:rsidRPr="009D7D5E">
        <w:rPr>
          <w:rFonts w:ascii="Arial Narrow" w:hAnsi="Arial Narrow"/>
          <w:color w:val="000000"/>
          <w:sz w:val="28"/>
          <w:szCs w:val="28"/>
        </w:rPr>
        <w:t>emic</w:t>
      </w:r>
      <w:proofErr w:type="spellEnd"/>
      <w:r w:rsidRPr="009D7D5E">
        <w:rPr>
          <w:rFonts w:ascii="Arial Narrow" w:hAnsi="Arial Narrow"/>
          <w:color w:val="000000"/>
          <w:sz w:val="28"/>
          <w:szCs w:val="28"/>
        </w:rPr>
        <w:t xml:space="preserve"> såvel som </w:t>
      </w:r>
      <w:proofErr w:type="spellStart"/>
      <w:r w:rsidRPr="009D7D5E">
        <w:rPr>
          <w:rFonts w:ascii="Arial Narrow" w:hAnsi="Arial Narrow"/>
          <w:color w:val="000000"/>
          <w:sz w:val="28"/>
          <w:szCs w:val="28"/>
        </w:rPr>
        <w:t>etic</w:t>
      </w:r>
      <w:proofErr w:type="spellEnd"/>
      <w:r w:rsidRPr="009D7D5E">
        <w:rPr>
          <w:rFonts w:ascii="Arial Narrow" w:hAnsi="Arial Narrow"/>
          <w:color w:val="000000"/>
          <w:sz w:val="28"/>
          <w:szCs w:val="28"/>
        </w:rPr>
        <w:t xml:space="preserve"> kilder med henblik på at karakterisere </w:t>
      </w:r>
      <w:r w:rsidR="00C32ED5" w:rsidRPr="009D7D5E">
        <w:rPr>
          <w:rFonts w:ascii="Arial Narrow" w:hAnsi="Arial Narrow"/>
          <w:color w:val="000000"/>
          <w:sz w:val="28"/>
          <w:szCs w:val="28"/>
        </w:rPr>
        <w:t xml:space="preserve">relevante aspekter af </w:t>
      </w:r>
      <w:r w:rsidR="0088079B" w:rsidRPr="009D7D5E">
        <w:rPr>
          <w:rFonts w:ascii="Arial Narrow" w:hAnsi="Arial Narrow"/>
          <w:color w:val="000000"/>
          <w:sz w:val="28"/>
          <w:szCs w:val="28"/>
        </w:rPr>
        <w:t>daoisme og konfucianisme</w:t>
      </w:r>
    </w:p>
    <w:p w14:paraId="5DC3A651" w14:textId="32815AA5" w:rsidR="001A6A92" w:rsidRPr="009D7D5E" w:rsidRDefault="001A6A92" w:rsidP="009D7D5E">
      <w:pPr>
        <w:pStyle w:val="Normalweb"/>
        <w:numPr>
          <w:ilvl w:val="0"/>
          <w:numId w:val="1"/>
        </w:numPr>
        <w:shd w:val="clear" w:color="auto" w:fill="FFFFFF"/>
        <w:spacing w:before="0" w:beforeAutospacing="0" w:after="0" w:afterAutospacing="0" w:line="276" w:lineRule="auto"/>
        <w:ind w:left="540"/>
        <w:textAlignment w:val="baseline"/>
        <w:rPr>
          <w:rFonts w:ascii="Arial Narrow" w:hAnsi="Arial Narrow"/>
          <w:color w:val="000000"/>
          <w:sz w:val="28"/>
          <w:szCs w:val="28"/>
        </w:rPr>
      </w:pPr>
      <w:r w:rsidRPr="009D7D5E">
        <w:rPr>
          <w:rFonts w:ascii="Arial Narrow" w:hAnsi="Arial Narrow"/>
          <w:color w:val="000000"/>
          <w:sz w:val="28"/>
          <w:szCs w:val="28"/>
          <w:shd w:val="clear" w:color="auto" w:fill="FFFFFF"/>
        </w:rPr>
        <w:t xml:space="preserve">Diskutere og vurdere </w:t>
      </w:r>
      <w:r w:rsidR="0088079B" w:rsidRPr="009D7D5E">
        <w:rPr>
          <w:rFonts w:ascii="Arial Narrow" w:hAnsi="Arial Narrow"/>
          <w:color w:val="000000"/>
          <w:sz w:val="28"/>
          <w:szCs w:val="28"/>
          <w:shd w:val="clear" w:color="auto" w:fill="FFFFFF"/>
        </w:rPr>
        <w:t xml:space="preserve">religionens </w:t>
      </w:r>
      <w:r w:rsidR="0088079B" w:rsidRPr="009D7D5E">
        <w:rPr>
          <w:rFonts w:ascii="Arial Narrow" w:hAnsi="Arial Narrow"/>
          <w:color w:val="000000"/>
          <w:sz w:val="28"/>
          <w:szCs w:val="28"/>
        </w:rPr>
        <w:t>vilkår og rolle i Kina</w:t>
      </w:r>
      <w:r w:rsidRPr="009D7D5E">
        <w:rPr>
          <w:rFonts w:ascii="Arial Narrow" w:hAnsi="Arial Narrow"/>
          <w:color w:val="000000"/>
          <w:sz w:val="28"/>
          <w:szCs w:val="28"/>
          <w:shd w:val="clear" w:color="auto" w:fill="FFFFFF"/>
        </w:rPr>
        <w:t xml:space="preserve"> forhold til samfundsudviklingen</w:t>
      </w:r>
    </w:p>
    <w:p w14:paraId="15F641F3" w14:textId="77777777" w:rsidR="0088079B" w:rsidRPr="009D7D5E" w:rsidRDefault="0088079B" w:rsidP="009D7D5E">
      <w:pPr>
        <w:spacing w:line="276" w:lineRule="auto"/>
        <w:ind w:right="850"/>
        <w:rPr>
          <w:rFonts w:ascii="Arial Narrow" w:hAnsi="Arial Narrow"/>
          <w:b/>
          <w:sz w:val="28"/>
          <w:szCs w:val="28"/>
        </w:rPr>
      </w:pPr>
    </w:p>
    <w:p w14:paraId="234CD55B" w14:textId="77777777" w:rsidR="0088079B" w:rsidRPr="009D7D5E" w:rsidRDefault="0088079B" w:rsidP="009D7D5E">
      <w:pPr>
        <w:spacing w:line="276" w:lineRule="auto"/>
        <w:ind w:right="850"/>
        <w:rPr>
          <w:rFonts w:ascii="Arial Narrow" w:hAnsi="Arial Narrow"/>
          <w:b/>
          <w:sz w:val="28"/>
          <w:szCs w:val="28"/>
        </w:rPr>
      </w:pPr>
    </w:p>
    <w:p w14:paraId="3E77B4B8" w14:textId="77777777" w:rsidR="009E4D36" w:rsidRPr="009D7D5E" w:rsidRDefault="009E4D36" w:rsidP="009D7D5E">
      <w:pPr>
        <w:spacing w:line="276" w:lineRule="auto"/>
        <w:ind w:right="850"/>
        <w:rPr>
          <w:rFonts w:ascii="Arial Narrow" w:hAnsi="Arial Narrow"/>
          <w:b/>
          <w:sz w:val="28"/>
          <w:szCs w:val="28"/>
        </w:rPr>
      </w:pPr>
      <w:r w:rsidRPr="009D7D5E">
        <w:rPr>
          <w:rFonts w:ascii="Arial Narrow" w:hAnsi="Arial Narrow"/>
          <w:b/>
          <w:sz w:val="28"/>
          <w:szCs w:val="28"/>
        </w:rPr>
        <w:t>Oversigt:</w:t>
      </w:r>
      <w:r w:rsidR="0079108C" w:rsidRPr="009D7D5E">
        <w:rPr>
          <w:rFonts w:ascii="Arial Narrow" w:hAnsi="Arial Narrow"/>
          <w:noProof/>
          <w:sz w:val="28"/>
          <w:szCs w:val="28"/>
          <w:lang w:eastAsia="da-DK"/>
        </w:rPr>
        <w:t xml:space="preserve"> </w:t>
      </w:r>
    </w:p>
    <w:p w14:paraId="0F818283" w14:textId="55468220" w:rsidR="001A6A92" w:rsidRPr="009D7D5E" w:rsidRDefault="0088079B" w:rsidP="009D7D5E">
      <w:pPr>
        <w:spacing w:line="276" w:lineRule="auto"/>
        <w:ind w:right="850"/>
        <w:rPr>
          <w:rFonts w:ascii="Arial Narrow" w:hAnsi="Arial Narrow"/>
          <w:b/>
          <w:sz w:val="28"/>
          <w:szCs w:val="28"/>
        </w:rPr>
      </w:pPr>
      <w:r w:rsidRPr="009D7D5E">
        <w:rPr>
          <w:rFonts w:ascii="Arial Narrow" w:hAnsi="Arial Narrow"/>
          <w:b/>
          <w:sz w:val="28"/>
          <w:szCs w:val="28"/>
        </w:rPr>
        <w:t>Religion, sekularisme og eklekticis</w:t>
      </w:r>
      <w:r w:rsidR="00D41C74" w:rsidRPr="009D7D5E">
        <w:rPr>
          <w:rFonts w:ascii="Arial Narrow" w:hAnsi="Arial Narrow"/>
          <w:b/>
          <w:sz w:val="28"/>
          <w:szCs w:val="28"/>
        </w:rPr>
        <w:t>m</w:t>
      </w:r>
      <w:r w:rsidRPr="009D7D5E">
        <w:rPr>
          <w:rFonts w:ascii="Arial Narrow" w:hAnsi="Arial Narrow"/>
          <w:b/>
          <w:sz w:val="28"/>
          <w:szCs w:val="28"/>
        </w:rPr>
        <w:t>e</w:t>
      </w:r>
    </w:p>
    <w:p w14:paraId="52C71542" w14:textId="7EB56A5B" w:rsidR="0088079B" w:rsidRPr="009D7D5E" w:rsidRDefault="009D7D5E" w:rsidP="009D7D5E">
      <w:pPr>
        <w:spacing w:line="276" w:lineRule="auto"/>
        <w:ind w:right="850"/>
        <w:rPr>
          <w:rFonts w:ascii="Arial Narrow" w:hAnsi="Arial Narrow"/>
          <w:sz w:val="28"/>
          <w:szCs w:val="28"/>
        </w:rPr>
      </w:pPr>
      <w:r>
        <w:rPr>
          <w:rFonts w:ascii="Arial Narrow" w:hAnsi="Arial Narrow"/>
          <w:sz w:val="28"/>
          <w:szCs w:val="28"/>
        </w:rPr>
        <w:t>Fokus:</w:t>
      </w:r>
      <w:r>
        <w:rPr>
          <w:rFonts w:ascii="Arial Narrow" w:hAnsi="Arial Narrow"/>
          <w:sz w:val="28"/>
          <w:szCs w:val="28"/>
        </w:rPr>
        <w:br/>
      </w:r>
      <w:r w:rsidR="0088079B" w:rsidRPr="009D7D5E">
        <w:rPr>
          <w:rFonts w:ascii="Arial Narrow" w:hAnsi="Arial Narrow"/>
          <w:sz w:val="28"/>
          <w:szCs w:val="28"/>
        </w:rPr>
        <w:t>Religion i det 20. århundrede</w:t>
      </w:r>
    </w:p>
    <w:p w14:paraId="24F8770E" w14:textId="2BC9FF46" w:rsidR="001A6A92" w:rsidRPr="009D7D5E" w:rsidRDefault="004440F5" w:rsidP="009D7D5E">
      <w:pPr>
        <w:spacing w:line="276" w:lineRule="auto"/>
        <w:ind w:right="850"/>
        <w:rPr>
          <w:rFonts w:ascii="Arial Narrow" w:hAnsi="Arial Narrow"/>
          <w:sz w:val="28"/>
          <w:szCs w:val="28"/>
        </w:rPr>
      </w:pPr>
      <w:r w:rsidRPr="009D7D5E">
        <w:rPr>
          <w:rFonts w:ascii="Arial Narrow" w:hAnsi="Arial Narrow"/>
          <w:sz w:val="28"/>
          <w:szCs w:val="28"/>
        </w:rPr>
        <w:t>Baggrundsstof</w:t>
      </w:r>
      <w:r w:rsidR="001A6A92" w:rsidRPr="009D7D5E">
        <w:rPr>
          <w:rFonts w:ascii="Arial Narrow" w:hAnsi="Arial Narrow"/>
          <w:sz w:val="28"/>
          <w:szCs w:val="28"/>
        </w:rPr>
        <w:t xml:space="preserve">: </w:t>
      </w:r>
      <w:r w:rsidR="006F6FCB" w:rsidRPr="009D7D5E">
        <w:rPr>
          <w:rFonts w:ascii="Arial Narrow" w:hAnsi="Arial Narrow"/>
          <w:sz w:val="28"/>
          <w:szCs w:val="28"/>
        </w:rPr>
        <w:br/>
      </w:r>
      <w:r w:rsidR="001A6A92" w:rsidRPr="009D7D5E">
        <w:rPr>
          <w:rFonts w:ascii="Arial Narrow" w:hAnsi="Arial Narrow"/>
          <w:sz w:val="28"/>
          <w:szCs w:val="28"/>
        </w:rPr>
        <w:t>Afsnittene ”</w:t>
      </w:r>
      <w:r w:rsidR="0088079B" w:rsidRPr="009D7D5E">
        <w:rPr>
          <w:rFonts w:ascii="Arial Narrow" w:hAnsi="Arial Narrow"/>
          <w:sz w:val="28"/>
          <w:szCs w:val="28"/>
        </w:rPr>
        <w:t xml:space="preserve">Religion og ”overtro””, </w:t>
      </w:r>
      <w:r w:rsidR="001A6A92" w:rsidRPr="009D7D5E">
        <w:rPr>
          <w:rFonts w:ascii="Arial Narrow" w:hAnsi="Arial Narrow"/>
          <w:sz w:val="28"/>
          <w:szCs w:val="28"/>
        </w:rPr>
        <w:t>”</w:t>
      </w:r>
      <w:r w:rsidR="0088079B" w:rsidRPr="009D7D5E">
        <w:rPr>
          <w:rFonts w:ascii="Arial Narrow" w:hAnsi="Arial Narrow"/>
          <w:sz w:val="28"/>
          <w:szCs w:val="28"/>
        </w:rPr>
        <w:t>Religion i en sekulær stat</w:t>
      </w:r>
      <w:r w:rsidR="00865338" w:rsidRPr="009D7D5E">
        <w:rPr>
          <w:rFonts w:ascii="Arial Narrow" w:hAnsi="Arial Narrow"/>
          <w:sz w:val="28"/>
          <w:szCs w:val="28"/>
        </w:rPr>
        <w:t>”</w:t>
      </w:r>
      <w:r w:rsidR="0088079B" w:rsidRPr="009D7D5E">
        <w:rPr>
          <w:rFonts w:ascii="Arial Narrow" w:hAnsi="Arial Narrow"/>
          <w:sz w:val="28"/>
          <w:szCs w:val="28"/>
        </w:rPr>
        <w:t xml:space="preserve"> og ”Religion i forskellige blandingsforhold”</w:t>
      </w:r>
      <w:r w:rsidR="00865338" w:rsidRPr="009D7D5E">
        <w:rPr>
          <w:rFonts w:ascii="Arial Narrow" w:hAnsi="Arial Narrow"/>
          <w:sz w:val="28"/>
          <w:szCs w:val="28"/>
        </w:rPr>
        <w:t xml:space="preserve"> i </w:t>
      </w:r>
      <w:r w:rsidR="00865338" w:rsidRPr="009D7D5E">
        <w:rPr>
          <w:rFonts w:ascii="Arial Narrow" w:hAnsi="Arial Narrow"/>
          <w:i/>
          <w:sz w:val="28"/>
          <w:szCs w:val="28"/>
        </w:rPr>
        <w:t>Religioner lever</w:t>
      </w:r>
      <w:r w:rsidR="001A6A92" w:rsidRPr="009D7D5E">
        <w:rPr>
          <w:rFonts w:ascii="Arial Narrow" w:hAnsi="Arial Narrow"/>
          <w:sz w:val="28"/>
          <w:szCs w:val="28"/>
        </w:rPr>
        <w:t>. Lindhar</w:t>
      </w:r>
      <w:r w:rsidR="007D6EB1" w:rsidRPr="009D7D5E">
        <w:rPr>
          <w:rFonts w:ascii="Arial Narrow" w:hAnsi="Arial Narrow"/>
          <w:sz w:val="28"/>
          <w:szCs w:val="28"/>
        </w:rPr>
        <w:t>d</w:t>
      </w:r>
      <w:r w:rsidR="001A6A92" w:rsidRPr="009D7D5E">
        <w:rPr>
          <w:rFonts w:ascii="Arial Narrow" w:hAnsi="Arial Narrow"/>
          <w:sz w:val="28"/>
          <w:szCs w:val="28"/>
        </w:rPr>
        <w:t>t og Ringhof 2017</w:t>
      </w:r>
    </w:p>
    <w:p w14:paraId="5073B90D" w14:textId="7E04EF20" w:rsidR="001A6A92" w:rsidRPr="009D7D5E" w:rsidRDefault="001A6A92" w:rsidP="009D7D5E">
      <w:pPr>
        <w:spacing w:line="276" w:lineRule="auto"/>
        <w:ind w:right="850"/>
        <w:rPr>
          <w:rFonts w:ascii="Arial Narrow" w:hAnsi="Arial Narrow"/>
          <w:sz w:val="28"/>
          <w:szCs w:val="28"/>
        </w:rPr>
      </w:pPr>
      <w:r w:rsidRPr="009D7D5E">
        <w:rPr>
          <w:rFonts w:ascii="Arial Narrow" w:hAnsi="Arial Narrow"/>
          <w:sz w:val="28"/>
          <w:szCs w:val="28"/>
        </w:rPr>
        <w:t xml:space="preserve">Kilder: </w:t>
      </w:r>
      <w:r w:rsidR="009D7D5E">
        <w:rPr>
          <w:rFonts w:ascii="Arial Narrow" w:hAnsi="Arial Narrow"/>
          <w:sz w:val="28"/>
          <w:szCs w:val="28"/>
        </w:rPr>
        <w:br/>
      </w:r>
      <w:r w:rsidR="00C02EF5" w:rsidRPr="009D7D5E">
        <w:rPr>
          <w:rFonts w:ascii="Arial Narrow" w:hAnsi="Arial Narrow"/>
          <w:color w:val="000000" w:themeColor="text1"/>
          <w:sz w:val="28"/>
          <w:szCs w:val="28"/>
        </w:rPr>
        <w:t xml:space="preserve">”Kina til kamp mod radikalisering” af Laura </w:t>
      </w:r>
      <w:proofErr w:type="spellStart"/>
      <w:r w:rsidR="00C02EF5" w:rsidRPr="009D7D5E">
        <w:rPr>
          <w:rFonts w:ascii="Arial Narrow" w:hAnsi="Arial Narrow"/>
          <w:color w:val="000000" w:themeColor="text1"/>
          <w:sz w:val="28"/>
          <w:szCs w:val="28"/>
        </w:rPr>
        <w:t>Dombernovsky</w:t>
      </w:r>
      <w:proofErr w:type="spellEnd"/>
      <w:r w:rsidR="00C02EF5" w:rsidRPr="009D7D5E">
        <w:rPr>
          <w:rFonts w:ascii="Arial Narrow" w:hAnsi="Arial Narrow"/>
          <w:color w:val="000000" w:themeColor="text1"/>
          <w:sz w:val="28"/>
          <w:szCs w:val="28"/>
        </w:rPr>
        <w:t xml:space="preserve"> (</w:t>
      </w:r>
      <w:r w:rsidR="00C02EF5" w:rsidRPr="009D7D5E">
        <w:rPr>
          <w:rFonts w:ascii="Arial Narrow" w:hAnsi="Arial Narrow"/>
          <w:i/>
          <w:color w:val="000000" w:themeColor="text1"/>
          <w:sz w:val="28"/>
          <w:szCs w:val="28"/>
        </w:rPr>
        <w:t>Information</w:t>
      </w:r>
      <w:r w:rsidR="00C02EF5" w:rsidRPr="009D7D5E">
        <w:rPr>
          <w:rFonts w:ascii="Arial Narrow" w:hAnsi="Arial Narrow"/>
          <w:color w:val="000000" w:themeColor="text1"/>
          <w:sz w:val="28"/>
          <w:szCs w:val="28"/>
        </w:rPr>
        <w:t>)</w:t>
      </w:r>
      <w:r w:rsidR="009D7D5E">
        <w:rPr>
          <w:rFonts w:ascii="Arial Narrow" w:hAnsi="Arial Narrow"/>
          <w:sz w:val="28"/>
          <w:szCs w:val="28"/>
        </w:rPr>
        <w:br/>
      </w:r>
      <w:r w:rsidR="00C02EF5" w:rsidRPr="009D7D5E">
        <w:rPr>
          <w:rFonts w:ascii="Arial Narrow" w:hAnsi="Arial Narrow"/>
          <w:color w:val="000000" w:themeColor="text1"/>
          <w:sz w:val="28"/>
          <w:szCs w:val="28"/>
        </w:rPr>
        <w:t>”Kristendommen som Kinas fremtid” af Anders Raahauge (</w:t>
      </w:r>
      <w:r w:rsidR="00C02EF5" w:rsidRPr="009D7D5E">
        <w:rPr>
          <w:rFonts w:ascii="Arial Narrow" w:hAnsi="Arial Narrow"/>
          <w:i/>
          <w:color w:val="000000" w:themeColor="text1"/>
          <w:sz w:val="28"/>
          <w:szCs w:val="28"/>
        </w:rPr>
        <w:t>Kristeligt Dagblad</w:t>
      </w:r>
      <w:r w:rsidR="00C02EF5" w:rsidRPr="009D7D5E">
        <w:rPr>
          <w:rFonts w:ascii="Arial Narrow" w:hAnsi="Arial Narrow"/>
          <w:color w:val="000000" w:themeColor="text1"/>
          <w:sz w:val="28"/>
          <w:szCs w:val="28"/>
        </w:rPr>
        <w:t>)</w:t>
      </w:r>
      <w:r w:rsidR="006F6FCB" w:rsidRPr="009D7D5E">
        <w:rPr>
          <w:rFonts w:ascii="Arial Narrow" w:hAnsi="Arial Narrow"/>
          <w:sz w:val="28"/>
          <w:szCs w:val="28"/>
        </w:rPr>
        <w:br/>
      </w:r>
    </w:p>
    <w:p w14:paraId="3401D060" w14:textId="7753CFB7" w:rsidR="006F6FCB" w:rsidRPr="009D7D5E" w:rsidRDefault="0066043F" w:rsidP="009D7D5E">
      <w:pPr>
        <w:spacing w:line="276" w:lineRule="auto"/>
        <w:ind w:right="850"/>
        <w:rPr>
          <w:rFonts w:ascii="Arial Narrow" w:hAnsi="Arial Narrow"/>
          <w:sz w:val="28"/>
          <w:szCs w:val="28"/>
        </w:rPr>
      </w:pPr>
      <w:r w:rsidRPr="009D7D5E">
        <w:rPr>
          <w:rFonts w:ascii="Arial Narrow" w:hAnsi="Arial Narrow"/>
          <w:sz w:val="28"/>
          <w:szCs w:val="28"/>
        </w:rPr>
        <w:t>Øvelser</w:t>
      </w:r>
      <w:r w:rsidR="006F6FCB" w:rsidRPr="009D7D5E">
        <w:rPr>
          <w:rFonts w:ascii="Arial Narrow" w:hAnsi="Arial Narrow"/>
          <w:sz w:val="28"/>
          <w:szCs w:val="28"/>
        </w:rPr>
        <w:t>:</w:t>
      </w:r>
    </w:p>
    <w:p w14:paraId="6DB197BF" w14:textId="77777777" w:rsidR="00C02EF5" w:rsidRPr="009D7D5E" w:rsidRDefault="00C02EF5" w:rsidP="009D7D5E">
      <w:pPr>
        <w:pStyle w:val="Listeafsnit"/>
        <w:numPr>
          <w:ilvl w:val="0"/>
          <w:numId w:val="4"/>
        </w:numPr>
        <w:tabs>
          <w:tab w:val="left" w:pos="1660"/>
        </w:tabs>
        <w:spacing w:line="276" w:lineRule="auto"/>
        <w:rPr>
          <w:rFonts w:ascii="Arial Narrow" w:hAnsi="Arial Narrow"/>
          <w:sz w:val="28"/>
          <w:szCs w:val="28"/>
        </w:rPr>
      </w:pPr>
      <w:r w:rsidRPr="009D7D5E">
        <w:rPr>
          <w:rFonts w:ascii="Arial Narrow" w:hAnsi="Arial Narrow"/>
          <w:sz w:val="28"/>
          <w:szCs w:val="28"/>
        </w:rPr>
        <w:t>Induktiv øvelse, inden baggrundsteksterne læses:</w:t>
      </w:r>
      <w:r w:rsidRPr="009D7D5E">
        <w:rPr>
          <w:rFonts w:ascii="Arial Narrow" w:hAnsi="Arial Narrow"/>
          <w:sz w:val="28"/>
          <w:szCs w:val="28"/>
        </w:rPr>
        <w:tab/>
      </w:r>
    </w:p>
    <w:p w14:paraId="51176888" w14:textId="77777777" w:rsidR="00C02EF5" w:rsidRPr="009D7D5E" w:rsidRDefault="00C02EF5" w:rsidP="009D7D5E">
      <w:pPr>
        <w:pStyle w:val="Listeafsnit"/>
        <w:widowControl w:val="0"/>
        <w:numPr>
          <w:ilvl w:val="1"/>
          <w:numId w:val="4"/>
        </w:numPr>
        <w:tabs>
          <w:tab w:val="left" w:pos="220"/>
          <w:tab w:val="left" w:pos="720"/>
        </w:tabs>
        <w:autoSpaceDE w:val="0"/>
        <w:autoSpaceDN w:val="0"/>
        <w:adjustRightInd w:val="0"/>
        <w:spacing w:line="276" w:lineRule="auto"/>
        <w:rPr>
          <w:rFonts w:ascii="Arial Narrow" w:hAnsi="Arial Narrow"/>
          <w:color w:val="000000" w:themeColor="text1"/>
          <w:sz w:val="28"/>
          <w:szCs w:val="28"/>
        </w:rPr>
      </w:pPr>
      <w:r w:rsidRPr="009D7D5E">
        <w:rPr>
          <w:rFonts w:ascii="Arial Narrow" w:hAnsi="Arial Narrow"/>
          <w:color w:val="000000" w:themeColor="text1"/>
          <w:sz w:val="28"/>
          <w:szCs w:val="28"/>
        </w:rPr>
        <w:t>Er der nogen religioner, der stammer fra Kina? Hvilke?</w:t>
      </w:r>
    </w:p>
    <w:p w14:paraId="0A1203D9" w14:textId="77777777" w:rsidR="00C02EF5" w:rsidRPr="009D7D5E" w:rsidRDefault="00C02EF5" w:rsidP="009D7D5E">
      <w:pPr>
        <w:pStyle w:val="Listeafsnit"/>
        <w:widowControl w:val="0"/>
        <w:numPr>
          <w:ilvl w:val="1"/>
          <w:numId w:val="4"/>
        </w:numPr>
        <w:tabs>
          <w:tab w:val="left" w:pos="220"/>
          <w:tab w:val="left" w:pos="720"/>
        </w:tabs>
        <w:autoSpaceDE w:val="0"/>
        <w:autoSpaceDN w:val="0"/>
        <w:adjustRightInd w:val="0"/>
        <w:spacing w:line="276" w:lineRule="auto"/>
        <w:rPr>
          <w:rFonts w:ascii="Arial Narrow" w:hAnsi="Arial Narrow"/>
          <w:color w:val="000000" w:themeColor="text1"/>
          <w:sz w:val="28"/>
          <w:szCs w:val="28"/>
        </w:rPr>
      </w:pPr>
      <w:r w:rsidRPr="009D7D5E">
        <w:rPr>
          <w:rFonts w:ascii="Arial Narrow" w:hAnsi="Arial Narrow"/>
          <w:color w:val="000000" w:themeColor="text1"/>
          <w:sz w:val="28"/>
          <w:szCs w:val="28"/>
        </w:rPr>
        <w:t>Forbinder I noget specielt med at være religiøs i Kina? (det er OK, hvis I bare har spørgsmål …)</w:t>
      </w:r>
    </w:p>
    <w:p w14:paraId="702A5885" w14:textId="77777777" w:rsidR="00C02EF5" w:rsidRPr="009D7D5E" w:rsidRDefault="00C02EF5" w:rsidP="009D7D5E">
      <w:pPr>
        <w:pStyle w:val="Listeafsnit"/>
        <w:widowControl w:val="0"/>
        <w:numPr>
          <w:ilvl w:val="1"/>
          <w:numId w:val="4"/>
        </w:numPr>
        <w:tabs>
          <w:tab w:val="left" w:pos="220"/>
          <w:tab w:val="left" w:pos="720"/>
        </w:tabs>
        <w:autoSpaceDE w:val="0"/>
        <w:autoSpaceDN w:val="0"/>
        <w:adjustRightInd w:val="0"/>
        <w:spacing w:line="276" w:lineRule="auto"/>
        <w:rPr>
          <w:rFonts w:ascii="Arial Narrow" w:hAnsi="Arial Narrow"/>
          <w:color w:val="000000" w:themeColor="text1"/>
          <w:sz w:val="28"/>
          <w:szCs w:val="28"/>
        </w:rPr>
      </w:pPr>
      <w:r w:rsidRPr="009D7D5E">
        <w:rPr>
          <w:rFonts w:ascii="Arial Narrow" w:hAnsi="Arial Narrow"/>
          <w:color w:val="000000" w:themeColor="text1"/>
          <w:sz w:val="28"/>
          <w:szCs w:val="28"/>
        </w:rPr>
        <w:t>Ved I noget om holdningen til religion i det kinesiske samfund?</w:t>
      </w:r>
    </w:p>
    <w:p w14:paraId="2392EB77" w14:textId="2CD35C48" w:rsidR="00C02EF5" w:rsidRPr="009D7D5E" w:rsidRDefault="00C02EF5" w:rsidP="009D7D5E">
      <w:pPr>
        <w:pStyle w:val="Listeafsnit"/>
        <w:widowControl w:val="0"/>
        <w:numPr>
          <w:ilvl w:val="0"/>
          <w:numId w:val="4"/>
        </w:numPr>
        <w:tabs>
          <w:tab w:val="left" w:pos="220"/>
          <w:tab w:val="left" w:pos="720"/>
        </w:tabs>
        <w:autoSpaceDE w:val="0"/>
        <w:autoSpaceDN w:val="0"/>
        <w:adjustRightInd w:val="0"/>
        <w:spacing w:line="276" w:lineRule="auto"/>
        <w:rPr>
          <w:rFonts w:ascii="Arial Narrow" w:hAnsi="Arial Narrow"/>
          <w:color w:val="000000" w:themeColor="text1"/>
          <w:sz w:val="28"/>
          <w:szCs w:val="28"/>
        </w:rPr>
      </w:pPr>
      <w:r w:rsidRPr="009D7D5E">
        <w:rPr>
          <w:rFonts w:ascii="Arial Narrow" w:hAnsi="Arial Narrow"/>
          <w:color w:val="000000" w:themeColor="text1"/>
          <w:sz w:val="28"/>
          <w:szCs w:val="28"/>
        </w:rPr>
        <w:t>Læs baggrundsteksterne, og formulér hovedpointerne sammen eller i fællesskab.</w:t>
      </w:r>
      <w:r w:rsidR="00D41C74" w:rsidRPr="009D7D5E">
        <w:rPr>
          <w:rFonts w:ascii="Arial Narrow" w:hAnsi="Arial Narrow"/>
          <w:color w:val="000000" w:themeColor="text1"/>
          <w:sz w:val="28"/>
          <w:szCs w:val="28"/>
        </w:rPr>
        <w:t xml:space="preserve"> Forskellige grupper kan være ansvarlige for at læse og gennemgå de enkelte afsnit.</w:t>
      </w:r>
    </w:p>
    <w:p w14:paraId="6DDAB849" w14:textId="024DF574" w:rsidR="00C02EF5" w:rsidRPr="009D7D5E" w:rsidRDefault="00C02EF5" w:rsidP="009D7D5E">
      <w:pPr>
        <w:pStyle w:val="Listeafsnit"/>
        <w:widowControl w:val="0"/>
        <w:numPr>
          <w:ilvl w:val="0"/>
          <w:numId w:val="4"/>
        </w:numPr>
        <w:tabs>
          <w:tab w:val="left" w:pos="220"/>
          <w:tab w:val="left" w:pos="720"/>
        </w:tabs>
        <w:autoSpaceDE w:val="0"/>
        <w:autoSpaceDN w:val="0"/>
        <w:adjustRightInd w:val="0"/>
        <w:spacing w:line="276" w:lineRule="auto"/>
        <w:rPr>
          <w:rFonts w:ascii="Arial Narrow" w:hAnsi="Arial Narrow"/>
          <w:color w:val="000000" w:themeColor="text1"/>
          <w:sz w:val="28"/>
          <w:szCs w:val="28"/>
        </w:rPr>
      </w:pPr>
      <w:r w:rsidRPr="009D7D5E">
        <w:rPr>
          <w:rFonts w:ascii="Arial Narrow" w:hAnsi="Arial Narrow"/>
          <w:color w:val="000000" w:themeColor="text1"/>
          <w:sz w:val="28"/>
          <w:szCs w:val="28"/>
        </w:rPr>
        <w:t xml:space="preserve">Gå sammen to og to. Én læser artiklen ”Kina til kamp mod radikalisering” af Laura </w:t>
      </w:r>
      <w:proofErr w:type="spellStart"/>
      <w:r w:rsidRPr="009D7D5E">
        <w:rPr>
          <w:rFonts w:ascii="Arial Narrow" w:hAnsi="Arial Narrow"/>
          <w:color w:val="000000" w:themeColor="text1"/>
          <w:sz w:val="28"/>
          <w:szCs w:val="28"/>
        </w:rPr>
        <w:lastRenderedPageBreak/>
        <w:t>Dombernovsky</w:t>
      </w:r>
      <w:proofErr w:type="spellEnd"/>
      <w:r w:rsidRPr="009D7D5E">
        <w:rPr>
          <w:rFonts w:ascii="Arial Narrow" w:hAnsi="Arial Narrow"/>
          <w:color w:val="000000" w:themeColor="text1"/>
          <w:sz w:val="28"/>
          <w:szCs w:val="28"/>
        </w:rPr>
        <w:t xml:space="preserve"> fra </w:t>
      </w:r>
      <w:r w:rsidRPr="009D7D5E">
        <w:rPr>
          <w:rFonts w:ascii="Arial Narrow" w:hAnsi="Arial Narrow"/>
          <w:i/>
          <w:color w:val="000000" w:themeColor="text1"/>
          <w:sz w:val="28"/>
          <w:szCs w:val="28"/>
        </w:rPr>
        <w:t>Information</w:t>
      </w:r>
      <w:r w:rsidRPr="009D7D5E">
        <w:rPr>
          <w:rFonts w:ascii="Arial Narrow" w:hAnsi="Arial Narrow"/>
          <w:color w:val="000000" w:themeColor="text1"/>
          <w:sz w:val="28"/>
          <w:szCs w:val="28"/>
        </w:rPr>
        <w:t xml:space="preserve">, og én læser artiklen ”Kristendommen som Kinas fremtid” af Anders Raahauge fra </w:t>
      </w:r>
      <w:r w:rsidRPr="009D7D5E">
        <w:rPr>
          <w:rFonts w:ascii="Arial Narrow" w:hAnsi="Arial Narrow"/>
          <w:i/>
          <w:color w:val="000000" w:themeColor="text1"/>
          <w:sz w:val="28"/>
          <w:szCs w:val="28"/>
        </w:rPr>
        <w:t>Kristeligt Dagblad</w:t>
      </w:r>
      <w:r w:rsidRPr="009D7D5E">
        <w:rPr>
          <w:rFonts w:ascii="Arial Narrow" w:hAnsi="Arial Narrow"/>
          <w:color w:val="000000" w:themeColor="text1"/>
          <w:sz w:val="28"/>
          <w:szCs w:val="28"/>
        </w:rPr>
        <w:t xml:space="preserve">. Fremlæg indholdet i artiklen for hinanden. Diskutér artiklernes forskellige vinkler i forhold til afsender-/modtagerforholdet og </w:t>
      </w:r>
      <w:proofErr w:type="spellStart"/>
      <w:r w:rsidRPr="009D7D5E">
        <w:rPr>
          <w:rFonts w:ascii="Arial Narrow" w:hAnsi="Arial Narrow"/>
          <w:color w:val="000000" w:themeColor="text1"/>
          <w:sz w:val="28"/>
          <w:szCs w:val="28"/>
        </w:rPr>
        <w:t>emic</w:t>
      </w:r>
      <w:proofErr w:type="spellEnd"/>
      <w:r w:rsidRPr="009D7D5E">
        <w:rPr>
          <w:rFonts w:ascii="Arial Narrow" w:hAnsi="Arial Narrow"/>
          <w:color w:val="000000" w:themeColor="text1"/>
          <w:sz w:val="28"/>
          <w:szCs w:val="28"/>
        </w:rPr>
        <w:t>/</w:t>
      </w:r>
      <w:proofErr w:type="spellStart"/>
      <w:r w:rsidRPr="009D7D5E">
        <w:rPr>
          <w:rFonts w:ascii="Arial Narrow" w:hAnsi="Arial Narrow"/>
          <w:color w:val="000000" w:themeColor="text1"/>
          <w:sz w:val="28"/>
          <w:szCs w:val="28"/>
        </w:rPr>
        <w:t>etic</w:t>
      </w:r>
      <w:proofErr w:type="spellEnd"/>
      <w:r w:rsidR="00D41C74" w:rsidRPr="009D7D5E">
        <w:rPr>
          <w:rFonts w:ascii="Arial Narrow" w:hAnsi="Arial Narrow"/>
          <w:color w:val="000000" w:themeColor="text1"/>
          <w:sz w:val="28"/>
          <w:szCs w:val="28"/>
        </w:rPr>
        <w:t xml:space="preserve"> synsvinkel</w:t>
      </w:r>
      <w:r w:rsidRPr="009D7D5E">
        <w:rPr>
          <w:rFonts w:ascii="Arial Narrow" w:hAnsi="Arial Narrow"/>
          <w:color w:val="000000" w:themeColor="text1"/>
          <w:sz w:val="28"/>
          <w:szCs w:val="28"/>
        </w:rPr>
        <w:t>.</w:t>
      </w:r>
    </w:p>
    <w:p w14:paraId="23FDE0AA" w14:textId="10DAA02A" w:rsidR="006632ED" w:rsidRPr="009D7D5E" w:rsidRDefault="006632ED" w:rsidP="009D7D5E">
      <w:pPr>
        <w:widowControl w:val="0"/>
        <w:tabs>
          <w:tab w:val="left" w:pos="220"/>
          <w:tab w:val="left" w:pos="720"/>
        </w:tabs>
        <w:autoSpaceDE w:val="0"/>
        <w:autoSpaceDN w:val="0"/>
        <w:adjustRightInd w:val="0"/>
        <w:spacing w:line="276" w:lineRule="auto"/>
        <w:rPr>
          <w:rFonts w:ascii="Arial Narrow" w:eastAsia="Times New Roman" w:hAnsi="Arial Narrow" w:cs="Times New Roman"/>
          <w:color w:val="000000"/>
          <w:sz w:val="28"/>
          <w:szCs w:val="28"/>
          <w:shd w:val="clear" w:color="auto" w:fill="FFFFFF"/>
        </w:rPr>
      </w:pPr>
    </w:p>
    <w:p w14:paraId="646C9A53" w14:textId="26CC4AF3" w:rsidR="00C47853" w:rsidRPr="009D7D5E" w:rsidRDefault="00C47853" w:rsidP="009D7D5E">
      <w:pPr>
        <w:spacing w:line="276" w:lineRule="auto"/>
        <w:ind w:right="850"/>
        <w:rPr>
          <w:rFonts w:ascii="Arial Narrow" w:hAnsi="Arial Narrow"/>
          <w:b/>
          <w:sz w:val="28"/>
          <w:szCs w:val="28"/>
        </w:rPr>
      </w:pPr>
      <w:r w:rsidRPr="009D7D5E">
        <w:rPr>
          <w:rFonts w:ascii="Arial Narrow" w:hAnsi="Arial Narrow"/>
          <w:b/>
          <w:sz w:val="28"/>
          <w:szCs w:val="28"/>
        </w:rPr>
        <w:t>Konfucianisme</w:t>
      </w:r>
    </w:p>
    <w:p w14:paraId="3569485B" w14:textId="2EC8AB1F" w:rsidR="00C47853" w:rsidRPr="009D7D5E" w:rsidRDefault="00C47853" w:rsidP="009D7D5E">
      <w:pPr>
        <w:spacing w:line="276" w:lineRule="auto"/>
        <w:ind w:right="850"/>
        <w:rPr>
          <w:rFonts w:ascii="Arial Narrow" w:hAnsi="Arial Narrow"/>
          <w:sz w:val="28"/>
          <w:szCs w:val="28"/>
        </w:rPr>
      </w:pPr>
      <w:r w:rsidRPr="009D7D5E">
        <w:rPr>
          <w:rFonts w:ascii="Arial Narrow" w:hAnsi="Arial Narrow"/>
          <w:sz w:val="28"/>
          <w:szCs w:val="28"/>
        </w:rPr>
        <w:t>Fokus:</w:t>
      </w:r>
      <w:r w:rsidRPr="009D7D5E">
        <w:rPr>
          <w:rFonts w:ascii="Arial Narrow" w:hAnsi="Arial Narrow"/>
          <w:sz w:val="28"/>
          <w:szCs w:val="28"/>
        </w:rPr>
        <w:br/>
      </w:r>
      <w:proofErr w:type="spellStart"/>
      <w:r w:rsidR="00CB0139" w:rsidRPr="009D7D5E">
        <w:rPr>
          <w:rFonts w:ascii="Arial Narrow" w:hAnsi="Arial Narrow"/>
          <w:sz w:val="28"/>
          <w:szCs w:val="28"/>
        </w:rPr>
        <w:t>Kongzi</w:t>
      </w:r>
      <w:proofErr w:type="spellEnd"/>
      <w:r w:rsidR="00CB0139" w:rsidRPr="009D7D5E">
        <w:rPr>
          <w:rFonts w:ascii="Arial Narrow" w:hAnsi="Arial Narrow"/>
          <w:sz w:val="28"/>
          <w:szCs w:val="28"/>
        </w:rPr>
        <w:t xml:space="preserve"> og konfucianismens centrale begreber</w:t>
      </w:r>
    </w:p>
    <w:p w14:paraId="19C8188F" w14:textId="1F89EFC4" w:rsidR="00CB0139" w:rsidRPr="009D7D5E" w:rsidRDefault="00C47853" w:rsidP="009D7D5E">
      <w:pPr>
        <w:spacing w:line="276" w:lineRule="auto"/>
        <w:ind w:right="850"/>
        <w:rPr>
          <w:rFonts w:ascii="Arial Narrow" w:hAnsi="Arial Narrow"/>
          <w:sz w:val="28"/>
          <w:szCs w:val="28"/>
        </w:rPr>
      </w:pPr>
      <w:r w:rsidRPr="009D7D5E">
        <w:rPr>
          <w:rFonts w:ascii="Arial Narrow" w:hAnsi="Arial Narrow"/>
          <w:sz w:val="28"/>
          <w:szCs w:val="28"/>
        </w:rPr>
        <w:t xml:space="preserve">Baggrundsstof: </w:t>
      </w:r>
      <w:r w:rsidRPr="009D7D5E">
        <w:rPr>
          <w:rFonts w:ascii="Arial Narrow" w:hAnsi="Arial Narrow"/>
          <w:sz w:val="28"/>
          <w:szCs w:val="28"/>
        </w:rPr>
        <w:br/>
        <w:t>Afsnittene ”</w:t>
      </w:r>
      <w:r w:rsidRPr="009D7D5E">
        <w:rPr>
          <w:rFonts w:ascii="Arial Narrow" w:hAnsi="Arial Narrow"/>
          <w:sz w:val="28"/>
          <w:szCs w:val="28"/>
        </w:rPr>
        <w:t>Konfucianisme” og</w:t>
      </w:r>
      <w:r w:rsidRPr="009D7D5E">
        <w:rPr>
          <w:rFonts w:ascii="Arial Narrow" w:hAnsi="Arial Narrow"/>
          <w:sz w:val="28"/>
          <w:szCs w:val="28"/>
        </w:rPr>
        <w:t xml:space="preserve"> ”</w:t>
      </w:r>
      <w:r w:rsidRPr="009D7D5E">
        <w:rPr>
          <w:rFonts w:ascii="Arial Narrow" w:hAnsi="Arial Narrow" w:cs="Times New Roman"/>
          <w:sz w:val="28"/>
          <w:szCs w:val="28"/>
        </w:rPr>
        <w:t>Konfucianismens respektfulde relationer’</w:t>
      </w:r>
      <w:r w:rsidRPr="009D7D5E">
        <w:rPr>
          <w:rFonts w:ascii="Arial Narrow" w:hAnsi="Arial Narrow"/>
          <w:sz w:val="28"/>
          <w:szCs w:val="28"/>
        </w:rPr>
        <w:t xml:space="preserve">” i </w:t>
      </w:r>
      <w:r w:rsidRPr="009D7D5E">
        <w:rPr>
          <w:rFonts w:ascii="Arial Narrow" w:hAnsi="Arial Narrow"/>
          <w:i/>
          <w:sz w:val="28"/>
          <w:szCs w:val="28"/>
        </w:rPr>
        <w:t>Religioner lever</w:t>
      </w:r>
      <w:r w:rsidRPr="009D7D5E">
        <w:rPr>
          <w:rFonts w:ascii="Arial Narrow" w:hAnsi="Arial Narrow"/>
          <w:sz w:val="28"/>
          <w:szCs w:val="28"/>
        </w:rPr>
        <w:t>. Lindhardt og Ringhof 2017</w:t>
      </w:r>
    </w:p>
    <w:p w14:paraId="37500C22" w14:textId="2C143D8C" w:rsidR="00CB0139" w:rsidRPr="009D7D5E" w:rsidRDefault="00CB0139" w:rsidP="009D7D5E">
      <w:pPr>
        <w:spacing w:line="276" w:lineRule="auto"/>
        <w:ind w:right="850"/>
        <w:rPr>
          <w:rFonts w:ascii="Arial Narrow" w:hAnsi="Arial Narrow"/>
          <w:sz w:val="28"/>
          <w:szCs w:val="28"/>
        </w:rPr>
      </w:pPr>
      <w:r w:rsidRPr="009D7D5E">
        <w:rPr>
          <w:rFonts w:ascii="Arial Narrow" w:hAnsi="Arial Narrow"/>
          <w:sz w:val="28"/>
          <w:szCs w:val="28"/>
        </w:rPr>
        <w:t>Øvelser:</w:t>
      </w:r>
    </w:p>
    <w:p w14:paraId="0593CE72" w14:textId="6785E8C2" w:rsidR="00CB0139" w:rsidRPr="009D7D5E" w:rsidRDefault="00C47853" w:rsidP="009D7D5E">
      <w:pPr>
        <w:pStyle w:val="Listeafsnit"/>
        <w:numPr>
          <w:ilvl w:val="0"/>
          <w:numId w:val="18"/>
        </w:numPr>
        <w:spacing w:line="276" w:lineRule="auto"/>
        <w:rPr>
          <w:rFonts w:ascii="Arial Narrow" w:hAnsi="Arial Narrow" w:cs="Times New Roman"/>
          <w:sz w:val="28"/>
          <w:szCs w:val="28"/>
          <w:lang w:val="fo-FO"/>
        </w:rPr>
      </w:pPr>
      <w:r w:rsidRPr="009D7D5E">
        <w:rPr>
          <w:rFonts w:ascii="Arial Narrow" w:hAnsi="Arial Narrow" w:cs="Times New Roman"/>
          <w:sz w:val="28"/>
          <w:szCs w:val="28"/>
          <w:lang w:val="fo-FO"/>
        </w:rPr>
        <w:t>Skriv tre centrale sætninger, du mener,</w:t>
      </w:r>
      <w:r w:rsidR="00CB0139" w:rsidRPr="009D7D5E">
        <w:rPr>
          <w:rFonts w:ascii="Arial Narrow" w:hAnsi="Arial Narrow" w:cs="Times New Roman"/>
          <w:sz w:val="28"/>
          <w:szCs w:val="28"/>
          <w:lang w:val="fo-FO"/>
        </w:rPr>
        <w:t xml:space="preserve"> karateriserer personen Kongzi:</w:t>
      </w:r>
    </w:p>
    <w:p w14:paraId="2AC1CD93" w14:textId="220FF42F" w:rsidR="00CB0139" w:rsidRPr="009D7D5E" w:rsidRDefault="00C47853" w:rsidP="009D7D5E">
      <w:pPr>
        <w:spacing w:line="276" w:lineRule="auto"/>
        <w:ind w:firstLine="720"/>
        <w:rPr>
          <w:rFonts w:ascii="Arial Narrow" w:hAnsi="Arial Narrow" w:cs="Times New Roman"/>
          <w:sz w:val="28"/>
          <w:szCs w:val="28"/>
          <w:lang w:val="fo-FO"/>
        </w:rPr>
      </w:pPr>
      <w:r w:rsidRPr="009D7D5E">
        <w:rPr>
          <w:rFonts w:ascii="Arial Narrow" w:hAnsi="Arial Narrow" w:cs="Times New Roman"/>
          <w:sz w:val="28"/>
          <w:szCs w:val="28"/>
          <w:lang w:val="fo-FO"/>
        </w:rPr>
        <w:t>a.______________________________________</w:t>
      </w:r>
      <w:r w:rsidR="00CB0139" w:rsidRPr="009D7D5E">
        <w:rPr>
          <w:rFonts w:ascii="Arial Narrow" w:hAnsi="Arial Narrow" w:cs="Times New Roman"/>
          <w:sz w:val="28"/>
          <w:szCs w:val="28"/>
          <w:lang w:val="fo-FO"/>
        </w:rPr>
        <w:t>_</w:t>
      </w:r>
    </w:p>
    <w:p w14:paraId="133EED31" w14:textId="77777777" w:rsidR="00CB0139" w:rsidRPr="009D7D5E" w:rsidRDefault="00C47853" w:rsidP="009D7D5E">
      <w:pPr>
        <w:spacing w:line="276" w:lineRule="auto"/>
        <w:ind w:firstLine="720"/>
        <w:rPr>
          <w:rFonts w:ascii="Arial Narrow" w:hAnsi="Arial Narrow" w:cs="Times New Roman"/>
          <w:sz w:val="28"/>
          <w:szCs w:val="28"/>
          <w:lang w:val="fo-FO"/>
        </w:rPr>
      </w:pPr>
      <w:r w:rsidRPr="009D7D5E">
        <w:rPr>
          <w:rFonts w:ascii="Arial Narrow" w:hAnsi="Arial Narrow" w:cs="Times New Roman"/>
          <w:sz w:val="28"/>
          <w:szCs w:val="28"/>
          <w:lang w:val="fo-FO"/>
        </w:rPr>
        <w:t>b._______________________________________</w:t>
      </w:r>
    </w:p>
    <w:p w14:paraId="59177342" w14:textId="647C4432" w:rsidR="00CB0139" w:rsidRPr="009D7D5E" w:rsidRDefault="00C47853" w:rsidP="009D7D5E">
      <w:pPr>
        <w:spacing w:line="276" w:lineRule="auto"/>
        <w:ind w:firstLine="720"/>
        <w:rPr>
          <w:rFonts w:ascii="Arial Narrow" w:hAnsi="Arial Narrow" w:cs="Times New Roman"/>
          <w:sz w:val="28"/>
          <w:szCs w:val="28"/>
          <w:lang w:val="fo-FO"/>
        </w:rPr>
      </w:pPr>
      <w:r w:rsidRPr="009D7D5E">
        <w:rPr>
          <w:rFonts w:ascii="Arial Narrow" w:hAnsi="Arial Narrow" w:cs="Times New Roman"/>
          <w:sz w:val="28"/>
          <w:szCs w:val="28"/>
          <w:lang w:val="fo-FO"/>
        </w:rPr>
        <w:t>c.______________________________________</w:t>
      </w:r>
      <w:r w:rsidR="00CB0139" w:rsidRPr="009D7D5E">
        <w:rPr>
          <w:rFonts w:ascii="Arial Narrow" w:hAnsi="Arial Narrow" w:cs="Times New Roman"/>
          <w:sz w:val="28"/>
          <w:szCs w:val="28"/>
          <w:lang w:val="fo-FO"/>
        </w:rPr>
        <w:t>__</w:t>
      </w:r>
      <w:r w:rsidRPr="009D7D5E">
        <w:rPr>
          <w:rFonts w:ascii="Arial Narrow" w:hAnsi="Arial Narrow" w:cs="Times New Roman"/>
          <w:sz w:val="28"/>
          <w:szCs w:val="28"/>
          <w:lang w:val="fo-FO"/>
        </w:rPr>
        <w:t xml:space="preserve">                                </w:t>
      </w:r>
      <w:r w:rsidR="00CB0139" w:rsidRPr="009D7D5E">
        <w:rPr>
          <w:rFonts w:ascii="Arial Narrow" w:hAnsi="Arial Narrow" w:cs="Times New Roman"/>
          <w:sz w:val="28"/>
          <w:szCs w:val="28"/>
          <w:lang w:val="fo-FO"/>
        </w:rPr>
        <w:br/>
      </w:r>
    </w:p>
    <w:p w14:paraId="3C6BC201" w14:textId="3D6F337F" w:rsidR="00C47853" w:rsidRPr="009D7D5E" w:rsidRDefault="00C47853" w:rsidP="009D7D5E">
      <w:pPr>
        <w:pStyle w:val="Listeafsnit"/>
        <w:numPr>
          <w:ilvl w:val="0"/>
          <w:numId w:val="18"/>
        </w:numPr>
        <w:spacing w:line="276" w:lineRule="auto"/>
        <w:rPr>
          <w:rFonts w:ascii="Arial Narrow" w:hAnsi="Arial Narrow" w:cs="Times New Roman"/>
          <w:sz w:val="28"/>
          <w:szCs w:val="28"/>
          <w:lang w:val="fo-FO"/>
        </w:rPr>
      </w:pPr>
      <w:r w:rsidRPr="009D7D5E">
        <w:rPr>
          <w:rFonts w:ascii="Arial Narrow" w:hAnsi="Arial Narrow" w:cs="Times New Roman"/>
          <w:sz w:val="28"/>
          <w:szCs w:val="28"/>
          <w:lang w:val="fo-FO"/>
        </w:rPr>
        <w:t>Oversæt disse ord til dansk:</w:t>
      </w:r>
    </w:p>
    <w:p w14:paraId="0DF63738" w14:textId="77777777" w:rsidR="00CB0139" w:rsidRPr="009D7D5E" w:rsidRDefault="00C47853" w:rsidP="009D7D5E">
      <w:pPr>
        <w:spacing w:line="276" w:lineRule="auto"/>
        <w:ind w:firstLine="720"/>
        <w:rPr>
          <w:rFonts w:ascii="Arial Narrow" w:hAnsi="Arial Narrow" w:cs="Times New Roman"/>
          <w:sz w:val="28"/>
          <w:szCs w:val="28"/>
          <w:lang w:val="fo-FO"/>
        </w:rPr>
      </w:pPr>
      <w:r w:rsidRPr="009D7D5E">
        <w:rPr>
          <w:rFonts w:ascii="Arial Narrow" w:hAnsi="Arial Narrow" w:cs="Times New Roman"/>
          <w:sz w:val="28"/>
          <w:szCs w:val="28"/>
          <w:lang w:val="fo-FO"/>
        </w:rPr>
        <w:t>Tian:___________________</w:t>
      </w:r>
    </w:p>
    <w:p w14:paraId="1A77A4FF" w14:textId="39B10ED9" w:rsidR="00C47853" w:rsidRPr="009D7D5E" w:rsidRDefault="00C47853" w:rsidP="009D7D5E">
      <w:pPr>
        <w:spacing w:line="276" w:lineRule="auto"/>
        <w:ind w:firstLine="720"/>
        <w:rPr>
          <w:rFonts w:ascii="Arial Narrow" w:hAnsi="Arial Narrow" w:cs="Times New Roman"/>
          <w:sz w:val="28"/>
          <w:szCs w:val="28"/>
          <w:lang w:val="fo-FO"/>
        </w:rPr>
      </w:pPr>
      <w:r w:rsidRPr="009D7D5E">
        <w:rPr>
          <w:rFonts w:ascii="Arial Narrow" w:hAnsi="Arial Narrow" w:cs="Times New Roman"/>
          <w:sz w:val="28"/>
          <w:szCs w:val="28"/>
          <w:lang w:val="fo-FO"/>
        </w:rPr>
        <w:t>Ren:___________________</w:t>
      </w:r>
    </w:p>
    <w:p w14:paraId="7B017F9C" w14:textId="77777777" w:rsidR="00C47853" w:rsidRPr="009D7D5E" w:rsidRDefault="00C47853" w:rsidP="009D7D5E">
      <w:pPr>
        <w:spacing w:line="276" w:lineRule="auto"/>
        <w:ind w:firstLine="720"/>
        <w:rPr>
          <w:rFonts w:ascii="Arial Narrow" w:hAnsi="Arial Narrow" w:cs="Times New Roman"/>
          <w:sz w:val="28"/>
          <w:szCs w:val="28"/>
          <w:lang w:val="fo-FO"/>
        </w:rPr>
      </w:pPr>
      <w:r w:rsidRPr="009D7D5E">
        <w:rPr>
          <w:rFonts w:ascii="Arial Narrow" w:hAnsi="Arial Narrow" w:cs="Times New Roman"/>
          <w:sz w:val="28"/>
          <w:szCs w:val="28"/>
          <w:lang w:val="fo-FO"/>
        </w:rPr>
        <w:t>Junzi:___________________</w:t>
      </w:r>
    </w:p>
    <w:p w14:paraId="03896DA0" w14:textId="77777777" w:rsidR="00C47853" w:rsidRPr="009D7D5E" w:rsidRDefault="00C47853" w:rsidP="009D7D5E">
      <w:pPr>
        <w:spacing w:line="276" w:lineRule="auto"/>
        <w:ind w:firstLine="720"/>
        <w:rPr>
          <w:rFonts w:ascii="Arial Narrow" w:hAnsi="Arial Narrow" w:cs="Times New Roman"/>
          <w:sz w:val="28"/>
          <w:szCs w:val="28"/>
          <w:lang w:val="fo-FO"/>
        </w:rPr>
      </w:pPr>
      <w:r w:rsidRPr="009D7D5E">
        <w:rPr>
          <w:rFonts w:ascii="Arial Narrow" w:hAnsi="Arial Narrow" w:cs="Times New Roman"/>
          <w:sz w:val="28"/>
          <w:szCs w:val="28"/>
          <w:lang w:val="fo-FO"/>
        </w:rPr>
        <w:t>de: ____________________</w:t>
      </w:r>
    </w:p>
    <w:p w14:paraId="4A3F409B" w14:textId="77777777" w:rsidR="00C47853" w:rsidRPr="009D7D5E" w:rsidRDefault="00C47853" w:rsidP="009D7D5E">
      <w:pPr>
        <w:spacing w:line="276" w:lineRule="auto"/>
        <w:ind w:firstLine="720"/>
        <w:rPr>
          <w:rFonts w:ascii="Arial Narrow" w:hAnsi="Arial Narrow" w:cs="Times New Roman"/>
          <w:sz w:val="28"/>
          <w:szCs w:val="28"/>
          <w:lang w:val="fo-FO"/>
        </w:rPr>
      </w:pPr>
      <w:r w:rsidRPr="009D7D5E">
        <w:rPr>
          <w:rFonts w:ascii="Arial Narrow" w:hAnsi="Arial Narrow" w:cs="Times New Roman"/>
          <w:sz w:val="28"/>
          <w:szCs w:val="28"/>
          <w:lang w:val="fo-FO"/>
        </w:rPr>
        <w:t>li:_____________________</w:t>
      </w:r>
    </w:p>
    <w:p w14:paraId="779E5DF6" w14:textId="77777777" w:rsidR="00C47853" w:rsidRPr="009D7D5E" w:rsidRDefault="00C47853" w:rsidP="009D7D5E">
      <w:pPr>
        <w:spacing w:line="276" w:lineRule="auto"/>
        <w:ind w:firstLine="720"/>
        <w:rPr>
          <w:rFonts w:ascii="Arial Narrow" w:hAnsi="Arial Narrow" w:cs="Times New Roman"/>
          <w:sz w:val="28"/>
          <w:szCs w:val="28"/>
          <w:lang w:val="fo-FO"/>
        </w:rPr>
      </w:pPr>
      <w:r w:rsidRPr="009D7D5E">
        <w:rPr>
          <w:rFonts w:ascii="Arial Narrow" w:hAnsi="Arial Narrow" w:cs="Times New Roman"/>
          <w:sz w:val="28"/>
          <w:szCs w:val="28"/>
          <w:lang w:val="fo-FO"/>
        </w:rPr>
        <w:t>-zi: ___________________</w:t>
      </w:r>
    </w:p>
    <w:p w14:paraId="58937AD0" w14:textId="77777777" w:rsidR="00CB0139" w:rsidRPr="009D7D5E" w:rsidRDefault="00CB0139" w:rsidP="009D7D5E">
      <w:pPr>
        <w:spacing w:line="276" w:lineRule="auto"/>
        <w:rPr>
          <w:rFonts w:ascii="Arial Narrow" w:hAnsi="Arial Narrow" w:cs="Times New Roman"/>
          <w:sz w:val="28"/>
          <w:szCs w:val="28"/>
          <w:lang w:val="fo-FO"/>
        </w:rPr>
      </w:pPr>
    </w:p>
    <w:p w14:paraId="1187968A" w14:textId="0AAA39C9" w:rsidR="00C47853" w:rsidRPr="009D7D5E" w:rsidRDefault="00C47853" w:rsidP="009D7D5E">
      <w:pPr>
        <w:pStyle w:val="Listeafsnit"/>
        <w:numPr>
          <w:ilvl w:val="0"/>
          <w:numId w:val="18"/>
        </w:numPr>
        <w:spacing w:line="276" w:lineRule="auto"/>
        <w:rPr>
          <w:rFonts w:ascii="Arial Narrow" w:hAnsi="Arial Narrow" w:cs="Times New Roman"/>
          <w:sz w:val="28"/>
          <w:szCs w:val="28"/>
        </w:rPr>
      </w:pPr>
      <w:proofErr w:type="spellStart"/>
      <w:r w:rsidRPr="009D7D5E">
        <w:rPr>
          <w:rFonts w:ascii="Arial Narrow" w:hAnsi="Arial Narrow" w:cs="Times New Roman"/>
          <w:sz w:val="28"/>
          <w:szCs w:val="28"/>
        </w:rPr>
        <w:t>Konfucianske</w:t>
      </w:r>
      <w:proofErr w:type="spellEnd"/>
      <w:r w:rsidRPr="009D7D5E">
        <w:rPr>
          <w:rFonts w:ascii="Arial Narrow" w:hAnsi="Arial Narrow" w:cs="Times New Roman"/>
          <w:sz w:val="28"/>
          <w:szCs w:val="28"/>
        </w:rPr>
        <w:t xml:space="preserve"> citater er populære i Kina og reciteres ofte løsrevet fra deres sammenhæng. Nedenfor følger citater fra hovedværket </w:t>
      </w:r>
      <w:r w:rsidRPr="009D7D5E">
        <w:rPr>
          <w:rFonts w:ascii="Arial Narrow" w:hAnsi="Arial Narrow" w:cs="Times New Roman"/>
          <w:i/>
          <w:sz w:val="28"/>
          <w:szCs w:val="28"/>
        </w:rPr>
        <w:t>Samtalerne</w:t>
      </w:r>
      <w:r w:rsidRPr="009D7D5E">
        <w:rPr>
          <w:rFonts w:ascii="Arial Narrow" w:hAnsi="Arial Narrow" w:cs="Times New Roman"/>
          <w:sz w:val="28"/>
          <w:szCs w:val="28"/>
        </w:rPr>
        <w:t xml:space="preserve">. </w:t>
      </w:r>
      <w:r w:rsidRPr="009D7D5E">
        <w:rPr>
          <w:rFonts w:ascii="Arial Narrow" w:hAnsi="Arial Narrow" w:cs="Times New Roman"/>
          <w:i/>
          <w:sz w:val="28"/>
          <w:szCs w:val="28"/>
        </w:rPr>
        <w:t>Samtalerne</w:t>
      </w:r>
      <w:r w:rsidRPr="009D7D5E">
        <w:rPr>
          <w:rFonts w:ascii="Arial Narrow" w:hAnsi="Arial Narrow" w:cs="Times New Roman"/>
          <w:sz w:val="28"/>
          <w:szCs w:val="28"/>
        </w:rPr>
        <w:t xml:space="preserve"> er nedskrevet af </w:t>
      </w:r>
      <w:proofErr w:type="spellStart"/>
      <w:r w:rsidRPr="009D7D5E">
        <w:rPr>
          <w:rFonts w:ascii="Arial Narrow" w:hAnsi="Arial Narrow" w:cs="Times New Roman"/>
          <w:sz w:val="28"/>
          <w:szCs w:val="28"/>
        </w:rPr>
        <w:t>Kongzis</w:t>
      </w:r>
      <w:proofErr w:type="spellEnd"/>
      <w:r w:rsidRPr="009D7D5E">
        <w:rPr>
          <w:rFonts w:ascii="Arial Narrow" w:hAnsi="Arial Narrow" w:cs="Times New Roman"/>
          <w:sz w:val="28"/>
          <w:szCs w:val="28"/>
        </w:rPr>
        <w:t xml:space="preserve"> elever i 400-tallet f.v.t. Her belære</w:t>
      </w:r>
      <w:r w:rsidR="00CB0139" w:rsidRPr="009D7D5E">
        <w:rPr>
          <w:rFonts w:ascii="Arial Narrow" w:hAnsi="Arial Narrow" w:cs="Times New Roman"/>
          <w:sz w:val="28"/>
          <w:szCs w:val="28"/>
        </w:rPr>
        <w:t xml:space="preserve">r lærermesterautoriteten </w:t>
      </w:r>
      <w:r w:rsidR="00CB0139" w:rsidRPr="009D7D5E">
        <w:rPr>
          <w:rFonts w:ascii="Arial Narrow" w:hAnsi="Arial Narrow" w:cs="Times New Roman"/>
          <w:sz w:val="28"/>
          <w:szCs w:val="28"/>
        </w:rPr>
        <w:lastRenderedPageBreak/>
        <w:t>eleven</w:t>
      </w:r>
      <w:r w:rsidRPr="009D7D5E">
        <w:rPr>
          <w:rFonts w:ascii="Arial Narrow" w:hAnsi="Arial Narrow" w:cs="Times New Roman"/>
          <w:sz w:val="28"/>
          <w:szCs w:val="28"/>
        </w:rPr>
        <w:t xml:space="preserve"> og udtrykker kerneforestillinger inden for konfucianismen. Giv en fortolkning af citaterne:</w:t>
      </w:r>
    </w:p>
    <w:p w14:paraId="19A6DC77" w14:textId="513C764F" w:rsidR="00C47853" w:rsidRPr="009D7D5E" w:rsidRDefault="00C47853" w:rsidP="009D7D5E">
      <w:pPr>
        <w:spacing w:line="276" w:lineRule="auto"/>
        <w:ind w:left="720"/>
        <w:rPr>
          <w:rFonts w:ascii="Arial Narrow" w:hAnsi="Arial Narrow" w:cs="Times New Roman"/>
          <w:sz w:val="28"/>
          <w:szCs w:val="28"/>
        </w:rPr>
      </w:pPr>
      <w:r w:rsidRPr="009D7D5E">
        <w:rPr>
          <w:rFonts w:ascii="Arial Narrow" w:hAnsi="Arial Narrow" w:cs="Times New Roman"/>
          <w:sz w:val="28"/>
          <w:szCs w:val="28"/>
        </w:rPr>
        <w:t>A. ”… Når man ofrer til ånderne, er det som om, de er til stede … [men] har man pådraget sig skyld over for himlen (</w:t>
      </w:r>
      <w:proofErr w:type="spellStart"/>
      <w:r w:rsidRPr="009D7D5E">
        <w:rPr>
          <w:rFonts w:ascii="Arial Narrow" w:hAnsi="Arial Narrow" w:cs="Times New Roman"/>
          <w:sz w:val="28"/>
          <w:szCs w:val="28"/>
        </w:rPr>
        <w:t>tian</w:t>
      </w:r>
      <w:proofErr w:type="spellEnd"/>
      <w:r w:rsidRPr="009D7D5E">
        <w:rPr>
          <w:rFonts w:ascii="Arial Narrow" w:hAnsi="Arial Narrow" w:cs="Times New Roman"/>
          <w:sz w:val="28"/>
          <w:szCs w:val="28"/>
        </w:rPr>
        <w:t>), er der ingen at bede til.”</w:t>
      </w:r>
    </w:p>
    <w:p w14:paraId="31647AC7" w14:textId="17938DA4" w:rsidR="00C47853" w:rsidRPr="009D7D5E" w:rsidRDefault="00C47853" w:rsidP="009D7D5E">
      <w:pPr>
        <w:spacing w:line="276" w:lineRule="auto"/>
        <w:ind w:left="720"/>
        <w:rPr>
          <w:rFonts w:ascii="Arial Narrow" w:hAnsi="Arial Narrow" w:cs="Times New Roman"/>
          <w:sz w:val="28"/>
          <w:szCs w:val="28"/>
        </w:rPr>
      </w:pPr>
      <w:r w:rsidRPr="009D7D5E">
        <w:rPr>
          <w:rFonts w:ascii="Arial Narrow" w:hAnsi="Arial Narrow" w:cs="Times New Roman"/>
          <w:sz w:val="28"/>
          <w:szCs w:val="28"/>
        </w:rPr>
        <w:t>B. ”</w:t>
      </w:r>
      <w:proofErr w:type="spellStart"/>
      <w:r w:rsidRPr="009D7D5E">
        <w:rPr>
          <w:rFonts w:ascii="Arial Narrow" w:hAnsi="Arial Narrow" w:cs="Times New Roman"/>
          <w:sz w:val="28"/>
          <w:szCs w:val="28"/>
        </w:rPr>
        <w:t>Kongzi</w:t>
      </w:r>
      <w:proofErr w:type="spellEnd"/>
      <w:r w:rsidRPr="009D7D5E">
        <w:rPr>
          <w:rFonts w:ascii="Arial Narrow" w:hAnsi="Arial Narrow" w:cs="Times New Roman"/>
          <w:sz w:val="28"/>
          <w:szCs w:val="28"/>
        </w:rPr>
        <w:t xml:space="preserve"> sagde: Den ædle nærer ærefrygt over for de 3 ting. Han ærer Himlens bud, han ærer store mennesker, og han ærer de hellige vismænds ord.”</w:t>
      </w:r>
    </w:p>
    <w:p w14:paraId="76C6EAF3" w14:textId="74DB1AEE" w:rsidR="00C47853" w:rsidRPr="009D7D5E" w:rsidRDefault="00C47853" w:rsidP="009D7D5E">
      <w:pPr>
        <w:spacing w:line="276" w:lineRule="auto"/>
        <w:ind w:firstLine="720"/>
        <w:rPr>
          <w:rFonts w:ascii="Arial Narrow" w:hAnsi="Arial Narrow" w:cs="Times New Roman"/>
          <w:sz w:val="28"/>
          <w:szCs w:val="28"/>
        </w:rPr>
      </w:pPr>
      <w:r w:rsidRPr="009D7D5E">
        <w:rPr>
          <w:rFonts w:ascii="Arial Narrow" w:hAnsi="Arial Narrow" w:cs="Times New Roman"/>
          <w:sz w:val="28"/>
          <w:szCs w:val="28"/>
        </w:rPr>
        <w:t>C. ”Den ædle gør ikke et redskab af nogen</w:t>
      </w:r>
      <w:r w:rsidR="00CB0139" w:rsidRPr="009D7D5E">
        <w:rPr>
          <w:rFonts w:ascii="Arial Narrow" w:hAnsi="Arial Narrow" w:cs="Times New Roman"/>
          <w:sz w:val="28"/>
          <w:szCs w:val="28"/>
        </w:rPr>
        <w:t>.</w:t>
      </w:r>
      <w:r w:rsidRPr="009D7D5E">
        <w:rPr>
          <w:rFonts w:ascii="Arial Narrow" w:hAnsi="Arial Narrow" w:cs="Times New Roman"/>
          <w:sz w:val="28"/>
          <w:szCs w:val="28"/>
        </w:rPr>
        <w:t xml:space="preserve">” </w:t>
      </w:r>
    </w:p>
    <w:p w14:paraId="48305121" w14:textId="4EC60112" w:rsidR="00C47853" w:rsidRPr="009D7D5E" w:rsidRDefault="00C47853" w:rsidP="009D7D5E">
      <w:pPr>
        <w:pStyle w:val="Listeafsnit"/>
        <w:numPr>
          <w:ilvl w:val="0"/>
          <w:numId w:val="18"/>
        </w:numPr>
        <w:spacing w:line="276" w:lineRule="auto"/>
        <w:rPr>
          <w:rFonts w:ascii="Arial Narrow" w:hAnsi="Arial Narrow" w:cs="Times New Roman"/>
          <w:sz w:val="28"/>
          <w:szCs w:val="28"/>
        </w:rPr>
      </w:pPr>
      <w:r w:rsidRPr="009D7D5E">
        <w:rPr>
          <w:rFonts w:ascii="Arial Narrow" w:hAnsi="Arial Narrow" w:cs="Times New Roman"/>
          <w:sz w:val="28"/>
          <w:szCs w:val="28"/>
        </w:rPr>
        <w:t>Herunder er en model</w:t>
      </w:r>
      <w:r w:rsidR="00CB0139" w:rsidRPr="009D7D5E">
        <w:rPr>
          <w:rFonts w:ascii="Arial Narrow" w:hAnsi="Arial Narrow" w:cs="Times New Roman"/>
          <w:sz w:val="28"/>
          <w:szCs w:val="28"/>
        </w:rPr>
        <w:t xml:space="preserve"> fra </w:t>
      </w:r>
      <w:r w:rsidR="00CB0139" w:rsidRPr="009D7D5E">
        <w:rPr>
          <w:rFonts w:ascii="Arial Narrow" w:hAnsi="Arial Narrow" w:cs="Times New Roman"/>
          <w:i/>
          <w:sz w:val="28"/>
          <w:szCs w:val="28"/>
        </w:rPr>
        <w:t xml:space="preserve">Religioner lever </w:t>
      </w:r>
      <w:r w:rsidR="00CB0139" w:rsidRPr="009D7D5E">
        <w:rPr>
          <w:rFonts w:ascii="Arial Narrow" w:hAnsi="Arial Narrow" w:cs="Times New Roman"/>
          <w:sz w:val="28"/>
          <w:szCs w:val="28"/>
        </w:rPr>
        <w:t>side 227, men hvad viser modellen?</w:t>
      </w:r>
      <w:r w:rsidR="00CB0139" w:rsidRPr="009D7D5E">
        <w:rPr>
          <w:rFonts w:ascii="Arial Narrow" w:hAnsi="Arial Narrow" w:cs="Times New Roman"/>
          <w:sz w:val="28"/>
          <w:szCs w:val="28"/>
        </w:rPr>
        <w:br/>
        <w:t>Giv en uddybende forklaring.</w:t>
      </w:r>
      <w:r w:rsidR="00CB0139" w:rsidRPr="009D7D5E">
        <w:rPr>
          <w:rFonts w:ascii="Arial Narrow" w:hAnsi="Arial Narrow" w:cs="Times New Roman"/>
          <w:sz w:val="28"/>
          <w:szCs w:val="28"/>
        </w:rPr>
        <w:br/>
      </w:r>
    </w:p>
    <w:tbl>
      <w:tblPr>
        <w:tblStyle w:val="Tabel-Gitter"/>
        <w:tblW w:w="0" w:type="auto"/>
        <w:tblLook w:val="04A0" w:firstRow="1" w:lastRow="0" w:firstColumn="1" w:lastColumn="0" w:noHBand="0" w:noVBand="1"/>
      </w:tblPr>
      <w:tblGrid>
        <w:gridCol w:w="3209"/>
        <w:gridCol w:w="3209"/>
        <w:gridCol w:w="3210"/>
      </w:tblGrid>
      <w:tr w:rsidR="00CB0139" w:rsidRPr="009D7D5E" w14:paraId="47178623" w14:textId="77777777" w:rsidTr="00D33249">
        <w:tc>
          <w:tcPr>
            <w:tcW w:w="9628" w:type="dxa"/>
            <w:gridSpan w:val="3"/>
          </w:tcPr>
          <w:p w14:paraId="5D209C42" w14:textId="1C06D4D3" w:rsidR="00CB0139" w:rsidRPr="009D7D5E" w:rsidRDefault="00CB0139" w:rsidP="009D7D5E">
            <w:pPr>
              <w:spacing w:line="276" w:lineRule="auto"/>
              <w:jc w:val="center"/>
              <w:rPr>
                <w:rFonts w:ascii="Arial Narrow" w:hAnsi="Arial Narrow" w:cs="Times New Roman"/>
                <w:sz w:val="28"/>
                <w:szCs w:val="28"/>
              </w:rPr>
            </w:pPr>
            <w:r w:rsidRPr="009D7D5E">
              <w:rPr>
                <w:rFonts w:ascii="Arial Narrow" w:hAnsi="Arial Narrow" w:cs="Times New Roman"/>
                <w:b/>
                <w:sz w:val="28"/>
                <w:szCs w:val="28"/>
              </w:rPr>
              <w:t xml:space="preserve">Pligtmodellen: </w:t>
            </w:r>
            <w:r w:rsidRPr="009D7D5E">
              <w:rPr>
                <w:rFonts w:ascii="Arial Narrow" w:hAnsi="Arial Narrow" w:cs="Times New Roman"/>
                <w:sz w:val="28"/>
                <w:szCs w:val="28"/>
              </w:rPr>
              <w:t>Komparativ model - pædagogisk illustreret</w:t>
            </w:r>
          </w:p>
        </w:tc>
      </w:tr>
      <w:tr w:rsidR="00CB0139" w:rsidRPr="009D7D5E" w14:paraId="1A25AAAE" w14:textId="77777777" w:rsidTr="00CB0139">
        <w:tc>
          <w:tcPr>
            <w:tcW w:w="3209" w:type="dxa"/>
          </w:tcPr>
          <w:p w14:paraId="6C81D7B6" w14:textId="34384DC0" w:rsidR="00CB0139" w:rsidRPr="009D7D5E" w:rsidRDefault="00CB0139" w:rsidP="009D7D5E">
            <w:pPr>
              <w:spacing w:line="276" w:lineRule="auto"/>
              <w:rPr>
                <w:rFonts w:ascii="Arial Narrow" w:hAnsi="Arial Narrow" w:cs="Times New Roman"/>
                <w:sz w:val="28"/>
                <w:szCs w:val="28"/>
              </w:rPr>
            </w:pPr>
            <w:r w:rsidRPr="009D7D5E">
              <w:rPr>
                <w:rFonts w:ascii="Arial Narrow" w:hAnsi="Arial Narrow" w:cs="Times New Roman"/>
                <w:b/>
                <w:sz w:val="28"/>
                <w:szCs w:val="28"/>
              </w:rPr>
              <w:t>Vægtning</w:t>
            </w:r>
          </w:p>
        </w:tc>
        <w:tc>
          <w:tcPr>
            <w:tcW w:w="3209" w:type="dxa"/>
          </w:tcPr>
          <w:p w14:paraId="4C3D49A4" w14:textId="1C640419" w:rsidR="00CB0139" w:rsidRPr="009D7D5E" w:rsidRDefault="00CB0139" w:rsidP="009D7D5E">
            <w:pPr>
              <w:spacing w:line="276" w:lineRule="auto"/>
              <w:rPr>
                <w:rFonts w:ascii="Arial Narrow" w:hAnsi="Arial Narrow" w:cs="Times New Roman"/>
                <w:sz w:val="28"/>
                <w:szCs w:val="28"/>
              </w:rPr>
            </w:pPr>
            <w:r w:rsidRPr="009D7D5E">
              <w:rPr>
                <w:rFonts w:ascii="Arial Narrow" w:hAnsi="Arial Narrow" w:cs="Times New Roman"/>
                <w:b/>
                <w:sz w:val="28"/>
                <w:szCs w:val="28"/>
              </w:rPr>
              <w:t>Kinesisk syn på pligt</w:t>
            </w:r>
          </w:p>
        </w:tc>
        <w:tc>
          <w:tcPr>
            <w:tcW w:w="3210" w:type="dxa"/>
          </w:tcPr>
          <w:p w14:paraId="663F0167" w14:textId="36A51B30" w:rsidR="00CB0139" w:rsidRPr="009D7D5E" w:rsidRDefault="00CB0139" w:rsidP="009D7D5E">
            <w:pPr>
              <w:spacing w:line="276" w:lineRule="auto"/>
              <w:rPr>
                <w:rFonts w:ascii="Arial Narrow" w:hAnsi="Arial Narrow" w:cs="Times New Roman"/>
                <w:sz w:val="28"/>
                <w:szCs w:val="28"/>
              </w:rPr>
            </w:pPr>
            <w:r w:rsidRPr="009D7D5E">
              <w:rPr>
                <w:rFonts w:ascii="Arial Narrow" w:hAnsi="Arial Narrow" w:cs="Times New Roman"/>
                <w:b/>
                <w:sz w:val="28"/>
                <w:szCs w:val="28"/>
              </w:rPr>
              <w:t>Pligt i det senmoderne</w:t>
            </w:r>
          </w:p>
        </w:tc>
      </w:tr>
      <w:tr w:rsidR="00CB0139" w:rsidRPr="009D7D5E" w14:paraId="3F473B5A" w14:textId="77777777" w:rsidTr="00CB0139">
        <w:tc>
          <w:tcPr>
            <w:tcW w:w="3209" w:type="dxa"/>
          </w:tcPr>
          <w:p w14:paraId="32119C05" w14:textId="39D80CD4" w:rsidR="00CB0139" w:rsidRPr="009D7D5E" w:rsidRDefault="00CB0139" w:rsidP="009D7D5E">
            <w:pPr>
              <w:spacing w:line="276" w:lineRule="auto"/>
              <w:rPr>
                <w:rFonts w:ascii="Arial Narrow" w:hAnsi="Arial Narrow" w:cs="Times New Roman"/>
                <w:sz w:val="28"/>
                <w:szCs w:val="28"/>
              </w:rPr>
            </w:pPr>
            <w:r w:rsidRPr="009D7D5E">
              <w:rPr>
                <w:rFonts w:ascii="Arial Narrow" w:hAnsi="Arial Narrow" w:cs="Times New Roman"/>
                <w:b/>
                <w:sz w:val="28"/>
                <w:szCs w:val="28"/>
              </w:rPr>
              <w:t>Højest</w:t>
            </w:r>
          </w:p>
        </w:tc>
        <w:tc>
          <w:tcPr>
            <w:tcW w:w="3209" w:type="dxa"/>
          </w:tcPr>
          <w:p w14:paraId="689B383E" w14:textId="5C276B46" w:rsidR="00CB0139" w:rsidRPr="009D7D5E" w:rsidRDefault="00CB0139" w:rsidP="009D7D5E">
            <w:pPr>
              <w:spacing w:line="276" w:lineRule="auto"/>
              <w:rPr>
                <w:rFonts w:ascii="Arial Narrow" w:hAnsi="Arial Narrow" w:cs="Times New Roman"/>
                <w:sz w:val="28"/>
                <w:szCs w:val="28"/>
              </w:rPr>
            </w:pPr>
            <w:r w:rsidRPr="009D7D5E">
              <w:rPr>
                <w:rFonts w:ascii="Arial Narrow" w:hAnsi="Arial Narrow" w:cs="Times New Roman"/>
                <w:sz w:val="28"/>
                <w:szCs w:val="28"/>
              </w:rPr>
              <w:t>Pligt i relation til samfund, familie, medmennesker og religion. Formuleret som det, man ’skal’ eller ’bør’.</w:t>
            </w:r>
          </w:p>
        </w:tc>
        <w:tc>
          <w:tcPr>
            <w:tcW w:w="3210" w:type="dxa"/>
          </w:tcPr>
          <w:p w14:paraId="25C986DB" w14:textId="69BE8FC3" w:rsidR="00CB0139" w:rsidRPr="009D7D5E" w:rsidRDefault="00CB0139" w:rsidP="009D7D5E">
            <w:pPr>
              <w:spacing w:line="276" w:lineRule="auto"/>
              <w:rPr>
                <w:rFonts w:ascii="Arial Narrow" w:hAnsi="Arial Narrow" w:cs="Times New Roman"/>
                <w:sz w:val="28"/>
                <w:szCs w:val="28"/>
              </w:rPr>
            </w:pPr>
            <w:r w:rsidRPr="009D7D5E">
              <w:rPr>
                <w:rFonts w:ascii="Arial Narrow" w:hAnsi="Arial Narrow" w:cs="Times New Roman"/>
                <w:sz w:val="28"/>
                <w:szCs w:val="28"/>
              </w:rPr>
              <w:t xml:space="preserve">Individets egne ønsker. Formuleret som ’Jeg </w:t>
            </w:r>
            <w:proofErr w:type="gramStart"/>
            <w:r w:rsidRPr="009D7D5E">
              <w:rPr>
                <w:rFonts w:ascii="Arial Narrow" w:hAnsi="Arial Narrow" w:cs="Times New Roman"/>
                <w:sz w:val="28"/>
                <w:szCs w:val="28"/>
              </w:rPr>
              <w:t>vil …’</w:t>
            </w:r>
            <w:proofErr w:type="gramEnd"/>
            <w:r w:rsidRPr="009D7D5E">
              <w:rPr>
                <w:rFonts w:ascii="Arial Narrow" w:hAnsi="Arial Narrow" w:cs="Times New Roman"/>
                <w:sz w:val="28"/>
                <w:szCs w:val="28"/>
              </w:rPr>
              <w:t>/Jeg ønsker …’/ ’Jeg vil ikke …’</w:t>
            </w:r>
          </w:p>
        </w:tc>
      </w:tr>
      <w:tr w:rsidR="00CB0139" w:rsidRPr="009D7D5E" w14:paraId="0C5AFA02" w14:textId="77777777" w:rsidTr="00CB0139">
        <w:tc>
          <w:tcPr>
            <w:tcW w:w="3209" w:type="dxa"/>
          </w:tcPr>
          <w:p w14:paraId="2ABCC396" w14:textId="79E760CE" w:rsidR="00CB0139" w:rsidRPr="009D7D5E" w:rsidRDefault="00CB0139" w:rsidP="009D7D5E">
            <w:pPr>
              <w:spacing w:line="276" w:lineRule="auto"/>
              <w:rPr>
                <w:rFonts w:ascii="Arial Narrow" w:hAnsi="Arial Narrow" w:cs="Times New Roman"/>
                <w:sz w:val="28"/>
                <w:szCs w:val="28"/>
              </w:rPr>
            </w:pPr>
            <w:r w:rsidRPr="009D7D5E">
              <w:rPr>
                <w:rFonts w:ascii="Arial Narrow" w:hAnsi="Arial Narrow" w:cs="Times New Roman"/>
                <w:b/>
                <w:sz w:val="28"/>
                <w:szCs w:val="28"/>
              </w:rPr>
              <w:t>Lavest</w:t>
            </w:r>
          </w:p>
        </w:tc>
        <w:tc>
          <w:tcPr>
            <w:tcW w:w="3209" w:type="dxa"/>
          </w:tcPr>
          <w:p w14:paraId="26A82DCE" w14:textId="215C78AA" w:rsidR="00CB0139" w:rsidRPr="009D7D5E" w:rsidRDefault="00CB0139" w:rsidP="009D7D5E">
            <w:pPr>
              <w:spacing w:line="276" w:lineRule="auto"/>
              <w:rPr>
                <w:rFonts w:ascii="Arial Narrow" w:hAnsi="Arial Narrow" w:cs="Times New Roman"/>
                <w:sz w:val="28"/>
                <w:szCs w:val="28"/>
              </w:rPr>
            </w:pPr>
            <w:r w:rsidRPr="009D7D5E">
              <w:rPr>
                <w:rFonts w:ascii="Arial Narrow" w:hAnsi="Arial Narrow" w:cs="Times New Roman"/>
                <w:sz w:val="28"/>
                <w:szCs w:val="28"/>
              </w:rPr>
              <w:t xml:space="preserve">Individets egne ønsker. Formuleret som ’Jeg </w:t>
            </w:r>
            <w:proofErr w:type="gramStart"/>
            <w:r w:rsidRPr="009D7D5E">
              <w:rPr>
                <w:rFonts w:ascii="Arial Narrow" w:hAnsi="Arial Narrow" w:cs="Times New Roman"/>
                <w:sz w:val="28"/>
                <w:szCs w:val="28"/>
              </w:rPr>
              <w:t>vil …’</w:t>
            </w:r>
            <w:proofErr w:type="gramEnd"/>
            <w:r w:rsidRPr="009D7D5E">
              <w:rPr>
                <w:rFonts w:ascii="Arial Narrow" w:hAnsi="Arial Narrow" w:cs="Times New Roman"/>
                <w:sz w:val="28"/>
                <w:szCs w:val="28"/>
              </w:rPr>
              <w:t>/Jeg ønsker …’/ ’Jeg vil ikke …’</w:t>
            </w:r>
          </w:p>
        </w:tc>
        <w:tc>
          <w:tcPr>
            <w:tcW w:w="3210" w:type="dxa"/>
          </w:tcPr>
          <w:p w14:paraId="1CF20949" w14:textId="29F20F56" w:rsidR="00CB0139" w:rsidRPr="009D7D5E" w:rsidRDefault="00CB0139" w:rsidP="009D7D5E">
            <w:pPr>
              <w:spacing w:line="276" w:lineRule="auto"/>
              <w:rPr>
                <w:rFonts w:ascii="Arial Narrow" w:hAnsi="Arial Narrow" w:cs="Times New Roman"/>
                <w:sz w:val="28"/>
                <w:szCs w:val="28"/>
              </w:rPr>
            </w:pPr>
            <w:r w:rsidRPr="009D7D5E">
              <w:rPr>
                <w:rFonts w:ascii="Arial Narrow" w:hAnsi="Arial Narrow" w:cs="Times New Roman"/>
                <w:sz w:val="28"/>
                <w:szCs w:val="28"/>
              </w:rPr>
              <w:t>Pligt i relation til samfund, familie og medmennesker (religion er en privat sag). Formuleret som det man ’skal’ eller ’bør’.</w:t>
            </w:r>
          </w:p>
        </w:tc>
      </w:tr>
    </w:tbl>
    <w:p w14:paraId="10BE0E7C" w14:textId="77777777" w:rsidR="009D7D5E" w:rsidRDefault="009D7D5E" w:rsidP="009D7D5E">
      <w:pPr>
        <w:pStyle w:val="Listeafsnit"/>
        <w:spacing w:line="276" w:lineRule="auto"/>
        <w:rPr>
          <w:rFonts w:ascii="Arial Narrow" w:hAnsi="Arial Narrow" w:cs="Times New Roman"/>
          <w:sz w:val="28"/>
          <w:szCs w:val="28"/>
        </w:rPr>
      </w:pPr>
    </w:p>
    <w:p w14:paraId="447D3B1F" w14:textId="77777777" w:rsidR="009D7D5E" w:rsidRDefault="00CB0139" w:rsidP="0000568C">
      <w:pPr>
        <w:pStyle w:val="Listeafsnit"/>
        <w:numPr>
          <w:ilvl w:val="0"/>
          <w:numId w:val="18"/>
        </w:numPr>
        <w:spacing w:line="276" w:lineRule="auto"/>
        <w:rPr>
          <w:rFonts w:ascii="Arial Narrow" w:hAnsi="Arial Narrow" w:cs="Times New Roman"/>
          <w:sz w:val="28"/>
          <w:szCs w:val="28"/>
        </w:rPr>
      </w:pPr>
      <w:r w:rsidRPr="009D7D5E">
        <w:rPr>
          <w:rFonts w:ascii="Arial Narrow" w:hAnsi="Arial Narrow" w:cs="Times New Roman"/>
          <w:sz w:val="28"/>
          <w:szCs w:val="28"/>
        </w:rPr>
        <w:t>Forklar, h</w:t>
      </w:r>
      <w:r w:rsidR="00C47853" w:rsidRPr="009D7D5E">
        <w:rPr>
          <w:rFonts w:ascii="Arial Narrow" w:hAnsi="Arial Narrow" w:cs="Times New Roman"/>
          <w:sz w:val="28"/>
          <w:szCs w:val="28"/>
        </w:rPr>
        <w:t xml:space="preserve">vilken rolle Tian </w:t>
      </w:r>
      <w:r w:rsidRPr="009D7D5E">
        <w:rPr>
          <w:rFonts w:ascii="Arial Narrow" w:hAnsi="Arial Narrow" w:cs="Times New Roman"/>
          <w:sz w:val="28"/>
          <w:szCs w:val="28"/>
        </w:rPr>
        <w:t xml:space="preserve">spiller </w:t>
      </w:r>
      <w:r w:rsidRPr="009D7D5E">
        <w:rPr>
          <w:rFonts w:ascii="Arial Narrow" w:hAnsi="Arial Narrow" w:cs="Times New Roman"/>
          <w:sz w:val="28"/>
          <w:szCs w:val="28"/>
        </w:rPr>
        <w:t xml:space="preserve">i </w:t>
      </w:r>
      <w:r w:rsidR="00C47853" w:rsidRPr="009D7D5E">
        <w:rPr>
          <w:rFonts w:ascii="Arial Narrow" w:hAnsi="Arial Narrow" w:cs="Times New Roman"/>
          <w:sz w:val="28"/>
          <w:szCs w:val="28"/>
        </w:rPr>
        <w:t>kon</w:t>
      </w:r>
      <w:r w:rsidR="009D7D5E" w:rsidRPr="009D7D5E">
        <w:rPr>
          <w:rFonts w:ascii="Arial Narrow" w:hAnsi="Arial Narrow" w:cs="Times New Roman"/>
          <w:sz w:val="28"/>
          <w:szCs w:val="28"/>
        </w:rPr>
        <w:t>fucianismen</w:t>
      </w:r>
      <w:r w:rsidR="009D7D5E">
        <w:rPr>
          <w:rFonts w:ascii="Arial Narrow" w:hAnsi="Arial Narrow" w:cs="Times New Roman"/>
          <w:sz w:val="28"/>
          <w:szCs w:val="28"/>
        </w:rPr>
        <w:t>.</w:t>
      </w:r>
    </w:p>
    <w:p w14:paraId="5BE0D3C3" w14:textId="1351FD8A" w:rsidR="00C47853" w:rsidRPr="009D7D5E" w:rsidRDefault="00C47853" w:rsidP="0000568C">
      <w:pPr>
        <w:pStyle w:val="Listeafsnit"/>
        <w:numPr>
          <w:ilvl w:val="0"/>
          <w:numId w:val="18"/>
        </w:numPr>
        <w:spacing w:line="276" w:lineRule="auto"/>
        <w:rPr>
          <w:rFonts w:ascii="Arial Narrow" w:hAnsi="Arial Narrow" w:cs="Times New Roman"/>
          <w:sz w:val="28"/>
          <w:szCs w:val="28"/>
        </w:rPr>
      </w:pPr>
      <w:r w:rsidRPr="009D7D5E">
        <w:rPr>
          <w:rFonts w:ascii="Arial Narrow" w:hAnsi="Arial Narrow" w:cs="Times New Roman"/>
          <w:sz w:val="28"/>
          <w:szCs w:val="28"/>
        </w:rPr>
        <w:t xml:space="preserve">Man kan hævde, at denne geometriske figur afspejler konfucianismens måde både at tænke samfund på og at tænke sociale forhold på, men hvordan afspejler figuren dette? Du må gerne tegne og skrive på modellen. </w:t>
      </w:r>
      <w:r w:rsidR="00CB0139" w:rsidRPr="009D7D5E">
        <w:rPr>
          <w:rFonts w:ascii="Arial Narrow" w:hAnsi="Arial Narrow" w:cs="Times New Roman"/>
          <w:sz w:val="28"/>
          <w:szCs w:val="28"/>
        </w:rPr>
        <w:br/>
      </w:r>
    </w:p>
    <w:p w14:paraId="0FD2A222" w14:textId="77777777" w:rsidR="00CB0139" w:rsidRPr="009D7D5E" w:rsidRDefault="00CB0139" w:rsidP="009D7D5E">
      <w:pPr>
        <w:pStyle w:val="Listeafsnit"/>
        <w:spacing w:line="276" w:lineRule="auto"/>
        <w:rPr>
          <w:rFonts w:ascii="Arial Narrow" w:hAnsi="Arial Narrow" w:cs="Times New Roman"/>
          <w:sz w:val="28"/>
          <w:szCs w:val="28"/>
        </w:rPr>
      </w:pPr>
    </w:p>
    <w:p w14:paraId="5B28D16E" w14:textId="77777777" w:rsidR="00C47853" w:rsidRPr="009D7D5E" w:rsidRDefault="00C47853" w:rsidP="009D7D5E">
      <w:pPr>
        <w:spacing w:line="276" w:lineRule="auto"/>
        <w:rPr>
          <w:rFonts w:ascii="Arial Narrow" w:hAnsi="Arial Narrow" w:cs="Times New Roman"/>
          <w:b/>
          <w:sz w:val="28"/>
          <w:szCs w:val="28"/>
        </w:rPr>
      </w:pPr>
      <w:r w:rsidRPr="009D7D5E">
        <w:rPr>
          <w:rFonts w:ascii="Arial Narrow" w:hAnsi="Arial Narrow" w:cs="Times New Roman"/>
          <w:b/>
          <w:sz w:val="28"/>
          <w:szCs w:val="28"/>
        </w:rPr>
        <w:lastRenderedPageBreak/>
        <w:t xml:space="preserve">                                             </w:t>
      </w:r>
      <w:r w:rsidRPr="009D7D5E">
        <w:rPr>
          <w:rFonts w:ascii="Arial Narrow" w:hAnsi="Arial Narrow" w:cs="Times New Roman"/>
          <w:b/>
          <w:noProof/>
          <w:sz w:val="28"/>
          <w:szCs w:val="28"/>
          <w:lang w:eastAsia="da-DK"/>
        </w:rPr>
        <w:drawing>
          <wp:inline distT="0" distB="0" distL="0" distR="0" wp14:anchorId="4D596399" wp14:editId="794ECA8E">
            <wp:extent cx="1942434" cy="1687424"/>
            <wp:effectExtent l="0" t="0" r="1270" b="8255"/>
            <wp:docPr id="26" name="Billede 26" descr="Billedresultat for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triangl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57297" cy="1700335"/>
                    </a:xfrm>
                    <a:prstGeom prst="rect">
                      <a:avLst/>
                    </a:prstGeom>
                    <a:noFill/>
                    <a:ln>
                      <a:noFill/>
                    </a:ln>
                  </pic:spPr>
                </pic:pic>
              </a:graphicData>
            </a:graphic>
          </wp:inline>
        </w:drawing>
      </w:r>
    </w:p>
    <w:p w14:paraId="47F750E3" w14:textId="77777777" w:rsidR="00C47853" w:rsidRPr="009D7D5E" w:rsidRDefault="00C47853" w:rsidP="009D7D5E">
      <w:pPr>
        <w:spacing w:line="276" w:lineRule="auto"/>
        <w:rPr>
          <w:rFonts w:ascii="Arial Narrow" w:hAnsi="Arial Narrow" w:cs="Times New Roman"/>
          <w:b/>
          <w:sz w:val="28"/>
          <w:szCs w:val="28"/>
        </w:rPr>
      </w:pPr>
    </w:p>
    <w:p w14:paraId="75E6EBD4" w14:textId="77777777" w:rsidR="00C47853" w:rsidRPr="009D7D5E" w:rsidRDefault="00C47853" w:rsidP="009D7D5E">
      <w:pPr>
        <w:spacing w:line="276" w:lineRule="auto"/>
        <w:rPr>
          <w:rFonts w:ascii="Arial Narrow" w:hAnsi="Arial Narrow" w:cs="Times New Roman"/>
          <w:sz w:val="28"/>
          <w:szCs w:val="28"/>
        </w:rPr>
      </w:pPr>
    </w:p>
    <w:p w14:paraId="78C5C55D" w14:textId="6406A293" w:rsidR="00CB0139" w:rsidRPr="009D7D5E" w:rsidRDefault="00CB0139" w:rsidP="009D7D5E">
      <w:pPr>
        <w:spacing w:line="276" w:lineRule="auto"/>
        <w:rPr>
          <w:rFonts w:ascii="Arial Narrow" w:hAnsi="Arial Narrow" w:cs="Times New Roman"/>
          <w:b/>
          <w:sz w:val="28"/>
          <w:szCs w:val="28"/>
        </w:rPr>
      </w:pPr>
      <w:r w:rsidRPr="009D7D5E">
        <w:rPr>
          <w:rFonts w:ascii="Arial Narrow" w:hAnsi="Arial Narrow" w:cs="Times New Roman"/>
          <w:b/>
          <w:sz w:val="28"/>
          <w:szCs w:val="28"/>
        </w:rPr>
        <w:t>Konfucianisme</w:t>
      </w:r>
      <w:r w:rsidR="009D7D5E" w:rsidRPr="009D7D5E">
        <w:rPr>
          <w:rFonts w:ascii="Arial Narrow" w:hAnsi="Arial Narrow" w:cs="Times New Roman"/>
          <w:b/>
          <w:sz w:val="28"/>
          <w:szCs w:val="28"/>
        </w:rPr>
        <w:t xml:space="preserve"> i vores tid</w:t>
      </w:r>
    </w:p>
    <w:p w14:paraId="73D6EA16" w14:textId="001076CE" w:rsidR="009D7D5E" w:rsidRPr="009D7D5E" w:rsidRDefault="009D7D5E" w:rsidP="009D7D5E">
      <w:pPr>
        <w:spacing w:line="276" w:lineRule="auto"/>
        <w:ind w:right="850"/>
        <w:rPr>
          <w:rFonts w:ascii="Arial Narrow" w:hAnsi="Arial Narrow"/>
          <w:sz w:val="28"/>
          <w:szCs w:val="28"/>
        </w:rPr>
      </w:pPr>
      <w:r w:rsidRPr="009D7D5E">
        <w:rPr>
          <w:rFonts w:ascii="Arial Narrow" w:hAnsi="Arial Narrow"/>
          <w:sz w:val="28"/>
          <w:szCs w:val="28"/>
        </w:rPr>
        <w:t>Fokus:</w:t>
      </w:r>
      <w:r w:rsidRPr="009D7D5E">
        <w:rPr>
          <w:rFonts w:ascii="Arial Narrow" w:hAnsi="Arial Narrow"/>
          <w:sz w:val="28"/>
          <w:szCs w:val="28"/>
        </w:rPr>
        <w:br/>
      </w:r>
      <w:r w:rsidRPr="009D7D5E">
        <w:rPr>
          <w:rFonts w:ascii="Arial Narrow" w:hAnsi="Arial Narrow"/>
          <w:sz w:val="28"/>
          <w:szCs w:val="28"/>
        </w:rPr>
        <w:t>Aspekter af konfucianisme</w:t>
      </w:r>
    </w:p>
    <w:p w14:paraId="16DF3AB7" w14:textId="5B9790F1" w:rsidR="009D7D5E" w:rsidRPr="009D7D5E" w:rsidRDefault="009D7D5E" w:rsidP="009D7D5E">
      <w:pPr>
        <w:spacing w:line="276" w:lineRule="auto"/>
        <w:ind w:right="850"/>
        <w:rPr>
          <w:rFonts w:ascii="Arial Narrow" w:hAnsi="Arial Narrow"/>
          <w:sz w:val="28"/>
          <w:szCs w:val="28"/>
        </w:rPr>
      </w:pPr>
      <w:r w:rsidRPr="009D7D5E">
        <w:rPr>
          <w:rFonts w:ascii="Arial Narrow" w:hAnsi="Arial Narrow"/>
          <w:sz w:val="28"/>
          <w:szCs w:val="28"/>
        </w:rPr>
        <w:t xml:space="preserve">Baggrundsstof: </w:t>
      </w:r>
      <w:r w:rsidRPr="009D7D5E">
        <w:rPr>
          <w:rFonts w:ascii="Arial Narrow" w:hAnsi="Arial Narrow"/>
          <w:sz w:val="28"/>
          <w:szCs w:val="28"/>
        </w:rPr>
        <w:br/>
        <w:t xml:space="preserve">Afsnittene </w:t>
      </w:r>
      <w:r w:rsidRPr="009D7D5E">
        <w:rPr>
          <w:rFonts w:ascii="Arial Narrow" w:hAnsi="Arial Narrow" w:cs="Times New Roman"/>
          <w:sz w:val="28"/>
          <w:szCs w:val="28"/>
        </w:rPr>
        <w:t>”</w:t>
      </w:r>
      <w:r w:rsidRPr="009D7D5E">
        <w:rPr>
          <w:rFonts w:ascii="Arial Narrow" w:hAnsi="Arial Narrow" w:cs="Times New Roman"/>
          <w:sz w:val="28"/>
          <w:szCs w:val="28"/>
        </w:rPr>
        <w:t>Er konfucianisme en religio</w:t>
      </w:r>
      <w:r w:rsidRPr="009D7D5E">
        <w:rPr>
          <w:rFonts w:ascii="Arial Narrow" w:hAnsi="Arial Narrow" w:cs="Times New Roman"/>
          <w:sz w:val="28"/>
          <w:szCs w:val="28"/>
        </w:rPr>
        <w:t>n?”</w:t>
      </w:r>
      <w:r w:rsidRPr="009D7D5E">
        <w:rPr>
          <w:rFonts w:ascii="Arial Narrow" w:hAnsi="Arial Narrow" w:cs="Times New Roman"/>
          <w:sz w:val="28"/>
          <w:szCs w:val="28"/>
        </w:rPr>
        <w:t>,</w:t>
      </w:r>
      <w:r w:rsidRPr="009D7D5E">
        <w:rPr>
          <w:rFonts w:ascii="Arial Narrow" w:eastAsia="Calibri" w:hAnsi="Arial Narrow" w:cs="Calibri"/>
          <w:color w:val="000000"/>
          <w:sz w:val="28"/>
          <w:szCs w:val="28"/>
          <w:lang w:eastAsia="da-DK"/>
        </w:rPr>
        <w:t xml:space="preserve"> </w:t>
      </w:r>
      <w:r w:rsidRPr="009D7D5E">
        <w:rPr>
          <w:rFonts w:ascii="Arial Narrow" w:eastAsia="Calibri" w:hAnsi="Arial Narrow" w:cs="Calibri"/>
          <w:color w:val="000000"/>
          <w:sz w:val="28"/>
          <w:szCs w:val="28"/>
          <w:lang w:eastAsia="da-DK"/>
        </w:rPr>
        <w:t>”</w:t>
      </w:r>
      <w:proofErr w:type="spellStart"/>
      <w:r w:rsidRPr="009D7D5E">
        <w:rPr>
          <w:rFonts w:ascii="Arial Narrow" w:hAnsi="Arial Narrow" w:cs="Times New Roman"/>
          <w:sz w:val="28"/>
          <w:szCs w:val="28"/>
        </w:rPr>
        <w:t>Mengzi</w:t>
      </w:r>
      <w:proofErr w:type="spellEnd"/>
      <w:r w:rsidRPr="009D7D5E">
        <w:rPr>
          <w:rFonts w:ascii="Arial Narrow" w:hAnsi="Arial Narrow" w:cs="Times New Roman"/>
          <w:sz w:val="28"/>
          <w:szCs w:val="28"/>
        </w:rPr>
        <w:t xml:space="preserve"> og de moralske dyder” og ”Konfucianisme </w:t>
      </w:r>
      <w:r w:rsidRPr="009D7D5E">
        <w:rPr>
          <w:rFonts w:ascii="Arial Narrow" w:hAnsi="Arial Narrow"/>
          <w:sz w:val="28"/>
          <w:szCs w:val="28"/>
        </w:rPr>
        <w:t xml:space="preserve">i </w:t>
      </w:r>
      <w:r w:rsidRPr="009D7D5E">
        <w:rPr>
          <w:rFonts w:ascii="Arial Narrow" w:hAnsi="Arial Narrow"/>
          <w:i/>
          <w:sz w:val="28"/>
          <w:szCs w:val="28"/>
        </w:rPr>
        <w:t>Religioner lever</w:t>
      </w:r>
      <w:r w:rsidRPr="009D7D5E">
        <w:rPr>
          <w:rFonts w:ascii="Arial Narrow" w:hAnsi="Arial Narrow"/>
          <w:sz w:val="28"/>
          <w:szCs w:val="28"/>
        </w:rPr>
        <w:t>. Lindhardt og Ringhof 2017</w:t>
      </w:r>
    </w:p>
    <w:p w14:paraId="33535C4E" w14:textId="77777777" w:rsidR="00C47853" w:rsidRPr="009D7D5E" w:rsidRDefault="00C47853" w:rsidP="009D7D5E">
      <w:pPr>
        <w:spacing w:line="276" w:lineRule="auto"/>
        <w:rPr>
          <w:rFonts w:ascii="Arial Narrow" w:hAnsi="Arial Narrow" w:cs="Times New Roman"/>
          <w:sz w:val="28"/>
          <w:szCs w:val="28"/>
        </w:rPr>
      </w:pPr>
      <w:r w:rsidRPr="009D7D5E">
        <w:rPr>
          <w:rFonts w:ascii="Arial Narrow" w:hAnsi="Arial Narrow" w:cs="Times New Roman"/>
          <w:sz w:val="28"/>
          <w:szCs w:val="28"/>
        </w:rPr>
        <w:t>Opgaver:</w:t>
      </w:r>
    </w:p>
    <w:p w14:paraId="2008E518" w14:textId="4A702E3E" w:rsidR="00C47853" w:rsidRPr="009D7D5E" w:rsidRDefault="00C47853" w:rsidP="009D7D5E">
      <w:pPr>
        <w:pStyle w:val="Listeafsnit"/>
        <w:numPr>
          <w:ilvl w:val="0"/>
          <w:numId w:val="20"/>
        </w:numPr>
        <w:spacing w:line="276" w:lineRule="auto"/>
        <w:rPr>
          <w:rFonts w:ascii="Arial Narrow" w:hAnsi="Arial Narrow" w:cs="Times New Roman"/>
          <w:sz w:val="28"/>
          <w:szCs w:val="28"/>
        </w:rPr>
      </w:pPr>
      <w:r w:rsidRPr="009D7D5E">
        <w:rPr>
          <w:rFonts w:ascii="Arial Narrow" w:hAnsi="Arial Narrow" w:cs="Times New Roman"/>
          <w:sz w:val="28"/>
          <w:szCs w:val="28"/>
        </w:rPr>
        <w:t xml:space="preserve">I </w:t>
      </w:r>
      <w:r w:rsidR="00CB0139" w:rsidRPr="009D7D5E">
        <w:rPr>
          <w:rFonts w:ascii="Arial Narrow" w:hAnsi="Arial Narrow" w:cs="Times New Roman"/>
          <w:i/>
          <w:sz w:val="28"/>
          <w:szCs w:val="28"/>
        </w:rPr>
        <w:t>Religioner lever</w:t>
      </w:r>
      <w:r w:rsidRPr="009D7D5E">
        <w:rPr>
          <w:rFonts w:ascii="Arial Narrow" w:hAnsi="Arial Narrow" w:cs="Times New Roman"/>
          <w:sz w:val="28"/>
          <w:szCs w:val="28"/>
        </w:rPr>
        <w:t xml:space="preserve"> står der: ”Man kan spørge sig selv, om konfucianisme overhovedet er en religion, når den primært beskæftiger sig med filosofi og ellers opstiller moralske retningslinjer for herigennem at argumentere for en hierarkisk samfundsopbygning</w:t>
      </w:r>
      <w:r w:rsidR="00CB0139" w:rsidRPr="009D7D5E">
        <w:rPr>
          <w:rFonts w:ascii="Arial Narrow" w:hAnsi="Arial Narrow" w:cs="Times New Roman"/>
          <w:sz w:val="28"/>
          <w:szCs w:val="28"/>
        </w:rPr>
        <w:t>.</w:t>
      </w:r>
      <w:r w:rsidRPr="009D7D5E">
        <w:rPr>
          <w:rFonts w:ascii="Arial Narrow" w:hAnsi="Arial Narrow" w:cs="Times New Roman"/>
          <w:sz w:val="28"/>
          <w:szCs w:val="28"/>
        </w:rPr>
        <w:t>”</w:t>
      </w:r>
      <w:r w:rsidR="00CB0139" w:rsidRPr="009D7D5E">
        <w:rPr>
          <w:rFonts w:ascii="Arial Narrow" w:hAnsi="Arial Narrow" w:cs="Times New Roman"/>
          <w:sz w:val="28"/>
          <w:szCs w:val="28"/>
        </w:rPr>
        <w:t xml:space="preserve"> O</w:t>
      </w:r>
      <w:r w:rsidRPr="009D7D5E">
        <w:rPr>
          <w:rFonts w:ascii="Arial Narrow" w:hAnsi="Arial Narrow" w:cs="Times New Roman"/>
          <w:sz w:val="28"/>
          <w:szCs w:val="28"/>
        </w:rPr>
        <w:t>vervej og argumentér: Er konfucianisme en religion?</w:t>
      </w:r>
    </w:p>
    <w:p w14:paraId="10499703" w14:textId="51F81936" w:rsidR="00C47853" w:rsidRPr="009D7D5E" w:rsidRDefault="00C47853" w:rsidP="009D7D5E">
      <w:pPr>
        <w:pStyle w:val="Listeafsnit"/>
        <w:numPr>
          <w:ilvl w:val="0"/>
          <w:numId w:val="20"/>
        </w:numPr>
        <w:spacing w:line="276" w:lineRule="auto"/>
        <w:rPr>
          <w:rFonts w:ascii="Arial Narrow" w:hAnsi="Arial Narrow" w:cs="Times New Roman"/>
          <w:sz w:val="28"/>
          <w:szCs w:val="28"/>
        </w:rPr>
      </w:pPr>
      <w:r w:rsidRPr="009D7D5E">
        <w:rPr>
          <w:rFonts w:ascii="Arial Narrow" w:hAnsi="Arial Narrow" w:cs="Times New Roman"/>
          <w:sz w:val="28"/>
          <w:szCs w:val="28"/>
        </w:rPr>
        <w:t xml:space="preserve">Hvilken rolle spiller dyrkelsen af afdøde forfædre </w:t>
      </w:r>
      <w:r w:rsidR="00CB0139" w:rsidRPr="009D7D5E">
        <w:rPr>
          <w:rFonts w:ascii="Arial Narrow" w:hAnsi="Arial Narrow" w:cs="Times New Roman"/>
          <w:sz w:val="28"/>
          <w:szCs w:val="28"/>
        </w:rPr>
        <w:t>i</w:t>
      </w:r>
      <w:r w:rsidRPr="009D7D5E">
        <w:rPr>
          <w:rFonts w:ascii="Arial Narrow" w:hAnsi="Arial Narrow" w:cs="Times New Roman"/>
          <w:sz w:val="28"/>
          <w:szCs w:val="28"/>
        </w:rPr>
        <w:t xml:space="preserve"> konfucianismen?</w:t>
      </w:r>
    </w:p>
    <w:p w14:paraId="7232FC48" w14:textId="53E91B51" w:rsidR="00C47853" w:rsidRPr="009D7D5E" w:rsidRDefault="00C47853" w:rsidP="009D7D5E">
      <w:pPr>
        <w:pStyle w:val="Listeafsnit"/>
        <w:numPr>
          <w:ilvl w:val="0"/>
          <w:numId w:val="20"/>
        </w:numPr>
        <w:spacing w:line="276" w:lineRule="auto"/>
        <w:rPr>
          <w:rFonts w:ascii="Arial Narrow" w:hAnsi="Arial Narrow" w:cs="Times New Roman"/>
          <w:sz w:val="28"/>
          <w:szCs w:val="28"/>
        </w:rPr>
      </w:pPr>
      <w:r w:rsidRPr="009D7D5E">
        <w:rPr>
          <w:rFonts w:ascii="Arial Narrow" w:hAnsi="Arial Narrow" w:cs="Times New Roman"/>
          <w:sz w:val="28"/>
          <w:szCs w:val="28"/>
        </w:rPr>
        <w:t xml:space="preserve">Forklar denne sætning fra </w:t>
      </w:r>
      <w:r w:rsidR="00CB0139" w:rsidRPr="009D7D5E">
        <w:rPr>
          <w:rFonts w:ascii="Arial Narrow" w:hAnsi="Arial Narrow" w:cs="Times New Roman"/>
          <w:sz w:val="28"/>
          <w:szCs w:val="28"/>
        </w:rPr>
        <w:t>baggrundsteksten</w:t>
      </w:r>
      <w:r w:rsidRPr="009D7D5E">
        <w:rPr>
          <w:rFonts w:ascii="Arial Narrow" w:hAnsi="Arial Narrow" w:cs="Times New Roman"/>
          <w:sz w:val="28"/>
          <w:szCs w:val="28"/>
        </w:rPr>
        <w:t>: ”… kosmos-efterligning er klassisk religiøs tænkning, hvor individets (mikrokosmos</w:t>
      </w:r>
      <w:r w:rsidR="009D7D5E" w:rsidRPr="009D7D5E">
        <w:rPr>
          <w:rFonts w:ascii="Arial Narrow" w:hAnsi="Arial Narrow" w:cs="Times New Roman"/>
          <w:sz w:val="28"/>
          <w:szCs w:val="28"/>
        </w:rPr>
        <w:t>’</w:t>
      </w:r>
      <w:r w:rsidRPr="009D7D5E">
        <w:rPr>
          <w:rFonts w:ascii="Arial Narrow" w:hAnsi="Arial Narrow" w:cs="Times New Roman"/>
          <w:sz w:val="28"/>
          <w:szCs w:val="28"/>
        </w:rPr>
        <w:t>) livsførelse skal afspejle en guddommelig verden (makrokosmos)</w:t>
      </w:r>
      <w:proofErr w:type="gramStart"/>
      <w:r w:rsidRPr="009D7D5E">
        <w:rPr>
          <w:rFonts w:ascii="Arial Narrow" w:hAnsi="Arial Narrow" w:cs="Times New Roman"/>
          <w:sz w:val="28"/>
          <w:szCs w:val="28"/>
        </w:rPr>
        <w:t>” .</w:t>
      </w:r>
      <w:proofErr w:type="gramEnd"/>
    </w:p>
    <w:p w14:paraId="29054278" w14:textId="23BC3A39" w:rsidR="00C47853" w:rsidRPr="009D7D5E" w:rsidRDefault="00C47853" w:rsidP="009D7D5E">
      <w:pPr>
        <w:pStyle w:val="Listeafsnit"/>
        <w:numPr>
          <w:ilvl w:val="0"/>
          <w:numId w:val="20"/>
        </w:numPr>
        <w:spacing w:line="276" w:lineRule="auto"/>
        <w:rPr>
          <w:rFonts w:ascii="Arial Narrow" w:hAnsi="Arial Narrow" w:cs="Times New Roman"/>
          <w:sz w:val="28"/>
          <w:szCs w:val="28"/>
        </w:rPr>
      </w:pPr>
      <w:r w:rsidRPr="009D7D5E">
        <w:rPr>
          <w:rFonts w:ascii="Arial Narrow" w:hAnsi="Arial Narrow" w:cs="Times New Roman"/>
          <w:sz w:val="28"/>
          <w:szCs w:val="28"/>
        </w:rPr>
        <w:t xml:space="preserve">I tabellen herunder står navnene på to personer, som reviderede og reformerede </w:t>
      </w:r>
      <w:proofErr w:type="spellStart"/>
      <w:r w:rsidRPr="009D7D5E">
        <w:rPr>
          <w:rFonts w:ascii="Arial Narrow" w:hAnsi="Arial Narrow" w:cs="Times New Roman"/>
          <w:sz w:val="28"/>
          <w:szCs w:val="28"/>
        </w:rPr>
        <w:t>Kongzis</w:t>
      </w:r>
      <w:proofErr w:type="spellEnd"/>
      <w:r w:rsidRPr="009D7D5E">
        <w:rPr>
          <w:rFonts w:ascii="Arial Narrow" w:hAnsi="Arial Narrow" w:cs="Times New Roman"/>
          <w:sz w:val="28"/>
          <w:szCs w:val="28"/>
        </w:rPr>
        <w:t xml:space="preserve"> tanker. Skriv under hver person eksempler på, </w:t>
      </w:r>
      <w:r w:rsidR="009D7D5E" w:rsidRPr="009D7D5E">
        <w:rPr>
          <w:rFonts w:ascii="Arial Narrow" w:hAnsi="Arial Narrow" w:cs="Times New Roman"/>
          <w:sz w:val="28"/>
          <w:szCs w:val="28"/>
        </w:rPr>
        <w:t>hvordan de reviderede</w:t>
      </w:r>
      <w:r w:rsidRPr="009D7D5E">
        <w:rPr>
          <w:rFonts w:ascii="Arial Narrow" w:hAnsi="Arial Narrow" w:cs="Times New Roman"/>
          <w:sz w:val="28"/>
          <w:szCs w:val="28"/>
        </w:rPr>
        <w:t xml:space="preserve"> og reformerede konfucianismen.</w:t>
      </w:r>
    </w:p>
    <w:tbl>
      <w:tblPr>
        <w:tblStyle w:val="Tabel-Gitter"/>
        <w:tblW w:w="0" w:type="auto"/>
        <w:tblLook w:val="04A0" w:firstRow="1" w:lastRow="0" w:firstColumn="1" w:lastColumn="0" w:noHBand="0" w:noVBand="1"/>
      </w:tblPr>
      <w:tblGrid>
        <w:gridCol w:w="4814"/>
        <w:gridCol w:w="4814"/>
      </w:tblGrid>
      <w:tr w:rsidR="00C47853" w:rsidRPr="009D7D5E" w14:paraId="5811D282" w14:textId="77777777" w:rsidTr="00686F21">
        <w:tc>
          <w:tcPr>
            <w:tcW w:w="4814" w:type="dxa"/>
          </w:tcPr>
          <w:p w14:paraId="49D3AB78" w14:textId="77777777" w:rsidR="00C47853" w:rsidRPr="009D7D5E" w:rsidRDefault="00C47853" w:rsidP="009D7D5E">
            <w:pPr>
              <w:spacing w:line="276" w:lineRule="auto"/>
              <w:rPr>
                <w:rFonts w:ascii="Arial Narrow" w:hAnsi="Arial Narrow" w:cs="Times New Roman"/>
                <w:sz w:val="28"/>
                <w:szCs w:val="28"/>
              </w:rPr>
            </w:pPr>
            <w:proofErr w:type="spellStart"/>
            <w:r w:rsidRPr="009D7D5E">
              <w:rPr>
                <w:rFonts w:ascii="Arial Narrow" w:hAnsi="Arial Narrow" w:cs="Times New Roman"/>
                <w:sz w:val="28"/>
                <w:szCs w:val="28"/>
              </w:rPr>
              <w:t>Mengzi</w:t>
            </w:r>
            <w:proofErr w:type="spellEnd"/>
          </w:p>
        </w:tc>
        <w:tc>
          <w:tcPr>
            <w:tcW w:w="4814" w:type="dxa"/>
          </w:tcPr>
          <w:p w14:paraId="5865E512" w14:textId="77777777" w:rsidR="00C47853" w:rsidRPr="009D7D5E" w:rsidRDefault="00C47853" w:rsidP="009D7D5E">
            <w:pPr>
              <w:spacing w:line="276" w:lineRule="auto"/>
              <w:rPr>
                <w:rFonts w:ascii="Arial Narrow" w:hAnsi="Arial Narrow" w:cs="Times New Roman"/>
                <w:sz w:val="28"/>
                <w:szCs w:val="28"/>
              </w:rPr>
            </w:pPr>
            <w:proofErr w:type="spellStart"/>
            <w:r w:rsidRPr="009D7D5E">
              <w:rPr>
                <w:rFonts w:ascii="Arial Narrow" w:hAnsi="Arial Narrow" w:cs="Times New Roman"/>
                <w:sz w:val="28"/>
                <w:szCs w:val="28"/>
              </w:rPr>
              <w:t>Xunzi</w:t>
            </w:r>
            <w:proofErr w:type="spellEnd"/>
          </w:p>
        </w:tc>
      </w:tr>
      <w:tr w:rsidR="00C47853" w:rsidRPr="009D7D5E" w14:paraId="066F376D" w14:textId="77777777" w:rsidTr="00686F21">
        <w:tc>
          <w:tcPr>
            <w:tcW w:w="4814" w:type="dxa"/>
          </w:tcPr>
          <w:p w14:paraId="3EC59F71" w14:textId="77777777" w:rsidR="00C47853" w:rsidRPr="009D7D5E" w:rsidRDefault="00C47853" w:rsidP="009D7D5E">
            <w:pPr>
              <w:spacing w:line="276" w:lineRule="auto"/>
              <w:rPr>
                <w:rFonts w:ascii="Arial Narrow" w:hAnsi="Arial Narrow" w:cs="Times New Roman"/>
                <w:sz w:val="28"/>
                <w:szCs w:val="28"/>
              </w:rPr>
            </w:pPr>
          </w:p>
          <w:p w14:paraId="3E828034" w14:textId="77777777" w:rsidR="00C47853" w:rsidRPr="009D7D5E" w:rsidRDefault="00C47853" w:rsidP="009D7D5E">
            <w:pPr>
              <w:spacing w:line="276" w:lineRule="auto"/>
              <w:rPr>
                <w:rFonts w:ascii="Arial Narrow" w:hAnsi="Arial Narrow" w:cs="Times New Roman"/>
                <w:sz w:val="28"/>
                <w:szCs w:val="28"/>
              </w:rPr>
            </w:pPr>
          </w:p>
          <w:p w14:paraId="2F7D0FAD" w14:textId="77777777" w:rsidR="00C47853" w:rsidRPr="009D7D5E" w:rsidRDefault="00C47853" w:rsidP="009D7D5E">
            <w:pPr>
              <w:spacing w:line="276" w:lineRule="auto"/>
              <w:rPr>
                <w:rFonts w:ascii="Arial Narrow" w:hAnsi="Arial Narrow" w:cs="Times New Roman"/>
                <w:sz w:val="28"/>
                <w:szCs w:val="28"/>
              </w:rPr>
            </w:pPr>
          </w:p>
        </w:tc>
        <w:tc>
          <w:tcPr>
            <w:tcW w:w="4814" w:type="dxa"/>
          </w:tcPr>
          <w:p w14:paraId="6BCF2FF2" w14:textId="77777777" w:rsidR="00C47853" w:rsidRPr="009D7D5E" w:rsidRDefault="00C47853" w:rsidP="009D7D5E">
            <w:pPr>
              <w:spacing w:line="276" w:lineRule="auto"/>
              <w:rPr>
                <w:rFonts w:ascii="Arial Narrow" w:hAnsi="Arial Narrow" w:cs="Times New Roman"/>
                <w:sz w:val="28"/>
                <w:szCs w:val="28"/>
              </w:rPr>
            </w:pPr>
          </w:p>
        </w:tc>
      </w:tr>
    </w:tbl>
    <w:p w14:paraId="73AE0246" w14:textId="77777777" w:rsidR="00C47853" w:rsidRPr="009D7D5E" w:rsidRDefault="00C47853" w:rsidP="009D7D5E">
      <w:pPr>
        <w:spacing w:line="276" w:lineRule="auto"/>
        <w:rPr>
          <w:rFonts w:ascii="Arial Narrow" w:hAnsi="Arial Narrow" w:cs="Times New Roman"/>
          <w:sz w:val="28"/>
          <w:szCs w:val="28"/>
        </w:rPr>
      </w:pPr>
    </w:p>
    <w:p w14:paraId="759A21AD" w14:textId="1F4292B5" w:rsidR="00C47853" w:rsidRPr="009D7D5E" w:rsidRDefault="00C47853" w:rsidP="009D7D5E">
      <w:pPr>
        <w:pStyle w:val="Listeafsnit"/>
        <w:numPr>
          <w:ilvl w:val="0"/>
          <w:numId w:val="20"/>
        </w:numPr>
        <w:spacing w:line="276" w:lineRule="auto"/>
        <w:rPr>
          <w:rFonts w:ascii="Arial Narrow" w:hAnsi="Arial Narrow" w:cs="Times New Roman"/>
          <w:sz w:val="28"/>
          <w:szCs w:val="28"/>
        </w:rPr>
      </w:pPr>
      <w:r w:rsidRPr="009D7D5E">
        <w:rPr>
          <w:rFonts w:ascii="Arial Narrow" w:hAnsi="Arial Narrow" w:cs="Times New Roman"/>
          <w:sz w:val="28"/>
          <w:szCs w:val="28"/>
        </w:rPr>
        <w:lastRenderedPageBreak/>
        <w:t xml:space="preserve">Skriv de manglende ord på linjerne: </w:t>
      </w:r>
      <w:r w:rsidRPr="009D7D5E">
        <w:rPr>
          <w:rFonts w:ascii="Arial Narrow" w:hAnsi="Arial Narrow" w:cs="Times New Roman"/>
          <w:i/>
          <w:sz w:val="28"/>
          <w:szCs w:val="28"/>
        </w:rPr>
        <w:t>”_____________</w:t>
      </w:r>
      <w:r w:rsidRPr="009D7D5E">
        <w:rPr>
          <w:rFonts w:ascii="Arial Narrow" w:hAnsi="Arial Narrow" w:cs="Times New Roman"/>
          <w:sz w:val="28"/>
          <w:szCs w:val="28"/>
        </w:rPr>
        <w:t xml:space="preserve"> (</w:t>
      </w:r>
      <w:proofErr w:type="spellStart"/>
      <w:r w:rsidRPr="009D7D5E">
        <w:rPr>
          <w:rFonts w:ascii="Arial Narrow" w:hAnsi="Arial Narrow" w:cs="Times New Roman"/>
          <w:i/>
          <w:sz w:val="28"/>
          <w:szCs w:val="28"/>
        </w:rPr>
        <w:t>Lunyu</w:t>
      </w:r>
      <w:proofErr w:type="spellEnd"/>
      <w:r w:rsidRPr="009D7D5E">
        <w:rPr>
          <w:rFonts w:ascii="Arial Narrow" w:hAnsi="Arial Narrow" w:cs="Times New Roman"/>
          <w:sz w:val="28"/>
          <w:szCs w:val="28"/>
        </w:rPr>
        <w:t>) er måske det værk, der kommer _________ tanker nærmest, selvom det er nedskrevet af hans elever og disses elever i _________ efter hans død”</w:t>
      </w:r>
    </w:p>
    <w:p w14:paraId="350AD991" w14:textId="0F1EA296" w:rsidR="00C47853" w:rsidRPr="009D7D5E" w:rsidRDefault="00C47853" w:rsidP="009D7D5E">
      <w:pPr>
        <w:pStyle w:val="Listeafsnit"/>
        <w:numPr>
          <w:ilvl w:val="0"/>
          <w:numId w:val="20"/>
        </w:numPr>
        <w:spacing w:line="276" w:lineRule="auto"/>
        <w:rPr>
          <w:rFonts w:ascii="Arial Narrow" w:hAnsi="Arial Narrow" w:cs="Times New Roman"/>
          <w:sz w:val="28"/>
          <w:szCs w:val="28"/>
        </w:rPr>
      </w:pPr>
      <w:r w:rsidRPr="009D7D5E">
        <w:rPr>
          <w:rFonts w:ascii="Arial Narrow" w:eastAsia="Calibri" w:hAnsi="Arial Narrow" w:cs="Times New Roman"/>
          <w:color w:val="000000"/>
          <w:sz w:val="28"/>
          <w:szCs w:val="28"/>
        </w:rPr>
        <w:t>Skriv d</w:t>
      </w:r>
      <w:r w:rsidR="009D7D5E" w:rsidRPr="009D7D5E">
        <w:rPr>
          <w:rFonts w:ascii="Arial Narrow" w:eastAsia="Calibri" w:hAnsi="Arial Narrow" w:cs="Times New Roman"/>
          <w:color w:val="000000"/>
          <w:sz w:val="28"/>
          <w:szCs w:val="28"/>
        </w:rPr>
        <w:t>e manglende ord på linjerne: ”…</w:t>
      </w:r>
      <w:r w:rsidRPr="009D7D5E">
        <w:rPr>
          <w:rFonts w:ascii="Arial Narrow" w:eastAsia="Calibri" w:hAnsi="Arial Narrow" w:cs="Times New Roman"/>
          <w:color w:val="000000"/>
          <w:sz w:val="28"/>
          <w:szCs w:val="28"/>
        </w:rPr>
        <w:t xml:space="preserve"> </w:t>
      </w:r>
      <w:r w:rsidRPr="009D7D5E">
        <w:rPr>
          <w:rFonts w:ascii="Arial Narrow" w:hAnsi="Arial Narrow" w:cs="Times New Roman"/>
          <w:sz w:val="28"/>
          <w:szCs w:val="28"/>
        </w:rPr>
        <w:t>med den principielt __________ kommunismes magtovertagelse i 1949 begyndte endnu en ____________ for konfucianismen. Men det er ved at ____________.</w:t>
      </w:r>
    </w:p>
    <w:p w14:paraId="2664CA02" w14:textId="7435755E" w:rsidR="00C47853" w:rsidRPr="009D7D5E" w:rsidRDefault="00C47853" w:rsidP="009D7D5E">
      <w:pPr>
        <w:pStyle w:val="Listeafsnit"/>
        <w:numPr>
          <w:ilvl w:val="0"/>
          <w:numId w:val="20"/>
        </w:numPr>
        <w:spacing w:line="276" w:lineRule="auto"/>
        <w:rPr>
          <w:rFonts w:ascii="Arial Narrow" w:hAnsi="Arial Narrow" w:cs="Times New Roman"/>
          <w:sz w:val="28"/>
          <w:szCs w:val="28"/>
        </w:rPr>
      </w:pPr>
      <w:r w:rsidRPr="009D7D5E">
        <w:rPr>
          <w:rFonts w:ascii="Arial Narrow" w:hAnsi="Arial Narrow" w:cs="Times New Roman"/>
          <w:sz w:val="28"/>
          <w:szCs w:val="28"/>
        </w:rPr>
        <w:t xml:space="preserve">Rigtigt eller forkert: </w:t>
      </w:r>
    </w:p>
    <w:p w14:paraId="1CC0FA1D" w14:textId="77777777" w:rsidR="009D7D5E" w:rsidRPr="009D7D5E" w:rsidRDefault="00C47853" w:rsidP="009D7D5E">
      <w:pPr>
        <w:pStyle w:val="Listeafsnit"/>
        <w:numPr>
          <w:ilvl w:val="0"/>
          <w:numId w:val="22"/>
        </w:numPr>
        <w:spacing w:line="276" w:lineRule="auto"/>
        <w:rPr>
          <w:rFonts w:ascii="Arial Narrow" w:hAnsi="Arial Narrow" w:cs="Times New Roman"/>
          <w:sz w:val="28"/>
          <w:szCs w:val="28"/>
        </w:rPr>
      </w:pPr>
      <w:r w:rsidRPr="009D7D5E">
        <w:rPr>
          <w:rFonts w:ascii="Arial Narrow" w:hAnsi="Arial Narrow" w:cs="Times New Roman"/>
          <w:sz w:val="28"/>
          <w:szCs w:val="28"/>
        </w:rPr>
        <w:t>Buddhisme og hinduisme er Kinas mest oprindelige religioner?</w:t>
      </w:r>
    </w:p>
    <w:p w14:paraId="5BD0675C" w14:textId="77777777" w:rsidR="009D7D5E" w:rsidRPr="009D7D5E" w:rsidRDefault="00C47853" w:rsidP="009D7D5E">
      <w:pPr>
        <w:pStyle w:val="Listeafsnit"/>
        <w:numPr>
          <w:ilvl w:val="0"/>
          <w:numId w:val="22"/>
        </w:numPr>
        <w:spacing w:line="276" w:lineRule="auto"/>
        <w:rPr>
          <w:rFonts w:ascii="Arial Narrow" w:hAnsi="Arial Narrow" w:cs="Times New Roman"/>
          <w:sz w:val="28"/>
          <w:szCs w:val="28"/>
        </w:rPr>
      </w:pPr>
      <w:r w:rsidRPr="009D7D5E">
        <w:rPr>
          <w:rFonts w:ascii="Arial Narrow" w:hAnsi="Arial Narrow" w:cs="Times New Roman"/>
          <w:sz w:val="28"/>
          <w:szCs w:val="28"/>
        </w:rPr>
        <w:t>Konfucianismen betragtes ikke som en religion af den kinesiske stat.</w:t>
      </w:r>
    </w:p>
    <w:p w14:paraId="0EF2AAA1" w14:textId="77777777" w:rsidR="009D7D5E" w:rsidRPr="009D7D5E" w:rsidRDefault="009D7D5E" w:rsidP="009D7D5E">
      <w:pPr>
        <w:pStyle w:val="Listeafsnit"/>
        <w:numPr>
          <w:ilvl w:val="0"/>
          <w:numId w:val="22"/>
        </w:numPr>
        <w:spacing w:line="276" w:lineRule="auto"/>
        <w:rPr>
          <w:rFonts w:ascii="Arial Narrow" w:hAnsi="Arial Narrow" w:cs="Times New Roman"/>
          <w:sz w:val="28"/>
          <w:szCs w:val="28"/>
        </w:rPr>
      </w:pPr>
      <w:r w:rsidRPr="009D7D5E">
        <w:rPr>
          <w:rFonts w:ascii="Arial Narrow" w:hAnsi="Arial Narrow" w:cs="Times New Roman"/>
          <w:sz w:val="28"/>
          <w:szCs w:val="28"/>
        </w:rPr>
        <w:t>(</w:t>
      </w:r>
      <w:r w:rsidRPr="009D7D5E">
        <w:rPr>
          <w:rFonts w:ascii="Arial Narrow" w:hAnsi="Arial Narrow" w:cs="Times New Roman"/>
          <w:i/>
          <w:sz w:val="28"/>
          <w:szCs w:val="28"/>
        </w:rPr>
        <w:t>S</w:t>
      </w:r>
      <w:r w:rsidR="00C47853" w:rsidRPr="009D7D5E">
        <w:rPr>
          <w:rFonts w:ascii="Arial Narrow" w:hAnsi="Arial Narrow" w:cs="Times New Roman"/>
          <w:i/>
          <w:sz w:val="28"/>
          <w:szCs w:val="28"/>
        </w:rPr>
        <w:t>treg det forkerte udsagn ud</w:t>
      </w:r>
      <w:r w:rsidR="00C47853" w:rsidRPr="009D7D5E">
        <w:rPr>
          <w:rFonts w:ascii="Arial Narrow" w:hAnsi="Arial Narrow" w:cs="Times New Roman"/>
          <w:sz w:val="28"/>
          <w:szCs w:val="28"/>
        </w:rPr>
        <w:t xml:space="preserve">) </w:t>
      </w:r>
      <w:proofErr w:type="spellStart"/>
      <w:r w:rsidR="00C47853" w:rsidRPr="009D7D5E">
        <w:rPr>
          <w:rFonts w:ascii="Arial Narrow" w:hAnsi="Arial Narrow" w:cs="Times New Roman"/>
          <w:sz w:val="28"/>
          <w:szCs w:val="28"/>
        </w:rPr>
        <w:t>Mengzi</w:t>
      </w:r>
      <w:proofErr w:type="spellEnd"/>
      <w:r w:rsidR="00C47853" w:rsidRPr="009D7D5E">
        <w:rPr>
          <w:rFonts w:ascii="Arial Narrow" w:hAnsi="Arial Narrow" w:cs="Times New Roman"/>
          <w:sz w:val="28"/>
          <w:szCs w:val="28"/>
        </w:rPr>
        <w:t xml:space="preserve"> var elev af Siddha</w:t>
      </w:r>
      <w:r w:rsidRPr="009D7D5E">
        <w:rPr>
          <w:rFonts w:ascii="Arial Narrow" w:hAnsi="Arial Narrow" w:cs="Times New Roman"/>
          <w:sz w:val="28"/>
          <w:szCs w:val="28"/>
        </w:rPr>
        <w:t xml:space="preserve">rtha </w:t>
      </w:r>
      <w:proofErr w:type="spellStart"/>
      <w:r w:rsidRPr="009D7D5E">
        <w:rPr>
          <w:rFonts w:ascii="Arial Narrow" w:hAnsi="Arial Narrow" w:cs="Times New Roman"/>
          <w:sz w:val="28"/>
          <w:szCs w:val="28"/>
        </w:rPr>
        <w:t>Gautama</w:t>
      </w:r>
      <w:proofErr w:type="spellEnd"/>
      <w:r w:rsidRPr="009D7D5E">
        <w:rPr>
          <w:rFonts w:ascii="Arial Narrow" w:hAnsi="Arial Narrow" w:cs="Times New Roman"/>
          <w:sz w:val="28"/>
          <w:szCs w:val="28"/>
        </w:rPr>
        <w:t xml:space="preserve"> Buddha og skrev et</w:t>
      </w:r>
      <w:r w:rsidR="00C47853" w:rsidRPr="009D7D5E">
        <w:rPr>
          <w:rFonts w:ascii="Arial Narrow" w:hAnsi="Arial Narrow" w:cs="Times New Roman"/>
          <w:sz w:val="28"/>
          <w:szCs w:val="28"/>
        </w:rPr>
        <w:t xml:space="preserve"> værk om ligevægt og bestandighed</w:t>
      </w:r>
      <w:r w:rsidRPr="009D7D5E">
        <w:rPr>
          <w:rFonts w:ascii="Arial Narrow" w:hAnsi="Arial Narrow" w:cs="Times New Roman"/>
          <w:sz w:val="28"/>
          <w:szCs w:val="28"/>
        </w:rPr>
        <w:t>.</w:t>
      </w:r>
      <w:r w:rsidR="00C47853" w:rsidRPr="009D7D5E">
        <w:rPr>
          <w:rFonts w:ascii="Arial Narrow" w:hAnsi="Arial Narrow" w:cs="Times New Roman"/>
          <w:sz w:val="28"/>
          <w:szCs w:val="28"/>
        </w:rPr>
        <w:t xml:space="preserve"> / </w:t>
      </w:r>
      <w:proofErr w:type="spellStart"/>
      <w:r w:rsidRPr="009D7D5E">
        <w:rPr>
          <w:rFonts w:ascii="Arial Narrow" w:hAnsi="Arial Narrow" w:cs="Times New Roman"/>
          <w:sz w:val="28"/>
          <w:szCs w:val="28"/>
        </w:rPr>
        <w:t>Mengzi</w:t>
      </w:r>
      <w:proofErr w:type="spellEnd"/>
      <w:r w:rsidR="00C47853" w:rsidRPr="009D7D5E">
        <w:rPr>
          <w:rFonts w:ascii="Arial Narrow" w:hAnsi="Arial Narrow" w:cs="Times New Roman"/>
          <w:sz w:val="28"/>
          <w:szCs w:val="28"/>
        </w:rPr>
        <w:t xml:space="preserve"> var</w:t>
      </w:r>
      <w:r w:rsidR="00C47853" w:rsidRPr="009D7D5E">
        <w:rPr>
          <w:rFonts w:ascii="Arial Narrow" w:hAnsi="Arial Narrow"/>
          <w:sz w:val="28"/>
          <w:szCs w:val="28"/>
        </w:rPr>
        <w:t xml:space="preserve"> </w:t>
      </w:r>
      <w:r w:rsidR="00C47853" w:rsidRPr="009D7D5E">
        <w:rPr>
          <w:rFonts w:ascii="Arial Narrow" w:hAnsi="Arial Narrow" w:cs="Times New Roman"/>
          <w:sz w:val="28"/>
          <w:szCs w:val="28"/>
        </w:rPr>
        <w:t xml:space="preserve">en berømt elev af </w:t>
      </w:r>
      <w:proofErr w:type="spellStart"/>
      <w:r w:rsidR="00C47853" w:rsidRPr="009D7D5E">
        <w:rPr>
          <w:rFonts w:ascii="Arial Narrow" w:hAnsi="Arial Narrow" w:cs="Times New Roman"/>
          <w:sz w:val="28"/>
          <w:szCs w:val="28"/>
        </w:rPr>
        <w:t>Kong</w:t>
      </w:r>
      <w:r w:rsidRPr="009D7D5E">
        <w:rPr>
          <w:rFonts w:ascii="Arial Narrow" w:hAnsi="Arial Narrow" w:cs="Times New Roman"/>
          <w:sz w:val="28"/>
          <w:szCs w:val="28"/>
        </w:rPr>
        <w:t>zi</w:t>
      </w:r>
      <w:proofErr w:type="spellEnd"/>
      <w:r w:rsidRPr="009D7D5E">
        <w:rPr>
          <w:rFonts w:ascii="Arial Narrow" w:hAnsi="Arial Narrow" w:cs="Times New Roman"/>
          <w:sz w:val="28"/>
          <w:szCs w:val="28"/>
        </w:rPr>
        <w:t>, hvis skrifter fik</w:t>
      </w:r>
      <w:r w:rsidR="00C47853" w:rsidRPr="009D7D5E">
        <w:rPr>
          <w:rFonts w:ascii="Arial Narrow" w:hAnsi="Arial Narrow" w:cs="Times New Roman"/>
          <w:sz w:val="28"/>
          <w:szCs w:val="28"/>
        </w:rPr>
        <w:t xml:space="preserve"> mere indflydelse end læremesteren selv</w:t>
      </w:r>
      <w:r w:rsidRPr="009D7D5E">
        <w:rPr>
          <w:rFonts w:ascii="Arial Narrow" w:hAnsi="Arial Narrow" w:cs="Times New Roman"/>
          <w:sz w:val="28"/>
          <w:szCs w:val="28"/>
        </w:rPr>
        <w:t xml:space="preserve">. </w:t>
      </w:r>
    </w:p>
    <w:p w14:paraId="63E3E030" w14:textId="77777777" w:rsidR="009D7D5E" w:rsidRPr="009D7D5E" w:rsidRDefault="009D7D5E" w:rsidP="009D7D5E">
      <w:pPr>
        <w:pStyle w:val="Listeafsnit"/>
        <w:numPr>
          <w:ilvl w:val="0"/>
          <w:numId w:val="22"/>
        </w:numPr>
        <w:spacing w:line="276" w:lineRule="auto"/>
        <w:rPr>
          <w:rFonts w:ascii="Arial Narrow" w:hAnsi="Arial Narrow" w:cs="Times New Roman"/>
          <w:sz w:val="28"/>
          <w:szCs w:val="28"/>
        </w:rPr>
      </w:pPr>
      <w:r w:rsidRPr="009D7D5E">
        <w:rPr>
          <w:rFonts w:ascii="Arial Narrow" w:hAnsi="Arial Narrow" w:cs="Times New Roman"/>
          <w:sz w:val="28"/>
          <w:szCs w:val="28"/>
        </w:rPr>
        <w:t>(</w:t>
      </w:r>
      <w:r w:rsidRPr="009D7D5E">
        <w:rPr>
          <w:rFonts w:ascii="Arial Narrow" w:hAnsi="Arial Narrow" w:cs="Times New Roman"/>
          <w:i/>
          <w:sz w:val="28"/>
          <w:szCs w:val="28"/>
        </w:rPr>
        <w:t>S</w:t>
      </w:r>
      <w:r w:rsidR="00C47853" w:rsidRPr="009D7D5E">
        <w:rPr>
          <w:rFonts w:ascii="Arial Narrow" w:hAnsi="Arial Narrow" w:cs="Times New Roman"/>
          <w:i/>
          <w:sz w:val="28"/>
          <w:szCs w:val="28"/>
        </w:rPr>
        <w:t>treg det forkerte udsagn ud</w:t>
      </w:r>
      <w:r w:rsidR="00C47853" w:rsidRPr="009D7D5E">
        <w:rPr>
          <w:rFonts w:ascii="Arial Narrow" w:hAnsi="Arial Narrow" w:cs="Times New Roman"/>
          <w:sz w:val="28"/>
          <w:szCs w:val="28"/>
        </w:rPr>
        <w:t xml:space="preserve">) Konfucianismens popularitet er dalende / </w:t>
      </w:r>
      <w:r w:rsidRPr="009D7D5E">
        <w:rPr>
          <w:rFonts w:ascii="Arial Narrow" w:hAnsi="Arial Narrow" w:cs="Times New Roman"/>
          <w:sz w:val="28"/>
          <w:szCs w:val="28"/>
        </w:rPr>
        <w:t>Konfucianismens</w:t>
      </w:r>
      <w:r w:rsidR="00C47853" w:rsidRPr="009D7D5E">
        <w:rPr>
          <w:rFonts w:ascii="Arial Narrow" w:hAnsi="Arial Narrow" w:cs="Times New Roman"/>
          <w:sz w:val="28"/>
          <w:szCs w:val="28"/>
        </w:rPr>
        <w:t xml:space="preserve"> popularitet er stigende</w:t>
      </w:r>
      <w:r w:rsidRPr="009D7D5E">
        <w:rPr>
          <w:rFonts w:ascii="Arial Narrow" w:hAnsi="Arial Narrow" w:cs="Times New Roman"/>
          <w:sz w:val="28"/>
          <w:szCs w:val="28"/>
        </w:rPr>
        <w:t>.</w:t>
      </w:r>
    </w:p>
    <w:p w14:paraId="2576341A" w14:textId="43228307" w:rsidR="00C47853" w:rsidRPr="009D7D5E" w:rsidRDefault="00C47853" w:rsidP="009D7D5E">
      <w:pPr>
        <w:pStyle w:val="Listeafsnit"/>
        <w:numPr>
          <w:ilvl w:val="0"/>
          <w:numId w:val="22"/>
        </w:numPr>
        <w:spacing w:line="276" w:lineRule="auto"/>
        <w:rPr>
          <w:rFonts w:ascii="Arial Narrow" w:hAnsi="Arial Narrow" w:cs="Times New Roman"/>
          <w:sz w:val="28"/>
          <w:szCs w:val="28"/>
        </w:rPr>
      </w:pPr>
      <w:r w:rsidRPr="009D7D5E">
        <w:rPr>
          <w:rFonts w:ascii="Arial Narrow" w:hAnsi="Arial Narrow" w:cs="Times New Roman"/>
          <w:sz w:val="28"/>
          <w:szCs w:val="28"/>
        </w:rPr>
        <w:t>(</w:t>
      </w:r>
      <w:r w:rsidR="009D7D5E" w:rsidRPr="009D7D5E">
        <w:rPr>
          <w:rFonts w:ascii="Arial Narrow" w:hAnsi="Arial Narrow" w:cs="Times New Roman"/>
          <w:sz w:val="28"/>
          <w:szCs w:val="28"/>
        </w:rPr>
        <w:t>S</w:t>
      </w:r>
      <w:r w:rsidRPr="009D7D5E">
        <w:rPr>
          <w:rFonts w:ascii="Arial Narrow" w:hAnsi="Arial Narrow" w:cs="Times New Roman"/>
          <w:i/>
          <w:sz w:val="28"/>
          <w:szCs w:val="28"/>
        </w:rPr>
        <w:t>treg de forkerte årstal ud</w:t>
      </w:r>
      <w:r w:rsidRPr="009D7D5E">
        <w:rPr>
          <w:rFonts w:ascii="Arial Narrow" w:hAnsi="Arial Narrow" w:cs="Times New Roman"/>
          <w:sz w:val="28"/>
          <w:szCs w:val="28"/>
        </w:rPr>
        <w:t>) Det mere end to tusinde år gamle kejserdømme gik under i 1989/1945/1918/1949/1912/1789/1453.</w:t>
      </w:r>
    </w:p>
    <w:p w14:paraId="1D0651CE" w14:textId="77777777" w:rsidR="009D7D5E" w:rsidRDefault="009D7D5E" w:rsidP="009D7D5E">
      <w:pPr>
        <w:spacing w:line="276" w:lineRule="auto"/>
        <w:rPr>
          <w:rFonts w:ascii="Arial Narrow" w:hAnsi="Arial Narrow"/>
          <w:b/>
          <w:sz w:val="28"/>
          <w:szCs w:val="28"/>
        </w:rPr>
      </w:pPr>
    </w:p>
    <w:p w14:paraId="74511732" w14:textId="15A8677D" w:rsidR="0086614B" w:rsidRPr="009D7D5E" w:rsidRDefault="00C02EF5" w:rsidP="009D7D5E">
      <w:pPr>
        <w:spacing w:line="276" w:lineRule="auto"/>
        <w:rPr>
          <w:rFonts w:ascii="Arial Narrow" w:hAnsi="Arial Narrow"/>
          <w:b/>
          <w:sz w:val="28"/>
          <w:szCs w:val="28"/>
        </w:rPr>
      </w:pPr>
      <w:r w:rsidRPr="009D7D5E">
        <w:rPr>
          <w:rFonts w:ascii="Arial Narrow" w:hAnsi="Arial Narrow"/>
          <w:b/>
          <w:sz w:val="28"/>
          <w:szCs w:val="28"/>
        </w:rPr>
        <w:t>Konfucianisme og daoisme</w:t>
      </w:r>
    </w:p>
    <w:p w14:paraId="2E5989D4" w14:textId="5122C941" w:rsidR="0086614B" w:rsidRPr="009D7D5E" w:rsidRDefault="0086614B" w:rsidP="009D7D5E">
      <w:pPr>
        <w:spacing w:line="276" w:lineRule="auto"/>
        <w:ind w:right="850"/>
        <w:rPr>
          <w:rFonts w:ascii="Arial Narrow" w:hAnsi="Arial Narrow"/>
          <w:sz w:val="28"/>
          <w:szCs w:val="28"/>
        </w:rPr>
      </w:pPr>
      <w:r w:rsidRPr="009D7D5E">
        <w:rPr>
          <w:rFonts w:ascii="Arial Narrow" w:hAnsi="Arial Narrow"/>
          <w:sz w:val="28"/>
          <w:szCs w:val="28"/>
        </w:rPr>
        <w:t>Fokus:</w:t>
      </w:r>
      <w:r w:rsidR="0016313A" w:rsidRPr="009D7D5E">
        <w:rPr>
          <w:rFonts w:ascii="Arial Narrow" w:hAnsi="Arial Narrow"/>
          <w:sz w:val="28"/>
          <w:szCs w:val="28"/>
        </w:rPr>
        <w:br/>
      </w:r>
      <w:r w:rsidR="00C02EF5" w:rsidRPr="009D7D5E">
        <w:rPr>
          <w:rFonts w:ascii="Arial Narrow" w:hAnsi="Arial Narrow"/>
          <w:sz w:val="28"/>
          <w:szCs w:val="28"/>
        </w:rPr>
        <w:t>Forskelle mellem konfucianisme og daoisme</w:t>
      </w:r>
    </w:p>
    <w:p w14:paraId="3C0960DC" w14:textId="72B175EF" w:rsidR="0086614B" w:rsidRPr="009D7D5E" w:rsidRDefault="009D7D5E" w:rsidP="009D7D5E">
      <w:pPr>
        <w:spacing w:line="276" w:lineRule="auto"/>
        <w:ind w:right="850"/>
        <w:rPr>
          <w:rFonts w:ascii="Arial Narrow" w:hAnsi="Arial Narrow"/>
          <w:sz w:val="28"/>
          <w:szCs w:val="28"/>
        </w:rPr>
      </w:pPr>
      <w:r>
        <w:rPr>
          <w:rFonts w:ascii="Arial Narrow" w:hAnsi="Arial Narrow"/>
          <w:sz w:val="28"/>
          <w:szCs w:val="28"/>
        </w:rPr>
        <w:t>Baggrundsstof:</w:t>
      </w:r>
      <w:r>
        <w:rPr>
          <w:rFonts w:ascii="Arial Narrow" w:hAnsi="Arial Narrow"/>
          <w:sz w:val="28"/>
          <w:szCs w:val="28"/>
        </w:rPr>
        <w:br/>
      </w:r>
      <w:r w:rsidR="00C02EF5" w:rsidRPr="009D7D5E">
        <w:rPr>
          <w:rFonts w:ascii="Arial Narrow" w:hAnsi="Arial Narrow"/>
          <w:sz w:val="28"/>
          <w:szCs w:val="28"/>
        </w:rPr>
        <w:t xml:space="preserve">Afsnittene ”Daoisme”, ”Grundlæggende forestillinger i daoismen” og ”Helligskrifter i daoismen” i </w:t>
      </w:r>
      <w:r w:rsidR="00C02EF5" w:rsidRPr="009D7D5E">
        <w:rPr>
          <w:rFonts w:ascii="Arial Narrow" w:hAnsi="Arial Narrow"/>
          <w:i/>
          <w:sz w:val="28"/>
          <w:szCs w:val="28"/>
        </w:rPr>
        <w:t>Religioner lever</w:t>
      </w:r>
      <w:r w:rsidR="00C02EF5" w:rsidRPr="009D7D5E">
        <w:rPr>
          <w:rFonts w:ascii="Arial Narrow" w:hAnsi="Arial Narrow"/>
          <w:sz w:val="28"/>
          <w:szCs w:val="28"/>
        </w:rPr>
        <w:t>, Lindhardt &amp; Ringhof 2017</w:t>
      </w:r>
    </w:p>
    <w:p w14:paraId="03A2F0B4" w14:textId="77777777" w:rsidR="00C02EF5" w:rsidRPr="009D7D5E" w:rsidRDefault="0086614B" w:rsidP="009D7D5E">
      <w:pPr>
        <w:spacing w:line="276" w:lineRule="auto"/>
        <w:rPr>
          <w:rFonts w:ascii="Arial Narrow" w:hAnsi="Arial Narrow"/>
          <w:sz w:val="28"/>
          <w:szCs w:val="28"/>
        </w:rPr>
      </w:pPr>
      <w:r w:rsidRPr="009D7D5E">
        <w:rPr>
          <w:rFonts w:ascii="Arial Narrow" w:hAnsi="Arial Narrow"/>
          <w:sz w:val="28"/>
          <w:szCs w:val="28"/>
        </w:rPr>
        <w:t>Kilder:</w:t>
      </w:r>
      <w:r w:rsidR="0016313A" w:rsidRPr="009D7D5E">
        <w:rPr>
          <w:rFonts w:ascii="Arial Narrow" w:hAnsi="Arial Narrow"/>
          <w:sz w:val="28"/>
          <w:szCs w:val="28"/>
        </w:rPr>
        <w:br/>
      </w:r>
      <w:r w:rsidR="00C02EF5" w:rsidRPr="009D7D5E">
        <w:rPr>
          <w:rFonts w:ascii="Arial Narrow" w:hAnsi="Arial Narrow"/>
          <w:sz w:val="28"/>
          <w:szCs w:val="28"/>
        </w:rPr>
        <w:t xml:space="preserve">Ultrakort klip fra </w:t>
      </w:r>
      <w:proofErr w:type="spellStart"/>
      <w:r w:rsidR="00C02EF5" w:rsidRPr="009D7D5E">
        <w:rPr>
          <w:rFonts w:ascii="Arial Narrow" w:hAnsi="Arial Narrow"/>
          <w:sz w:val="28"/>
          <w:szCs w:val="28"/>
        </w:rPr>
        <w:t>Kongfuzi</w:t>
      </w:r>
      <w:proofErr w:type="spellEnd"/>
      <w:r w:rsidR="00C02EF5" w:rsidRPr="009D7D5E">
        <w:rPr>
          <w:rFonts w:ascii="Arial Narrow" w:hAnsi="Arial Narrow"/>
          <w:sz w:val="28"/>
          <w:szCs w:val="28"/>
        </w:rPr>
        <w:t xml:space="preserve">-filmen: samtale mellem </w:t>
      </w:r>
      <w:proofErr w:type="spellStart"/>
      <w:r w:rsidR="00C02EF5" w:rsidRPr="009D7D5E">
        <w:rPr>
          <w:rFonts w:ascii="Arial Narrow" w:hAnsi="Arial Narrow"/>
          <w:sz w:val="28"/>
          <w:szCs w:val="28"/>
        </w:rPr>
        <w:t>Kongzi</w:t>
      </w:r>
      <w:proofErr w:type="spellEnd"/>
      <w:r w:rsidR="00C02EF5" w:rsidRPr="009D7D5E">
        <w:rPr>
          <w:rFonts w:ascii="Arial Narrow" w:hAnsi="Arial Narrow"/>
          <w:sz w:val="28"/>
          <w:szCs w:val="28"/>
        </w:rPr>
        <w:t xml:space="preserve"> og </w:t>
      </w:r>
      <w:proofErr w:type="spellStart"/>
      <w:r w:rsidR="00C02EF5" w:rsidRPr="009D7D5E">
        <w:rPr>
          <w:rFonts w:ascii="Arial Narrow" w:hAnsi="Arial Narrow"/>
          <w:sz w:val="28"/>
          <w:szCs w:val="28"/>
        </w:rPr>
        <w:t>Laozi</w:t>
      </w:r>
      <w:proofErr w:type="spellEnd"/>
      <w:r w:rsidR="00C02EF5" w:rsidRPr="009D7D5E">
        <w:rPr>
          <w:rFonts w:ascii="Arial Narrow" w:hAnsi="Arial Narrow"/>
          <w:sz w:val="28"/>
          <w:szCs w:val="28"/>
        </w:rPr>
        <w:t xml:space="preserve"> ca. 1.02-1.04: </w:t>
      </w:r>
      <w:hyperlink r:id="rId7" w:history="1">
        <w:r w:rsidR="00C02EF5" w:rsidRPr="009D7D5E">
          <w:rPr>
            <w:rStyle w:val="Llink"/>
            <w:rFonts w:ascii="Arial Narrow" w:hAnsi="Arial Narrow"/>
            <w:sz w:val="28"/>
            <w:szCs w:val="28"/>
          </w:rPr>
          <w:t>https://www.youtube.com/watch?v=el3i3TfNg-I</w:t>
        </w:r>
      </w:hyperlink>
    </w:p>
    <w:p w14:paraId="4ED59F67" w14:textId="167D089B" w:rsidR="0086614B" w:rsidRPr="009D7D5E" w:rsidRDefault="0086614B" w:rsidP="009D7D5E">
      <w:pPr>
        <w:spacing w:line="276" w:lineRule="auto"/>
        <w:rPr>
          <w:rFonts w:ascii="Arial Narrow" w:hAnsi="Arial Narrow"/>
          <w:sz w:val="28"/>
          <w:szCs w:val="28"/>
        </w:rPr>
      </w:pPr>
      <w:r w:rsidRPr="009D7D5E">
        <w:rPr>
          <w:rFonts w:ascii="Arial Narrow" w:hAnsi="Arial Narrow"/>
          <w:sz w:val="28"/>
          <w:szCs w:val="28"/>
        </w:rPr>
        <w:t>Øvelser:</w:t>
      </w:r>
      <w:r w:rsidRPr="009D7D5E">
        <w:rPr>
          <w:rFonts w:ascii="Arial Narrow" w:hAnsi="Arial Narrow"/>
          <w:sz w:val="28"/>
          <w:szCs w:val="28"/>
        </w:rPr>
        <w:tab/>
      </w:r>
    </w:p>
    <w:p w14:paraId="4B4574C2" w14:textId="77777777" w:rsidR="00C02EF5" w:rsidRPr="009D7D5E" w:rsidRDefault="00C02EF5" w:rsidP="009D7D5E">
      <w:pPr>
        <w:pStyle w:val="Listeafsnit"/>
        <w:numPr>
          <w:ilvl w:val="0"/>
          <w:numId w:val="14"/>
        </w:numPr>
        <w:spacing w:line="276" w:lineRule="auto"/>
        <w:rPr>
          <w:rFonts w:ascii="Arial Narrow" w:hAnsi="Arial Narrow"/>
          <w:sz w:val="28"/>
          <w:szCs w:val="28"/>
        </w:rPr>
      </w:pPr>
      <w:r w:rsidRPr="009D7D5E">
        <w:rPr>
          <w:rFonts w:ascii="Arial Narrow" w:hAnsi="Arial Narrow"/>
          <w:sz w:val="28"/>
          <w:szCs w:val="28"/>
        </w:rPr>
        <w:t xml:space="preserve">Se filmklippet med samtalen mellem </w:t>
      </w:r>
      <w:proofErr w:type="spellStart"/>
      <w:r w:rsidRPr="009D7D5E">
        <w:rPr>
          <w:rFonts w:ascii="Arial Narrow" w:hAnsi="Arial Narrow"/>
          <w:sz w:val="28"/>
          <w:szCs w:val="28"/>
        </w:rPr>
        <w:t>Laozi</w:t>
      </w:r>
      <w:proofErr w:type="spellEnd"/>
      <w:r w:rsidRPr="009D7D5E">
        <w:rPr>
          <w:rFonts w:ascii="Arial Narrow" w:hAnsi="Arial Narrow"/>
          <w:sz w:val="28"/>
          <w:szCs w:val="28"/>
        </w:rPr>
        <w:t xml:space="preserve"> og </w:t>
      </w:r>
      <w:proofErr w:type="spellStart"/>
      <w:r w:rsidRPr="009D7D5E">
        <w:rPr>
          <w:rFonts w:ascii="Arial Narrow" w:hAnsi="Arial Narrow"/>
          <w:sz w:val="28"/>
          <w:szCs w:val="28"/>
        </w:rPr>
        <w:t>Kongzi</w:t>
      </w:r>
      <w:proofErr w:type="spellEnd"/>
      <w:r w:rsidRPr="009D7D5E">
        <w:rPr>
          <w:rFonts w:ascii="Arial Narrow" w:hAnsi="Arial Narrow"/>
          <w:sz w:val="28"/>
          <w:szCs w:val="28"/>
        </w:rPr>
        <w:t xml:space="preserve"> ca. 1.02-1.04: </w:t>
      </w:r>
      <w:hyperlink r:id="rId8" w:history="1">
        <w:r w:rsidRPr="009D7D5E">
          <w:rPr>
            <w:rStyle w:val="Llink"/>
            <w:rFonts w:ascii="Arial Narrow" w:hAnsi="Arial Narrow"/>
            <w:sz w:val="28"/>
            <w:szCs w:val="28"/>
          </w:rPr>
          <w:t>https://www.youtube.com/watch?v=el3i3TfNg-I</w:t>
        </w:r>
      </w:hyperlink>
    </w:p>
    <w:p w14:paraId="429D1868" w14:textId="77777777" w:rsidR="00C02EF5" w:rsidRPr="009D7D5E" w:rsidRDefault="00C02EF5" w:rsidP="009D7D5E">
      <w:pPr>
        <w:spacing w:line="276" w:lineRule="auto"/>
        <w:ind w:left="720"/>
        <w:rPr>
          <w:rFonts w:ascii="Arial Narrow" w:hAnsi="Arial Narrow"/>
          <w:sz w:val="28"/>
          <w:szCs w:val="28"/>
        </w:rPr>
      </w:pPr>
    </w:p>
    <w:p w14:paraId="38BF8338" w14:textId="6DCB1481" w:rsidR="00C02EF5" w:rsidRPr="009D7D5E" w:rsidRDefault="00C02EF5" w:rsidP="009D7D5E">
      <w:pPr>
        <w:pStyle w:val="Listeafsnit"/>
        <w:numPr>
          <w:ilvl w:val="0"/>
          <w:numId w:val="14"/>
        </w:numPr>
        <w:spacing w:line="276" w:lineRule="auto"/>
        <w:rPr>
          <w:rFonts w:ascii="Arial Narrow" w:hAnsi="Arial Narrow"/>
          <w:sz w:val="28"/>
          <w:szCs w:val="28"/>
        </w:rPr>
      </w:pPr>
      <w:r w:rsidRPr="009D7D5E">
        <w:rPr>
          <w:rFonts w:ascii="Arial Narrow" w:hAnsi="Arial Narrow"/>
          <w:sz w:val="28"/>
          <w:szCs w:val="28"/>
        </w:rPr>
        <w:t xml:space="preserve">Gå i grupper på 3 personer. I skiftes til at trække et kort, og den, der har trukket, starter med at komme med nogle overvejelser over forholdet mellem daoisme og konfucianisme, hvorefter I alle sammen bidrager til at besvare spørgsmålet. </w:t>
      </w:r>
    </w:p>
    <w:p w14:paraId="79679F02" w14:textId="77777777" w:rsidR="00C02EF5" w:rsidRPr="009D7D5E" w:rsidRDefault="00C02EF5" w:rsidP="009D7D5E">
      <w:pPr>
        <w:spacing w:line="276" w:lineRule="auto"/>
        <w:rPr>
          <w:rFonts w:ascii="Arial Narrow" w:hAnsi="Arial Narrow"/>
          <w:sz w:val="28"/>
          <w:szCs w:val="28"/>
        </w:rPr>
      </w:pPr>
    </w:p>
    <w:p w14:paraId="489E7894" w14:textId="77777777" w:rsidR="00E245EF" w:rsidRPr="009D7D5E" w:rsidRDefault="00E245EF" w:rsidP="009D7D5E">
      <w:pPr>
        <w:spacing w:line="276" w:lineRule="auto"/>
        <w:rPr>
          <w:rFonts w:ascii="Arial Narrow" w:hAnsi="Arial Narrow"/>
          <w:sz w:val="28"/>
          <w:szCs w:val="28"/>
        </w:rPr>
      </w:pPr>
    </w:p>
    <w:tbl>
      <w:tblPr>
        <w:tblStyle w:val="Tabel-Gitter"/>
        <w:tblW w:w="0" w:type="auto"/>
        <w:tblInd w:w="704" w:type="dxa"/>
        <w:tblLook w:val="04A0" w:firstRow="1" w:lastRow="0" w:firstColumn="1" w:lastColumn="0" w:noHBand="0" w:noVBand="1"/>
      </w:tblPr>
      <w:tblGrid>
        <w:gridCol w:w="2503"/>
        <w:gridCol w:w="3207"/>
        <w:gridCol w:w="3208"/>
      </w:tblGrid>
      <w:tr w:rsidR="00C02EF5" w:rsidRPr="009D7D5E" w14:paraId="58A01C51" w14:textId="77777777" w:rsidTr="00C02EF5">
        <w:tc>
          <w:tcPr>
            <w:tcW w:w="2503" w:type="dxa"/>
          </w:tcPr>
          <w:p w14:paraId="1F4DB0F9" w14:textId="77777777" w:rsidR="00C02EF5" w:rsidRPr="009D7D5E" w:rsidRDefault="00C02EF5" w:rsidP="009D7D5E">
            <w:pPr>
              <w:pStyle w:val="Listeafsnit"/>
              <w:spacing w:line="276" w:lineRule="auto"/>
              <w:rPr>
                <w:rFonts w:ascii="Arial Narrow" w:hAnsi="Arial Narrow"/>
                <w:sz w:val="28"/>
                <w:szCs w:val="28"/>
              </w:rPr>
            </w:pPr>
          </w:p>
          <w:p w14:paraId="3DDC6F78" w14:textId="77777777" w:rsidR="00C02EF5" w:rsidRPr="009D7D5E" w:rsidRDefault="00C02EF5" w:rsidP="009D7D5E">
            <w:pPr>
              <w:spacing w:line="276" w:lineRule="auto"/>
              <w:rPr>
                <w:rFonts w:ascii="Arial Narrow" w:hAnsi="Arial Narrow"/>
                <w:sz w:val="28"/>
                <w:szCs w:val="28"/>
              </w:rPr>
            </w:pPr>
          </w:p>
          <w:p w14:paraId="1677024D" w14:textId="77777777" w:rsidR="00C02EF5" w:rsidRPr="009D7D5E" w:rsidRDefault="00C02EF5" w:rsidP="009D7D5E">
            <w:pPr>
              <w:spacing w:line="276" w:lineRule="auto"/>
              <w:rPr>
                <w:rFonts w:ascii="Arial Narrow" w:hAnsi="Arial Narrow"/>
                <w:sz w:val="28"/>
                <w:szCs w:val="28"/>
              </w:rPr>
            </w:pPr>
          </w:p>
          <w:p w14:paraId="028B1402" w14:textId="77777777" w:rsidR="00C02EF5" w:rsidRPr="009D7D5E" w:rsidRDefault="00C02EF5" w:rsidP="009D7D5E">
            <w:pPr>
              <w:spacing w:line="276" w:lineRule="auto"/>
              <w:rPr>
                <w:rFonts w:ascii="Arial Narrow" w:hAnsi="Arial Narrow"/>
                <w:sz w:val="28"/>
                <w:szCs w:val="28"/>
              </w:rPr>
            </w:pPr>
            <w:r w:rsidRPr="009D7D5E">
              <w:rPr>
                <w:rFonts w:ascii="Arial Narrow" w:hAnsi="Arial Narrow"/>
                <w:sz w:val="28"/>
                <w:szCs w:val="28"/>
              </w:rPr>
              <w:t>Stifteren og dennes rolle</w:t>
            </w:r>
          </w:p>
          <w:p w14:paraId="11A52820" w14:textId="77777777" w:rsidR="00C02EF5" w:rsidRPr="009D7D5E" w:rsidRDefault="00C02EF5" w:rsidP="009D7D5E">
            <w:pPr>
              <w:pStyle w:val="Listeafsnit"/>
              <w:spacing w:line="276" w:lineRule="auto"/>
              <w:rPr>
                <w:rFonts w:ascii="Arial Narrow" w:hAnsi="Arial Narrow"/>
                <w:sz w:val="28"/>
                <w:szCs w:val="28"/>
              </w:rPr>
            </w:pPr>
          </w:p>
        </w:tc>
        <w:tc>
          <w:tcPr>
            <w:tcW w:w="3207" w:type="dxa"/>
          </w:tcPr>
          <w:p w14:paraId="08010588" w14:textId="77777777" w:rsidR="00C02EF5" w:rsidRPr="009D7D5E" w:rsidRDefault="00C02EF5" w:rsidP="009D7D5E">
            <w:pPr>
              <w:spacing w:line="276" w:lineRule="auto"/>
              <w:jc w:val="center"/>
              <w:rPr>
                <w:rFonts w:ascii="Arial Narrow" w:hAnsi="Arial Narrow"/>
                <w:sz w:val="28"/>
                <w:szCs w:val="28"/>
              </w:rPr>
            </w:pPr>
          </w:p>
          <w:p w14:paraId="2A3DE4D6" w14:textId="77777777" w:rsidR="00C02EF5" w:rsidRPr="009D7D5E" w:rsidRDefault="00C02EF5" w:rsidP="009D7D5E">
            <w:pPr>
              <w:spacing w:line="276" w:lineRule="auto"/>
              <w:jc w:val="center"/>
              <w:rPr>
                <w:rFonts w:ascii="Arial Narrow" w:hAnsi="Arial Narrow"/>
                <w:sz w:val="28"/>
                <w:szCs w:val="28"/>
              </w:rPr>
            </w:pPr>
          </w:p>
          <w:p w14:paraId="6E9FF952" w14:textId="77777777" w:rsidR="00C02EF5" w:rsidRPr="009D7D5E" w:rsidRDefault="00C02EF5" w:rsidP="009D7D5E">
            <w:pPr>
              <w:spacing w:line="276" w:lineRule="auto"/>
              <w:jc w:val="center"/>
              <w:rPr>
                <w:rFonts w:ascii="Arial Narrow" w:hAnsi="Arial Narrow"/>
                <w:sz w:val="28"/>
                <w:szCs w:val="28"/>
              </w:rPr>
            </w:pPr>
          </w:p>
          <w:p w14:paraId="6814E62C" w14:textId="77777777" w:rsidR="00C02EF5" w:rsidRPr="009D7D5E" w:rsidRDefault="00C02EF5" w:rsidP="009D7D5E">
            <w:pPr>
              <w:spacing w:line="276" w:lineRule="auto"/>
              <w:jc w:val="center"/>
              <w:rPr>
                <w:rFonts w:ascii="Arial Narrow" w:hAnsi="Arial Narrow"/>
                <w:sz w:val="28"/>
                <w:szCs w:val="28"/>
              </w:rPr>
            </w:pPr>
            <w:r w:rsidRPr="009D7D5E">
              <w:rPr>
                <w:rFonts w:ascii="Arial Narrow" w:hAnsi="Arial Narrow"/>
                <w:sz w:val="28"/>
                <w:szCs w:val="28"/>
              </w:rPr>
              <w:t>Samfund/samfundsorden</w:t>
            </w:r>
          </w:p>
          <w:p w14:paraId="04CF230B" w14:textId="77777777" w:rsidR="00C02EF5" w:rsidRPr="009D7D5E" w:rsidRDefault="00C02EF5" w:rsidP="009D7D5E">
            <w:pPr>
              <w:spacing w:line="276" w:lineRule="auto"/>
              <w:jc w:val="center"/>
              <w:rPr>
                <w:rFonts w:ascii="Arial Narrow" w:hAnsi="Arial Narrow"/>
                <w:sz w:val="28"/>
                <w:szCs w:val="28"/>
              </w:rPr>
            </w:pPr>
          </w:p>
        </w:tc>
        <w:tc>
          <w:tcPr>
            <w:tcW w:w="3208" w:type="dxa"/>
          </w:tcPr>
          <w:p w14:paraId="1980168B" w14:textId="77777777" w:rsidR="00C02EF5" w:rsidRPr="009D7D5E" w:rsidRDefault="00C02EF5" w:rsidP="009D7D5E">
            <w:pPr>
              <w:spacing w:line="276" w:lineRule="auto"/>
              <w:jc w:val="center"/>
              <w:rPr>
                <w:rFonts w:ascii="Arial Narrow" w:hAnsi="Arial Narrow"/>
                <w:sz w:val="28"/>
                <w:szCs w:val="28"/>
              </w:rPr>
            </w:pPr>
          </w:p>
          <w:p w14:paraId="61ED9927" w14:textId="77777777" w:rsidR="00C02EF5" w:rsidRPr="009D7D5E" w:rsidRDefault="00C02EF5" w:rsidP="009D7D5E">
            <w:pPr>
              <w:spacing w:line="276" w:lineRule="auto"/>
              <w:jc w:val="center"/>
              <w:rPr>
                <w:rFonts w:ascii="Arial Narrow" w:hAnsi="Arial Narrow"/>
                <w:sz w:val="28"/>
                <w:szCs w:val="28"/>
              </w:rPr>
            </w:pPr>
          </w:p>
          <w:p w14:paraId="0A2CA538" w14:textId="77777777" w:rsidR="00C02EF5" w:rsidRPr="009D7D5E" w:rsidRDefault="00C02EF5" w:rsidP="009D7D5E">
            <w:pPr>
              <w:spacing w:line="276" w:lineRule="auto"/>
              <w:jc w:val="center"/>
              <w:rPr>
                <w:rFonts w:ascii="Arial Narrow" w:hAnsi="Arial Narrow"/>
                <w:sz w:val="28"/>
                <w:szCs w:val="28"/>
              </w:rPr>
            </w:pPr>
          </w:p>
          <w:p w14:paraId="4CAD2596" w14:textId="77777777" w:rsidR="00C02EF5" w:rsidRPr="009D7D5E" w:rsidRDefault="00C02EF5" w:rsidP="009D7D5E">
            <w:pPr>
              <w:spacing w:line="276" w:lineRule="auto"/>
              <w:jc w:val="center"/>
              <w:rPr>
                <w:rFonts w:ascii="Arial Narrow" w:hAnsi="Arial Narrow"/>
                <w:sz w:val="28"/>
                <w:szCs w:val="28"/>
              </w:rPr>
            </w:pPr>
            <w:r w:rsidRPr="009D7D5E">
              <w:rPr>
                <w:rFonts w:ascii="Arial Narrow" w:hAnsi="Arial Narrow"/>
                <w:sz w:val="28"/>
                <w:szCs w:val="28"/>
              </w:rPr>
              <w:t>Nøglebegreber</w:t>
            </w:r>
          </w:p>
          <w:p w14:paraId="2987C0EA" w14:textId="77777777" w:rsidR="00C02EF5" w:rsidRPr="009D7D5E" w:rsidRDefault="00C02EF5" w:rsidP="009D7D5E">
            <w:pPr>
              <w:spacing w:line="276" w:lineRule="auto"/>
              <w:jc w:val="center"/>
              <w:rPr>
                <w:rFonts w:ascii="Arial Narrow" w:hAnsi="Arial Narrow"/>
                <w:sz w:val="28"/>
                <w:szCs w:val="28"/>
              </w:rPr>
            </w:pPr>
          </w:p>
          <w:p w14:paraId="5800872E" w14:textId="77777777" w:rsidR="00C02EF5" w:rsidRPr="009D7D5E" w:rsidRDefault="00C02EF5" w:rsidP="009D7D5E">
            <w:pPr>
              <w:spacing w:line="276" w:lineRule="auto"/>
              <w:jc w:val="center"/>
              <w:rPr>
                <w:rFonts w:ascii="Arial Narrow" w:hAnsi="Arial Narrow"/>
                <w:sz w:val="28"/>
                <w:szCs w:val="28"/>
              </w:rPr>
            </w:pPr>
          </w:p>
          <w:p w14:paraId="274ED611" w14:textId="77777777" w:rsidR="00C02EF5" w:rsidRPr="009D7D5E" w:rsidRDefault="00C02EF5" w:rsidP="009D7D5E">
            <w:pPr>
              <w:spacing w:line="276" w:lineRule="auto"/>
              <w:jc w:val="center"/>
              <w:rPr>
                <w:rFonts w:ascii="Arial Narrow" w:hAnsi="Arial Narrow"/>
                <w:sz w:val="28"/>
                <w:szCs w:val="28"/>
              </w:rPr>
            </w:pPr>
          </w:p>
          <w:p w14:paraId="35069573" w14:textId="77777777" w:rsidR="00C02EF5" w:rsidRPr="009D7D5E" w:rsidRDefault="00C02EF5" w:rsidP="009D7D5E">
            <w:pPr>
              <w:spacing w:line="276" w:lineRule="auto"/>
              <w:jc w:val="center"/>
              <w:rPr>
                <w:rFonts w:ascii="Arial Narrow" w:hAnsi="Arial Narrow"/>
                <w:sz w:val="28"/>
                <w:szCs w:val="28"/>
              </w:rPr>
            </w:pPr>
          </w:p>
        </w:tc>
      </w:tr>
      <w:tr w:rsidR="00C02EF5" w:rsidRPr="009D7D5E" w14:paraId="384AE57B" w14:textId="77777777" w:rsidTr="00C02EF5">
        <w:tc>
          <w:tcPr>
            <w:tcW w:w="2503" w:type="dxa"/>
          </w:tcPr>
          <w:p w14:paraId="116B2A78" w14:textId="77777777" w:rsidR="00C02EF5" w:rsidRPr="009D7D5E" w:rsidRDefault="00C02EF5" w:rsidP="009D7D5E">
            <w:pPr>
              <w:spacing w:line="276" w:lineRule="auto"/>
              <w:jc w:val="center"/>
              <w:rPr>
                <w:rFonts w:ascii="Arial Narrow" w:hAnsi="Arial Narrow"/>
                <w:sz w:val="28"/>
                <w:szCs w:val="28"/>
              </w:rPr>
            </w:pPr>
          </w:p>
          <w:p w14:paraId="5748E54E" w14:textId="77777777" w:rsidR="00C02EF5" w:rsidRPr="009D7D5E" w:rsidRDefault="00C02EF5" w:rsidP="009D7D5E">
            <w:pPr>
              <w:spacing w:line="276" w:lineRule="auto"/>
              <w:jc w:val="center"/>
              <w:rPr>
                <w:rFonts w:ascii="Arial Narrow" w:hAnsi="Arial Narrow"/>
                <w:sz w:val="28"/>
                <w:szCs w:val="28"/>
              </w:rPr>
            </w:pPr>
          </w:p>
          <w:p w14:paraId="2291C584" w14:textId="77777777" w:rsidR="00C02EF5" w:rsidRPr="009D7D5E" w:rsidRDefault="00C02EF5" w:rsidP="009D7D5E">
            <w:pPr>
              <w:spacing w:line="276" w:lineRule="auto"/>
              <w:jc w:val="center"/>
              <w:rPr>
                <w:rFonts w:ascii="Arial Narrow" w:hAnsi="Arial Narrow"/>
                <w:sz w:val="28"/>
                <w:szCs w:val="28"/>
              </w:rPr>
            </w:pPr>
          </w:p>
          <w:p w14:paraId="4D532D2C" w14:textId="77777777" w:rsidR="00C02EF5" w:rsidRPr="009D7D5E" w:rsidRDefault="00C02EF5" w:rsidP="009D7D5E">
            <w:pPr>
              <w:spacing w:line="276" w:lineRule="auto"/>
              <w:jc w:val="center"/>
              <w:rPr>
                <w:rFonts w:ascii="Arial Narrow" w:hAnsi="Arial Narrow"/>
                <w:sz w:val="28"/>
                <w:szCs w:val="28"/>
              </w:rPr>
            </w:pPr>
            <w:r w:rsidRPr="009D7D5E">
              <w:rPr>
                <w:rFonts w:ascii="Arial Narrow" w:hAnsi="Arial Narrow"/>
                <w:sz w:val="28"/>
                <w:szCs w:val="28"/>
              </w:rPr>
              <w:t>Etik (hvad er godt/hvilke værdier er vigtige?</w:t>
            </w:r>
          </w:p>
          <w:p w14:paraId="0AF8D11F" w14:textId="77777777" w:rsidR="00C02EF5" w:rsidRPr="009D7D5E" w:rsidRDefault="00C02EF5" w:rsidP="009D7D5E">
            <w:pPr>
              <w:spacing w:line="276" w:lineRule="auto"/>
              <w:jc w:val="center"/>
              <w:rPr>
                <w:rFonts w:ascii="Arial Narrow" w:hAnsi="Arial Narrow"/>
                <w:sz w:val="28"/>
                <w:szCs w:val="28"/>
              </w:rPr>
            </w:pPr>
          </w:p>
          <w:p w14:paraId="067B4777" w14:textId="77777777" w:rsidR="00C02EF5" w:rsidRPr="009D7D5E" w:rsidRDefault="00C02EF5" w:rsidP="009D7D5E">
            <w:pPr>
              <w:spacing w:line="276" w:lineRule="auto"/>
              <w:jc w:val="center"/>
              <w:rPr>
                <w:rFonts w:ascii="Arial Narrow" w:hAnsi="Arial Narrow"/>
                <w:sz w:val="28"/>
                <w:szCs w:val="28"/>
              </w:rPr>
            </w:pPr>
          </w:p>
          <w:p w14:paraId="4271525C" w14:textId="77777777" w:rsidR="00C02EF5" w:rsidRPr="009D7D5E" w:rsidRDefault="00C02EF5" w:rsidP="009D7D5E">
            <w:pPr>
              <w:spacing w:line="276" w:lineRule="auto"/>
              <w:jc w:val="center"/>
              <w:rPr>
                <w:rFonts w:ascii="Arial Narrow" w:hAnsi="Arial Narrow"/>
                <w:sz w:val="28"/>
                <w:szCs w:val="28"/>
              </w:rPr>
            </w:pPr>
          </w:p>
          <w:p w14:paraId="10715AC2" w14:textId="77777777" w:rsidR="00C02EF5" w:rsidRPr="009D7D5E" w:rsidRDefault="00C02EF5" w:rsidP="009D7D5E">
            <w:pPr>
              <w:spacing w:line="276" w:lineRule="auto"/>
              <w:jc w:val="center"/>
              <w:rPr>
                <w:rFonts w:ascii="Arial Narrow" w:hAnsi="Arial Narrow"/>
                <w:sz w:val="28"/>
                <w:szCs w:val="28"/>
              </w:rPr>
            </w:pPr>
          </w:p>
        </w:tc>
        <w:tc>
          <w:tcPr>
            <w:tcW w:w="3207" w:type="dxa"/>
          </w:tcPr>
          <w:p w14:paraId="67B374F4" w14:textId="77777777" w:rsidR="00C02EF5" w:rsidRPr="009D7D5E" w:rsidRDefault="00C02EF5" w:rsidP="009D7D5E">
            <w:pPr>
              <w:spacing w:line="276" w:lineRule="auto"/>
              <w:jc w:val="center"/>
              <w:rPr>
                <w:rFonts w:ascii="Arial Narrow" w:hAnsi="Arial Narrow"/>
                <w:sz w:val="28"/>
                <w:szCs w:val="28"/>
              </w:rPr>
            </w:pPr>
          </w:p>
          <w:p w14:paraId="6A9AA27C" w14:textId="77777777" w:rsidR="00C02EF5" w:rsidRPr="009D7D5E" w:rsidRDefault="00C02EF5" w:rsidP="009D7D5E">
            <w:pPr>
              <w:spacing w:line="276" w:lineRule="auto"/>
              <w:jc w:val="center"/>
              <w:rPr>
                <w:rFonts w:ascii="Arial Narrow" w:hAnsi="Arial Narrow"/>
                <w:sz w:val="28"/>
                <w:szCs w:val="28"/>
              </w:rPr>
            </w:pPr>
          </w:p>
          <w:p w14:paraId="495853D3" w14:textId="77777777" w:rsidR="00C02EF5" w:rsidRPr="009D7D5E" w:rsidRDefault="00C02EF5" w:rsidP="009D7D5E">
            <w:pPr>
              <w:spacing w:line="276" w:lineRule="auto"/>
              <w:jc w:val="center"/>
              <w:rPr>
                <w:rFonts w:ascii="Arial Narrow" w:hAnsi="Arial Narrow"/>
                <w:sz w:val="28"/>
                <w:szCs w:val="28"/>
              </w:rPr>
            </w:pPr>
          </w:p>
          <w:p w14:paraId="5C94AB41" w14:textId="77777777" w:rsidR="00C02EF5" w:rsidRPr="009D7D5E" w:rsidRDefault="00C02EF5" w:rsidP="009D7D5E">
            <w:pPr>
              <w:spacing w:line="276" w:lineRule="auto"/>
              <w:jc w:val="center"/>
              <w:rPr>
                <w:rFonts w:ascii="Arial Narrow" w:hAnsi="Arial Narrow"/>
                <w:sz w:val="28"/>
                <w:szCs w:val="28"/>
              </w:rPr>
            </w:pPr>
            <w:r w:rsidRPr="009D7D5E">
              <w:rPr>
                <w:rFonts w:ascii="Arial Narrow" w:hAnsi="Arial Narrow"/>
                <w:sz w:val="28"/>
                <w:szCs w:val="28"/>
              </w:rPr>
              <w:t>Transcendens (det overnaturlige inkl. Gud</w:t>
            </w:r>
          </w:p>
          <w:p w14:paraId="4E7AC224" w14:textId="77777777" w:rsidR="00C02EF5" w:rsidRPr="009D7D5E" w:rsidRDefault="00C02EF5" w:rsidP="009D7D5E">
            <w:pPr>
              <w:spacing w:line="276" w:lineRule="auto"/>
              <w:jc w:val="center"/>
              <w:rPr>
                <w:rFonts w:ascii="Arial Narrow" w:hAnsi="Arial Narrow"/>
                <w:sz w:val="28"/>
                <w:szCs w:val="28"/>
              </w:rPr>
            </w:pPr>
          </w:p>
          <w:p w14:paraId="5676BDA3" w14:textId="77777777" w:rsidR="00C02EF5" w:rsidRPr="009D7D5E" w:rsidRDefault="00C02EF5" w:rsidP="009D7D5E">
            <w:pPr>
              <w:spacing w:line="276" w:lineRule="auto"/>
              <w:jc w:val="center"/>
              <w:rPr>
                <w:rFonts w:ascii="Arial Narrow" w:hAnsi="Arial Narrow"/>
                <w:sz w:val="28"/>
                <w:szCs w:val="28"/>
              </w:rPr>
            </w:pPr>
          </w:p>
          <w:p w14:paraId="2455F8E6" w14:textId="77777777" w:rsidR="00C02EF5" w:rsidRPr="009D7D5E" w:rsidRDefault="00C02EF5" w:rsidP="009D7D5E">
            <w:pPr>
              <w:spacing w:line="276" w:lineRule="auto"/>
              <w:jc w:val="center"/>
              <w:rPr>
                <w:rFonts w:ascii="Arial Narrow" w:hAnsi="Arial Narrow"/>
                <w:sz w:val="28"/>
                <w:szCs w:val="28"/>
              </w:rPr>
            </w:pPr>
          </w:p>
          <w:p w14:paraId="113A4B80" w14:textId="77777777" w:rsidR="00C02EF5" w:rsidRPr="009D7D5E" w:rsidRDefault="00C02EF5" w:rsidP="009D7D5E">
            <w:pPr>
              <w:spacing w:line="276" w:lineRule="auto"/>
              <w:jc w:val="center"/>
              <w:rPr>
                <w:rFonts w:ascii="Arial Narrow" w:hAnsi="Arial Narrow"/>
                <w:sz w:val="28"/>
                <w:szCs w:val="28"/>
              </w:rPr>
            </w:pPr>
          </w:p>
        </w:tc>
        <w:tc>
          <w:tcPr>
            <w:tcW w:w="3208" w:type="dxa"/>
          </w:tcPr>
          <w:p w14:paraId="046F2CF8" w14:textId="77777777" w:rsidR="00C02EF5" w:rsidRPr="009D7D5E" w:rsidRDefault="00C02EF5" w:rsidP="009D7D5E">
            <w:pPr>
              <w:spacing w:line="276" w:lineRule="auto"/>
              <w:jc w:val="center"/>
              <w:rPr>
                <w:rFonts w:ascii="Arial Narrow" w:hAnsi="Arial Narrow"/>
                <w:sz w:val="28"/>
                <w:szCs w:val="28"/>
              </w:rPr>
            </w:pPr>
          </w:p>
          <w:p w14:paraId="381CD3CD" w14:textId="77777777" w:rsidR="00C02EF5" w:rsidRPr="009D7D5E" w:rsidRDefault="00C02EF5" w:rsidP="009D7D5E">
            <w:pPr>
              <w:spacing w:line="276" w:lineRule="auto"/>
              <w:jc w:val="center"/>
              <w:rPr>
                <w:rFonts w:ascii="Arial Narrow" w:hAnsi="Arial Narrow"/>
                <w:sz w:val="28"/>
                <w:szCs w:val="28"/>
              </w:rPr>
            </w:pPr>
          </w:p>
          <w:p w14:paraId="44F631AB" w14:textId="77777777" w:rsidR="00C02EF5" w:rsidRPr="009D7D5E" w:rsidRDefault="00C02EF5" w:rsidP="009D7D5E">
            <w:pPr>
              <w:spacing w:line="276" w:lineRule="auto"/>
              <w:jc w:val="center"/>
              <w:rPr>
                <w:rFonts w:ascii="Arial Narrow" w:hAnsi="Arial Narrow"/>
                <w:sz w:val="28"/>
                <w:szCs w:val="28"/>
              </w:rPr>
            </w:pPr>
          </w:p>
          <w:p w14:paraId="33DC50ED" w14:textId="77777777" w:rsidR="00C02EF5" w:rsidRPr="009D7D5E" w:rsidRDefault="00C02EF5" w:rsidP="009D7D5E">
            <w:pPr>
              <w:spacing w:line="276" w:lineRule="auto"/>
              <w:jc w:val="center"/>
              <w:rPr>
                <w:rFonts w:ascii="Arial Narrow" w:hAnsi="Arial Narrow"/>
                <w:sz w:val="28"/>
                <w:szCs w:val="28"/>
              </w:rPr>
            </w:pPr>
          </w:p>
          <w:p w14:paraId="26196BD7" w14:textId="77777777" w:rsidR="00C02EF5" w:rsidRPr="009D7D5E" w:rsidRDefault="00C02EF5" w:rsidP="009D7D5E">
            <w:pPr>
              <w:spacing w:line="276" w:lineRule="auto"/>
              <w:jc w:val="center"/>
              <w:rPr>
                <w:rFonts w:ascii="Arial Narrow" w:hAnsi="Arial Narrow"/>
                <w:sz w:val="28"/>
                <w:szCs w:val="28"/>
              </w:rPr>
            </w:pPr>
            <w:r w:rsidRPr="009D7D5E">
              <w:rPr>
                <w:rFonts w:ascii="Arial Narrow" w:hAnsi="Arial Narrow"/>
                <w:sz w:val="28"/>
                <w:szCs w:val="28"/>
              </w:rPr>
              <w:t>Magt/Regeringsførelse</w:t>
            </w:r>
          </w:p>
        </w:tc>
      </w:tr>
    </w:tbl>
    <w:p w14:paraId="04D89B42" w14:textId="77777777" w:rsidR="00C02EF5" w:rsidRPr="009D7D5E" w:rsidRDefault="00C02EF5" w:rsidP="009D7D5E">
      <w:pPr>
        <w:pStyle w:val="Listeafsnit"/>
        <w:spacing w:line="276" w:lineRule="auto"/>
        <w:rPr>
          <w:rFonts w:ascii="Arial Narrow" w:hAnsi="Arial Narrow"/>
          <w:sz w:val="28"/>
          <w:szCs w:val="28"/>
        </w:rPr>
      </w:pPr>
    </w:p>
    <w:p w14:paraId="2FB0D7F4" w14:textId="1CA81807" w:rsidR="0086614B" w:rsidRPr="009D7D5E" w:rsidRDefault="00C02EF5" w:rsidP="009D7D5E">
      <w:pPr>
        <w:pStyle w:val="Listeafsnit"/>
        <w:numPr>
          <w:ilvl w:val="0"/>
          <w:numId w:val="14"/>
        </w:numPr>
        <w:spacing w:line="276" w:lineRule="auto"/>
        <w:rPr>
          <w:rFonts w:ascii="Arial Narrow" w:hAnsi="Arial Narrow"/>
          <w:sz w:val="28"/>
          <w:szCs w:val="28"/>
        </w:rPr>
      </w:pPr>
      <w:r w:rsidRPr="009D7D5E">
        <w:rPr>
          <w:rFonts w:ascii="Arial Narrow" w:hAnsi="Arial Narrow"/>
          <w:sz w:val="28"/>
          <w:szCs w:val="28"/>
        </w:rPr>
        <w:t xml:space="preserve">I gruppen læser I citatet fra </w:t>
      </w:r>
      <w:proofErr w:type="spellStart"/>
      <w:r w:rsidRPr="009D7D5E">
        <w:rPr>
          <w:rFonts w:ascii="Arial Narrow" w:hAnsi="Arial Narrow"/>
          <w:i/>
          <w:sz w:val="28"/>
          <w:szCs w:val="28"/>
        </w:rPr>
        <w:t>Daode</w:t>
      </w:r>
      <w:proofErr w:type="spellEnd"/>
      <w:r w:rsidRPr="009D7D5E">
        <w:rPr>
          <w:rFonts w:ascii="Arial Narrow" w:hAnsi="Arial Narrow"/>
          <w:i/>
          <w:sz w:val="28"/>
          <w:szCs w:val="28"/>
        </w:rPr>
        <w:t xml:space="preserve"> Jing</w:t>
      </w:r>
      <w:r w:rsidRPr="009D7D5E">
        <w:rPr>
          <w:rFonts w:ascii="Arial Narrow" w:hAnsi="Arial Narrow"/>
          <w:sz w:val="28"/>
          <w:szCs w:val="28"/>
        </w:rPr>
        <w:t xml:space="preserve"> kapitel 2 i afsnittet ”Grundlæggende forestillinger i daoismen”. Forsøg at lave en kort religionsfaglig analyse af teksten, hvor I bruger nogle af de begreber, I netop har diskuteret.</w:t>
      </w:r>
    </w:p>
    <w:p w14:paraId="565BD931" w14:textId="50FA2BEB" w:rsidR="00C02EF5" w:rsidRPr="009D7D5E" w:rsidRDefault="00C02EF5" w:rsidP="009D7D5E">
      <w:pPr>
        <w:pStyle w:val="Listeafsnit"/>
        <w:numPr>
          <w:ilvl w:val="0"/>
          <w:numId w:val="14"/>
        </w:numPr>
        <w:spacing w:line="276" w:lineRule="auto"/>
        <w:rPr>
          <w:rFonts w:ascii="Arial Narrow" w:hAnsi="Arial Narrow"/>
          <w:sz w:val="28"/>
          <w:szCs w:val="28"/>
        </w:rPr>
      </w:pPr>
      <w:r w:rsidRPr="009D7D5E">
        <w:rPr>
          <w:rFonts w:ascii="Arial Narrow" w:hAnsi="Arial Narrow"/>
          <w:sz w:val="28"/>
          <w:szCs w:val="28"/>
        </w:rPr>
        <w:t>Udvælg nogle begreber fra daoismen, og foretag en komparativ analyse med en selvvalgt religion.</w:t>
      </w:r>
    </w:p>
    <w:p w14:paraId="52C07A4A" w14:textId="77777777" w:rsidR="00C02EF5" w:rsidRPr="009D7D5E" w:rsidRDefault="00C02EF5" w:rsidP="009D7D5E">
      <w:pPr>
        <w:pStyle w:val="Listeafsnit"/>
        <w:spacing w:line="276" w:lineRule="auto"/>
        <w:rPr>
          <w:rFonts w:ascii="Arial Narrow" w:hAnsi="Arial Narrow"/>
          <w:sz w:val="28"/>
          <w:szCs w:val="28"/>
        </w:rPr>
      </w:pPr>
    </w:p>
    <w:p w14:paraId="7F956DA0" w14:textId="77777777" w:rsidR="00D41C74" w:rsidRPr="009D7D5E" w:rsidRDefault="00D41C74" w:rsidP="009D7D5E">
      <w:pPr>
        <w:spacing w:line="276" w:lineRule="auto"/>
        <w:ind w:right="850"/>
        <w:rPr>
          <w:rFonts w:ascii="Arial Narrow" w:hAnsi="Arial Narrow"/>
          <w:b/>
          <w:sz w:val="28"/>
          <w:szCs w:val="28"/>
        </w:rPr>
      </w:pPr>
      <w:r w:rsidRPr="009D7D5E">
        <w:rPr>
          <w:rFonts w:ascii="Arial Narrow" w:hAnsi="Arial Narrow"/>
          <w:b/>
          <w:sz w:val="28"/>
          <w:szCs w:val="28"/>
        </w:rPr>
        <w:t>Levet religion</w:t>
      </w:r>
    </w:p>
    <w:p w14:paraId="7D0BAEF3" w14:textId="5278D5FE" w:rsidR="00D41C74" w:rsidRPr="009D7D5E" w:rsidRDefault="0086614B" w:rsidP="009D7D5E">
      <w:pPr>
        <w:spacing w:line="276" w:lineRule="auto"/>
        <w:rPr>
          <w:rFonts w:ascii="Arial Narrow" w:hAnsi="Arial Narrow"/>
          <w:sz w:val="28"/>
          <w:szCs w:val="28"/>
        </w:rPr>
      </w:pPr>
      <w:r w:rsidRPr="009D7D5E">
        <w:rPr>
          <w:rFonts w:ascii="Arial Narrow" w:hAnsi="Arial Narrow"/>
          <w:sz w:val="28"/>
          <w:szCs w:val="28"/>
        </w:rPr>
        <w:t>Fokus:</w:t>
      </w:r>
      <w:r w:rsidR="00D41C74" w:rsidRPr="009D7D5E">
        <w:rPr>
          <w:rFonts w:ascii="Arial Narrow" w:hAnsi="Arial Narrow"/>
          <w:b/>
          <w:sz w:val="28"/>
          <w:szCs w:val="28"/>
        </w:rPr>
        <w:t xml:space="preserve"> </w:t>
      </w:r>
      <w:r w:rsidR="00D41C74" w:rsidRPr="009D7D5E">
        <w:rPr>
          <w:rFonts w:ascii="Arial Narrow" w:hAnsi="Arial Narrow"/>
          <w:b/>
          <w:sz w:val="28"/>
          <w:szCs w:val="28"/>
        </w:rPr>
        <w:br/>
      </w:r>
      <w:r w:rsidR="00D41C74" w:rsidRPr="009D7D5E">
        <w:rPr>
          <w:rFonts w:ascii="Arial Narrow" w:hAnsi="Arial Narrow"/>
          <w:sz w:val="28"/>
          <w:szCs w:val="28"/>
        </w:rPr>
        <w:t>Moderne tro og praksis</w:t>
      </w:r>
    </w:p>
    <w:p w14:paraId="4CBA6ACF" w14:textId="141818CF" w:rsidR="00C02EF5" w:rsidRPr="009D7D5E" w:rsidRDefault="009D7D5E" w:rsidP="009D7D5E">
      <w:pPr>
        <w:spacing w:line="276" w:lineRule="auto"/>
        <w:rPr>
          <w:rFonts w:ascii="Arial Narrow" w:eastAsia="Calibri" w:hAnsi="Arial Narrow" w:cs="Calibri"/>
          <w:sz w:val="28"/>
          <w:szCs w:val="28"/>
        </w:rPr>
      </w:pPr>
      <w:r w:rsidRPr="009D7D5E">
        <w:rPr>
          <w:rFonts w:ascii="Arial Narrow" w:hAnsi="Arial Narrow"/>
          <w:sz w:val="28"/>
          <w:szCs w:val="28"/>
        </w:rPr>
        <w:t>Baggrundsstof:</w:t>
      </w:r>
      <w:r w:rsidRPr="009D7D5E">
        <w:rPr>
          <w:rFonts w:ascii="Arial Narrow" w:hAnsi="Arial Narrow"/>
          <w:sz w:val="28"/>
          <w:szCs w:val="28"/>
        </w:rPr>
        <w:br/>
      </w:r>
      <w:r w:rsidR="00C02EF5" w:rsidRPr="009D7D5E">
        <w:rPr>
          <w:rFonts w:ascii="Arial Narrow" w:eastAsia="Calibri" w:hAnsi="Arial Narrow" w:cs="Calibri"/>
          <w:sz w:val="28"/>
          <w:szCs w:val="28"/>
        </w:rPr>
        <w:t>Afsnittene ”Moderne tro og praksis i balance med naturen” og ”Folkereligiøsitet og festivaler</w:t>
      </w:r>
      <w:r w:rsidR="00C02EF5" w:rsidRPr="009D7D5E">
        <w:rPr>
          <w:rFonts w:ascii="Arial Narrow" w:eastAsia="MingLiU" w:hAnsi="Arial Narrow" w:cs="MingLiU"/>
          <w:sz w:val="28"/>
          <w:szCs w:val="28"/>
        </w:rPr>
        <w:t>”</w:t>
      </w:r>
      <w:r w:rsidR="00C02EF5" w:rsidRPr="009D7D5E">
        <w:rPr>
          <w:rFonts w:ascii="Arial Narrow" w:eastAsia="Calibri" w:hAnsi="Arial Narrow" w:cs="Calibri"/>
          <w:sz w:val="28"/>
          <w:szCs w:val="28"/>
        </w:rPr>
        <w:t xml:space="preserve"> i </w:t>
      </w:r>
      <w:r w:rsidR="00C02EF5" w:rsidRPr="009D7D5E">
        <w:rPr>
          <w:rFonts w:ascii="Arial Narrow" w:hAnsi="Arial Narrow"/>
          <w:i/>
          <w:sz w:val="28"/>
          <w:szCs w:val="28"/>
        </w:rPr>
        <w:t>Religioner lever</w:t>
      </w:r>
      <w:r w:rsidR="00C02EF5" w:rsidRPr="009D7D5E">
        <w:rPr>
          <w:rFonts w:ascii="Arial Narrow" w:hAnsi="Arial Narrow"/>
          <w:sz w:val="28"/>
          <w:szCs w:val="28"/>
        </w:rPr>
        <w:t>, Lindhardt &amp; Ringhof 2017.</w:t>
      </w:r>
    </w:p>
    <w:p w14:paraId="5BB5E6A9" w14:textId="70355640" w:rsidR="0016313A" w:rsidRPr="009D7D5E" w:rsidRDefault="0016313A" w:rsidP="009D7D5E">
      <w:pPr>
        <w:spacing w:line="276" w:lineRule="auto"/>
        <w:ind w:right="850"/>
        <w:rPr>
          <w:rFonts w:ascii="Arial Narrow" w:hAnsi="Arial Narrow"/>
          <w:sz w:val="28"/>
          <w:szCs w:val="28"/>
        </w:rPr>
      </w:pPr>
    </w:p>
    <w:p w14:paraId="139CEC2F" w14:textId="77777777" w:rsidR="00C02EF5" w:rsidRPr="009D7D5E" w:rsidRDefault="0086614B" w:rsidP="009D7D5E">
      <w:pPr>
        <w:spacing w:line="276" w:lineRule="auto"/>
        <w:rPr>
          <w:rFonts w:ascii="Arial Narrow" w:hAnsi="Arial Narrow"/>
          <w:sz w:val="28"/>
          <w:szCs w:val="28"/>
        </w:rPr>
      </w:pPr>
      <w:r w:rsidRPr="009D7D5E">
        <w:rPr>
          <w:rFonts w:ascii="Arial Narrow" w:hAnsi="Arial Narrow"/>
          <w:sz w:val="28"/>
          <w:szCs w:val="28"/>
        </w:rPr>
        <w:lastRenderedPageBreak/>
        <w:t>Kilder:</w:t>
      </w:r>
    </w:p>
    <w:p w14:paraId="650A9DFA" w14:textId="3230D9EE" w:rsidR="00C02EF5" w:rsidRPr="009D7D5E" w:rsidRDefault="00FA7A75" w:rsidP="009D7D5E">
      <w:pPr>
        <w:spacing w:line="276" w:lineRule="auto"/>
        <w:rPr>
          <w:rFonts w:ascii="Arial Narrow" w:hAnsi="Arial Narrow"/>
          <w:sz w:val="28"/>
          <w:szCs w:val="28"/>
        </w:rPr>
      </w:pPr>
      <w:hyperlink r:id="rId9" w:history="1">
        <w:r w:rsidR="00C02EF5" w:rsidRPr="009D7D5E">
          <w:rPr>
            <w:rStyle w:val="Llink"/>
            <w:rFonts w:ascii="Arial Narrow" w:hAnsi="Arial Narrow"/>
            <w:sz w:val="28"/>
            <w:szCs w:val="28"/>
          </w:rPr>
          <w:t>https://vimeo.com/ondemand/healthyqigong/147053228</w:t>
        </w:r>
      </w:hyperlink>
    </w:p>
    <w:p w14:paraId="70C239D6" w14:textId="172548E5" w:rsidR="0016313A" w:rsidRPr="009D7D5E" w:rsidRDefault="00FA7A75" w:rsidP="009D7D5E">
      <w:pPr>
        <w:spacing w:line="276" w:lineRule="auto"/>
        <w:rPr>
          <w:rFonts w:ascii="Arial Narrow" w:hAnsi="Arial Narrow"/>
          <w:sz w:val="28"/>
          <w:szCs w:val="28"/>
        </w:rPr>
      </w:pPr>
      <w:hyperlink r:id="rId10" w:history="1">
        <w:r w:rsidR="00C02EF5" w:rsidRPr="009D7D5E">
          <w:rPr>
            <w:rStyle w:val="Llink"/>
            <w:rFonts w:ascii="Arial Narrow" w:hAnsi="Arial Narrow"/>
            <w:sz w:val="28"/>
            <w:szCs w:val="28"/>
          </w:rPr>
          <w:t>http://www.china.org.cn/english/features/Festivals/78131.htm</w:t>
        </w:r>
      </w:hyperlink>
    </w:p>
    <w:p w14:paraId="38FC248E" w14:textId="77777777" w:rsidR="00C02EF5" w:rsidRPr="009D7D5E" w:rsidRDefault="00C02EF5" w:rsidP="009D7D5E">
      <w:pPr>
        <w:spacing w:line="276" w:lineRule="auto"/>
        <w:rPr>
          <w:rFonts w:ascii="Arial Narrow" w:hAnsi="Arial Narrow"/>
          <w:sz w:val="28"/>
          <w:szCs w:val="28"/>
        </w:rPr>
      </w:pPr>
    </w:p>
    <w:p w14:paraId="6F450D7C" w14:textId="6631CC7D" w:rsidR="0086614B" w:rsidRPr="009D7D5E" w:rsidRDefault="0086614B" w:rsidP="009D7D5E">
      <w:pPr>
        <w:spacing w:line="276" w:lineRule="auto"/>
        <w:rPr>
          <w:rFonts w:ascii="Arial Narrow" w:hAnsi="Arial Narrow"/>
          <w:sz w:val="28"/>
          <w:szCs w:val="28"/>
        </w:rPr>
      </w:pPr>
      <w:r w:rsidRPr="009D7D5E">
        <w:rPr>
          <w:rFonts w:ascii="Arial Narrow" w:hAnsi="Arial Narrow"/>
          <w:sz w:val="28"/>
          <w:szCs w:val="28"/>
        </w:rPr>
        <w:t>Øvelser:</w:t>
      </w:r>
      <w:r w:rsidRPr="009D7D5E">
        <w:rPr>
          <w:rFonts w:ascii="Arial Narrow" w:hAnsi="Arial Narrow"/>
          <w:sz w:val="28"/>
          <w:szCs w:val="28"/>
        </w:rPr>
        <w:tab/>
      </w:r>
    </w:p>
    <w:p w14:paraId="14D03C10" w14:textId="456D2A58" w:rsidR="00C02EF5" w:rsidRPr="009D7D5E" w:rsidRDefault="00C02EF5" w:rsidP="009D7D5E">
      <w:pPr>
        <w:pStyle w:val="Listeafsnit"/>
        <w:numPr>
          <w:ilvl w:val="0"/>
          <w:numId w:val="8"/>
        </w:numPr>
        <w:spacing w:line="276" w:lineRule="auto"/>
        <w:rPr>
          <w:rFonts w:ascii="Arial Narrow" w:hAnsi="Arial Narrow"/>
          <w:sz w:val="28"/>
          <w:szCs w:val="28"/>
        </w:rPr>
      </w:pPr>
      <w:r w:rsidRPr="009D7D5E">
        <w:rPr>
          <w:rFonts w:ascii="Arial Narrow" w:hAnsi="Arial Narrow"/>
          <w:sz w:val="28"/>
          <w:szCs w:val="28"/>
        </w:rPr>
        <w:t xml:space="preserve">Se videoen om </w:t>
      </w:r>
      <w:proofErr w:type="spellStart"/>
      <w:r w:rsidRPr="009D7D5E">
        <w:rPr>
          <w:rFonts w:ascii="Arial Narrow" w:hAnsi="Arial Narrow"/>
          <w:sz w:val="28"/>
          <w:szCs w:val="28"/>
        </w:rPr>
        <w:t>qigong</w:t>
      </w:r>
      <w:proofErr w:type="spellEnd"/>
      <w:r w:rsidRPr="009D7D5E">
        <w:rPr>
          <w:rFonts w:ascii="Arial Narrow" w:hAnsi="Arial Narrow"/>
          <w:sz w:val="28"/>
          <w:szCs w:val="28"/>
        </w:rPr>
        <w:t xml:space="preserve"> for begyndere (</w:t>
      </w:r>
      <w:hyperlink r:id="rId11" w:history="1">
        <w:r w:rsidRPr="009D7D5E">
          <w:rPr>
            <w:rStyle w:val="Llink"/>
            <w:rFonts w:ascii="Arial Narrow" w:hAnsi="Arial Narrow"/>
            <w:sz w:val="28"/>
            <w:szCs w:val="28"/>
          </w:rPr>
          <w:t>https://vimeo.com/ondemand/healthyqigong/147053228)</w:t>
        </w:r>
      </w:hyperlink>
      <w:r w:rsidRPr="009D7D5E">
        <w:rPr>
          <w:rFonts w:ascii="Arial Narrow" w:hAnsi="Arial Narrow"/>
          <w:sz w:val="28"/>
          <w:szCs w:val="28"/>
        </w:rPr>
        <w:t>: Hvilke elementer af daoisme kan I finde i ord og billeder?</w:t>
      </w:r>
      <w:r w:rsidR="00D41C74" w:rsidRPr="009D7D5E">
        <w:rPr>
          <w:rFonts w:ascii="Arial Narrow" w:hAnsi="Arial Narrow"/>
          <w:sz w:val="28"/>
          <w:szCs w:val="28"/>
        </w:rPr>
        <w:t xml:space="preserve"> Kan I sætte nogle begreber på, som ikke direkte bruges i videoen? Kan I forklare forholdet mellem </w:t>
      </w:r>
      <w:proofErr w:type="spellStart"/>
      <w:r w:rsidR="00D41C74" w:rsidRPr="009D7D5E">
        <w:rPr>
          <w:rFonts w:ascii="Arial Narrow" w:hAnsi="Arial Narrow"/>
          <w:sz w:val="28"/>
          <w:szCs w:val="28"/>
        </w:rPr>
        <w:t>ortopraksi</w:t>
      </w:r>
      <w:proofErr w:type="spellEnd"/>
      <w:r w:rsidR="00D41C74" w:rsidRPr="009D7D5E">
        <w:rPr>
          <w:rFonts w:ascii="Arial Narrow" w:hAnsi="Arial Narrow"/>
          <w:sz w:val="28"/>
          <w:szCs w:val="28"/>
        </w:rPr>
        <w:t xml:space="preserve"> og ortodoksi i denne sammenhæng?</w:t>
      </w:r>
    </w:p>
    <w:p w14:paraId="1D133DAD" w14:textId="284475C4" w:rsidR="002933DE" w:rsidRPr="009D7D5E" w:rsidRDefault="00C02EF5" w:rsidP="009D7D5E">
      <w:pPr>
        <w:pStyle w:val="Listeafsnit"/>
        <w:numPr>
          <w:ilvl w:val="0"/>
          <w:numId w:val="8"/>
        </w:numPr>
        <w:spacing w:line="276" w:lineRule="auto"/>
        <w:rPr>
          <w:rFonts w:ascii="Arial Narrow" w:hAnsi="Arial Narrow"/>
          <w:sz w:val="28"/>
          <w:szCs w:val="28"/>
        </w:rPr>
      </w:pPr>
      <w:r w:rsidRPr="009D7D5E">
        <w:rPr>
          <w:rFonts w:ascii="Arial Narrow" w:hAnsi="Arial Narrow" w:cs="Calibri"/>
          <w:sz w:val="28"/>
          <w:szCs w:val="28"/>
        </w:rPr>
        <w:t xml:space="preserve">Gå i grupper på 3-4 personer, og vælg en festival på </w:t>
      </w:r>
      <w:hyperlink r:id="rId12" w:history="1">
        <w:r w:rsidRPr="009D7D5E">
          <w:rPr>
            <w:rStyle w:val="Llink"/>
            <w:rFonts w:ascii="Arial Narrow" w:hAnsi="Arial Narrow" w:cs="Calibri"/>
            <w:sz w:val="28"/>
            <w:szCs w:val="28"/>
          </w:rPr>
          <w:t>http://www.china.org.cn/</w:t>
        </w:r>
        <w:proofErr w:type="spellStart"/>
        <w:r w:rsidRPr="009D7D5E">
          <w:rPr>
            <w:rStyle w:val="Llink"/>
            <w:rFonts w:ascii="Arial Narrow" w:hAnsi="Arial Narrow" w:cs="Calibri"/>
            <w:sz w:val="28"/>
            <w:szCs w:val="28"/>
          </w:rPr>
          <w:t>english</w:t>
        </w:r>
        <w:proofErr w:type="spellEnd"/>
        <w:r w:rsidRPr="009D7D5E">
          <w:rPr>
            <w:rStyle w:val="Llink"/>
            <w:rFonts w:ascii="Arial Narrow" w:hAnsi="Arial Narrow" w:cs="Calibri"/>
            <w:sz w:val="28"/>
            <w:szCs w:val="28"/>
          </w:rPr>
          <w:t>/features/Festivals/78131.htm</w:t>
        </w:r>
      </w:hyperlink>
      <w:r w:rsidRPr="009D7D5E">
        <w:rPr>
          <w:rFonts w:ascii="Arial Narrow" w:hAnsi="Arial Narrow" w:cs="Calibri"/>
          <w:sz w:val="28"/>
          <w:szCs w:val="28"/>
        </w:rPr>
        <w:t xml:space="preserve">. Fremlæg for hinanden ved hjælp af billeder, som I selv finder på nettet. </w:t>
      </w:r>
    </w:p>
    <w:p w14:paraId="18786FF5" w14:textId="487458D9" w:rsidR="00C02EF5" w:rsidRPr="009D7D5E" w:rsidRDefault="00C02EF5" w:rsidP="009D7D5E">
      <w:pPr>
        <w:pStyle w:val="Listeafsnit"/>
        <w:numPr>
          <w:ilvl w:val="0"/>
          <w:numId w:val="8"/>
        </w:numPr>
        <w:spacing w:line="276" w:lineRule="auto"/>
        <w:rPr>
          <w:rStyle w:val="Llink"/>
          <w:rFonts w:ascii="Arial Narrow" w:hAnsi="Arial Narrow"/>
          <w:color w:val="auto"/>
          <w:sz w:val="28"/>
          <w:szCs w:val="28"/>
          <w:u w:val="none"/>
        </w:rPr>
      </w:pPr>
      <w:r w:rsidRPr="009D7D5E">
        <w:rPr>
          <w:rFonts w:ascii="Arial Narrow" w:hAnsi="Arial Narrow"/>
          <w:sz w:val="28"/>
          <w:szCs w:val="28"/>
        </w:rPr>
        <w:t xml:space="preserve">Refleksionsøvelse: Hvordan kunne </w:t>
      </w:r>
      <w:r w:rsidR="00D41C74" w:rsidRPr="009D7D5E">
        <w:rPr>
          <w:rFonts w:ascii="Arial Narrow" w:hAnsi="Arial Narrow"/>
          <w:sz w:val="28"/>
          <w:szCs w:val="28"/>
        </w:rPr>
        <w:t>dao</w:t>
      </w:r>
      <w:r w:rsidRPr="009D7D5E">
        <w:rPr>
          <w:rFonts w:ascii="Arial Narrow" w:hAnsi="Arial Narrow"/>
          <w:sz w:val="28"/>
          <w:szCs w:val="28"/>
        </w:rPr>
        <w:t>i</w:t>
      </w:r>
      <w:r w:rsidR="00D41C74" w:rsidRPr="009D7D5E">
        <w:rPr>
          <w:rFonts w:ascii="Arial Narrow" w:hAnsi="Arial Narrow"/>
          <w:sz w:val="28"/>
          <w:szCs w:val="28"/>
        </w:rPr>
        <w:t>s</w:t>
      </w:r>
      <w:r w:rsidRPr="009D7D5E">
        <w:rPr>
          <w:rFonts w:ascii="Arial Narrow" w:hAnsi="Arial Narrow"/>
          <w:sz w:val="28"/>
          <w:szCs w:val="28"/>
        </w:rPr>
        <w:t>me, konfucianisme og folkereligiøsitet tænkes både at spille sammen med og virke undergravende i forhold til den kommunistiske styreform?</w:t>
      </w:r>
    </w:p>
    <w:p w14:paraId="0631EA98" w14:textId="77777777" w:rsidR="002933DE" w:rsidRPr="009D7D5E" w:rsidRDefault="002933DE" w:rsidP="009D7D5E">
      <w:pPr>
        <w:spacing w:line="276" w:lineRule="auto"/>
        <w:ind w:right="850"/>
        <w:rPr>
          <w:rFonts w:ascii="Arial Narrow" w:hAnsi="Arial Narrow"/>
          <w:b/>
          <w:sz w:val="28"/>
          <w:szCs w:val="28"/>
        </w:rPr>
      </w:pPr>
    </w:p>
    <w:p w14:paraId="35FB914E" w14:textId="4747CBFA" w:rsidR="009D7D5E" w:rsidRPr="00CB0139" w:rsidRDefault="007E0194" w:rsidP="009D7D5E">
      <w:pPr>
        <w:spacing w:line="360" w:lineRule="auto"/>
        <w:rPr>
          <w:rFonts w:ascii="Arial Narrow" w:hAnsi="Arial Narrow"/>
          <w:b/>
          <w:sz w:val="28"/>
          <w:szCs w:val="28"/>
        </w:rPr>
      </w:pPr>
      <w:r>
        <w:rPr>
          <w:rFonts w:ascii="Arial Narrow" w:hAnsi="Arial Narrow"/>
          <w:b/>
          <w:sz w:val="28"/>
          <w:szCs w:val="28"/>
        </w:rPr>
        <w:t xml:space="preserve">Kinesiske religioner – </w:t>
      </w:r>
      <w:proofErr w:type="spellStart"/>
      <w:r>
        <w:rPr>
          <w:rFonts w:ascii="Arial Narrow" w:hAnsi="Arial Narrow"/>
          <w:b/>
          <w:sz w:val="28"/>
          <w:szCs w:val="28"/>
        </w:rPr>
        <w:t>memory</w:t>
      </w:r>
      <w:proofErr w:type="spellEnd"/>
    </w:p>
    <w:p w14:paraId="708DF277" w14:textId="2413EA66" w:rsidR="009D7D5E" w:rsidRPr="00CB0139" w:rsidRDefault="009D7D5E" w:rsidP="009D7D5E">
      <w:pPr>
        <w:spacing w:line="360" w:lineRule="auto"/>
        <w:rPr>
          <w:rFonts w:ascii="Arial Narrow" w:hAnsi="Arial Narrow"/>
          <w:sz w:val="28"/>
          <w:szCs w:val="28"/>
        </w:rPr>
      </w:pPr>
      <w:r w:rsidRPr="00CB0139">
        <w:rPr>
          <w:rFonts w:ascii="Arial Narrow" w:hAnsi="Arial Narrow"/>
          <w:sz w:val="28"/>
          <w:szCs w:val="28"/>
        </w:rPr>
        <w:t xml:space="preserve">I skal </w:t>
      </w:r>
      <w:r>
        <w:rPr>
          <w:rFonts w:ascii="Arial Narrow" w:hAnsi="Arial Narrow"/>
          <w:sz w:val="28"/>
          <w:szCs w:val="28"/>
        </w:rPr>
        <w:t xml:space="preserve">nu </w:t>
      </w:r>
      <w:r w:rsidRPr="00CB0139">
        <w:rPr>
          <w:rFonts w:ascii="Arial Narrow" w:hAnsi="Arial Narrow"/>
          <w:sz w:val="28"/>
          <w:szCs w:val="28"/>
        </w:rPr>
        <w:t>konkurrere på viden om kinesiske religioner.</w:t>
      </w:r>
    </w:p>
    <w:p w14:paraId="3E0DFA08" w14:textId="1893D00A" w:rsidR="009D7D5E" w:rsidRDefault="009D7D5E" w:rsidP="009D7D5E">
      <w:pPr>
        <w:pStyle w:val="Listeafsnit"/>
        <w:numPr>
          <w:ilvl w:val="0"/>
          <w:numId w:val="23"/>
        </w:numPr>
        <w:spacing w:line="360" w:lineRule="auto"/>
        <w:rPr>
          <w:rFonts w:ascii="Arial Narrow" w:hAnsi="Arial Narrow"/>
          <w:sz w:val="28"/>
          <w:szCs w:val="28"/>
        </w:rPr>
      </w:pPr>
      <w:r>
        <w:rPr>
          <w:rFonts w:ascii="Arial Narrow" w:hAnsi="Arial Narrow"/>
          <w:sz w:val="28"/>
          <w:szCs w:val="28"/>
        </w:rPr>
        <w:t>Gå sammen to og to.</w:t>
      </w:r>
    </w:p>
    <w:p w14:paraId="71CEA247" w14:textId="79A0CCB2" w:rsidR="009D7D5E" w:rsidRDefault="009D7D5E" w:rsidP="009D7D5E">
      <w:pPr>
        <w:pStyle w:val="Listeafsnit"/>
        <w:numPr>
          <w:ilvl w:val="0"/>
          <w:numId w:val="23"/>
        </w:numPr>
        <w:spacing w:line="360" w:lineRule="auto"/>
        <w:rPr>
          <w:rFonts w:ascii="Arial Narrow" w:hAnsi="Arial Narrow"/>
          <w:sz w:val="28"/>
          <w:szCs w:val="28"/>
        </w:rPr>
      </w:pPr>
      <w:r w:rsidRPr="009D7D5E">
        <w:rPr>
          <w:rFonts w:ascii="Arial Narrow" w:hAnsi="Arial Narrow"/>
          <w:sz w:val="28"/>
          <w:szCs w:val="28"/>
        </w:rPr>
        <w:t>Spred kortene ud på bordet</w:t>
      </w:r>
      <w:r>
        <w:rPr>
          <w:rFonts w:ascii="Arial Narrow" w:hAnsi="Arial Narrow"/>
          <w:sz w:val="28"/>
          <w:szCs w:val="28"/>
        </w:rPr>
        <w:t>.</w:t>
      </w:r>
    </w:p>
    <w:p w14:paraId="18929170" w14:textId="5C2EEEC5" w:rsidR="009D7D5E" w:rsidRPr="009D7D5E" w:rsidRDefault="007E0194" w:rsidP="009D7D5E">
      <w:pPr>
        <w:pStyle w:val="Listeafsnit"/>
        <w:numPr>
          <w:ilvl w:val="0"/>
          <w:numId w:val="23"/>
        </w:numPr>
        <w:spacing w:line="360" w:lineRule="auto"/>
        <w:rPr>
          <w:rFonts w:ascii="Arial Narrow" w:hAnsi="Arial Narrow"/>
          <w:sz w:val="28"/>
          <w:szCs w:val="28"/>
        </w:rPr>
      </w:pPr>
      <w:r>
        <w:rPr>
          <w:rFonts w:ascii="Arial Narrow" w:hAnsi="Arial Narrow"/>
          <w:sz w:val="28"/>
          <w:szCs w:val="28"/>
        </w:rPr>
        <w:t>Sæt</w:t>
      </w:r>
      <w:r w:rsidR="009D7D5E" w:rsidRPr="009D7D5E">
        <w:rPr>
          <w:rFonts w:ascii="Arial Narrow" w:hAnsi="Arial Narrow"/>
          <w:sz w:val="28"/>
          <w:szCs w:val="28"/>
        </w:rPr>
        <w:t xml:space="preserve"> kortene sammen i par. </w:t>
      </w:r>
      <w:r w:rsidR="009D7D5E" w:rsidRPr="009D7D5E">
        <w:rPr>
          <w:rFonts w:ascii="Arial Narrow" w:hAnsi="Arial Narrow"/>
          <w:b/>
          <w:sz w:val="28"/>
          <w:szCs w:val="28"/>
        </w:rPr>
        <w:t>Et stik er enten to ens kort eller et begreb/udsagn på et kort</w:t>
      </w:r>
      <w:r w:rsidR="009D7D5E">
        <w:rPr>
          <w:rFonts w:ascii="Arial Narrow" w:hAnsi="Arial Narrow"/>
          <w:b/>
          <w:sz w:val="28"/>
          <w:szCs w:val="28"/>
        </w:rPr>
        <w:t xml:space="preserve">, som </w:t>
      </w:r>
      <w:r>
        <w:rPr>
          <w:rFonts w:ascii="Arial Narrow" w:hAnsi="Arial Narrow"/>
          <w:b/>
          <w:sz w:val="28"/>
          <w:szCs w:val="28"/>
        </w:rPr>
        <w:t xml:space="preserve">hører sammen med </w:t>
      </w:r>
      <w:r w:rsidR="009D7D5E">
        <w:rPr>
          <w:rFonts w:ascii="Arial Narrow" w:hAnsi="Arial Narrow"/>
          <w:b/>
          <w:sz w:val="28"/>
          <w:szCs w:val="28"/>
        </w:rPr>
        <w:t>et svar på et andet</w:t>
      </w:r>
      <w:r w:rsidR="009D7D5E" w:rsidRPr="009D7D5E">
        <w:rPr>
          <w:rFonts w:ascii="Arial Narrow" w:hAnsi="Arial Narrow"/>
          <w:b/>
          <w:sz w:val="28"/>
          <w:szCs w:val="28"/>
        </w:rPr>
        <w:t xml:space="preserve"> kort (denne type kort er angivet med ”x”). </w:t>
      </w:r>
      <w:r w:rsidR="009D7D5E" w:rsidRPr="009D7D5E">
        <w:rPr>
          <w:rFonts w:ascii="Arial Narrow" w:hAnsi="Arial Narrow"/>
          <w:sz w:val="28"/>
          <w:szCs w:val="28"/>
        </w:rPr>
        <w:t xml:space="preserve">Tager man et stik, må man </w:t>
      </w:r>
      <w:r>
        <w:rPr>
          <w:rFonts w:ascii="Arial Narrow" w:hAnsi="Arial Narrow"/>
          <w:sz w:val="28"/>
          <w:szCs w:val="28"/>
        </w:rPr>
        <w:t>få en tur mere</w:t>
      </w:r>
      <w:r w:rsidR="009D7D5E" w:rsidRPr="009D7D5E">
        <w:rPr>
          <w:rFonts w:ascii="Arial Narrow" w:hAnsi="Arial Narrow"/>
          <w:sz w:val="28"/>
          <w:szCs w:val="28"/>
        </w:rPr>
        <w:t>. Opgaven er ikke på tid, så man må gerne slå ting op, hvis man er i tvivl. Den</w:t>
      </w:r>
      <w:r>
        <w:rPr>
          <w:rFonts w:ascii="Arial Narrow" w:hAnsi="Arial Narrow"/>
          <w:sz w:val="28"/>
          <w:szCs w:val="28"/>
        </w:rPr>
        <w:t>,</w:t>
      </w:r>
      <w:r w:rsidR="009D7D5E" w:rsidRPr="009D7D5E">
        <w:rPr>
          <w:rFonts w:ascii="Arial Narrow" w:hAnsi="Arial Narrow"/>
          <w:sz w:val="28"/>
          <w:szCs w:val="28"/>
        </w:rPr>
        <w:t xml:space="preserve"> der har flest stik til sidst</w:t>
      </w:r>
      <w:r>
        <w:rPr>
          <w:rFonts w:ascii="Arial Narrow" w:hAnsi="Arial Narrow"/>
          <w:sz w:val="28"/>
          <w:szCs w:val="28"/>
        </w:rPr>
        <w:t>,</w:t>
      </w:r>
      <w:r w:rsidR="009D7D5E" w:rsidRPr="009D7D5E">
        <w:rPr>
          <w:rFonts w:ascii="Arial Narrow" w:hAnsi="Arial Narrow"/>
          <w:sz w:val="28"/>
          <w:szCs w:val="28"/>
        </w:rPr>
        <w:t xml:space="preserve"> har vundet</w:t>
      </w:r>
      <w:r w:rsidR="009D7D5E">
        <w:rPr>
          <w:rFonts w:ascii="Arial Narrow" w:hAnsi="Arial Narrow"/>
          <w:sz w:val="28"/>
          <w:szCs w:val="28"/>
        </w:rPr>
        <w:t xml:space="preserve"> </w:t>
      </w:r>
      <w:r w:rsidR="009D7D5E" w:rsidRPr="009D7D5E">
        <w:rPr>
          <w:rFonts w:ascii="Arial Narrow" w:hAnsi="Arial Narrow"/>
          <w:sz w:val="28"/>
          <w:szCs w:val="28"/>
        </w:rPr>
        <w:t>…</w:t>
      </w:r>
    </w:p>
    <w:p w14:paraId="49E224AB" w14:textId="77777777" w:rsidR="009D7D5E" w:rsidRDefault="009D7D5E" w:rsidP="009D7D5E">
      <w:pPr>
        <w:rPr>
          <w:sz w:val="28"/>
        </w:rPr>
      </w:pPr>
    </w:p>
    <w:p w14:paraId="207F03C9" w14:textId="77777777" w:rsidR="007E0194" w:rsidRDefault="007E0194" w:rsidP="009D7D5E">
      <w:pPr>
        <w:rPr>
          <w:sz w:val="28"/>
        </w:rPr>
      </w:pPr>
    </w:p>
    <w:p w14:paraId="2A0A43A9" w14:textId="77777777" w:rsidR="009D7D5E" w:rsidRDefault="009D7D5E" w:rsidP="009D7D5E">
      <w:pPr>
        <w:rPr>
          <w:sz w:val="28"/>
        </w:rPr>
      </w:pPr>
    </w:p>
    <w:p w14:paraId="6D6E7E48" w14:textId="77777777" w:rsidR="009D7D5E" w:rsidRDefault="009D7D5E" w:rsidP="009D7D5E">
      <w:pPr>
        <w:rPr>
          <w:sz w:val="28"/>
        </w:rPr>
      </w:pPr>
    </w:p>
    <w:tbl>
      <w:tblPr>
        <w:tblStyle w:val="Tabel-Gitter"/>
        <w:tblW w:w="0" w:type="auto"/>
        <w:tblLook w:val="04A0" w:firstRow="1" w:lastRow="0" w:firstColumn="1" w:lastColumn="0" w:noHBand="0" w:noVBand="1"/>
      </w:tblPr>
      <w:tblGrid>
        <w:gridCol w:w="4814"/>
        <w:gridCol w:w="4814"/>
      </w:tblGrid>
      <w:tr w:rsidR="009D7D5E" w:rsidRPr="009D7D5E" w14:paraId="09BAAAC6" w14:textId="77777777" w:rsidTr="00686F21">
        <w:tc>
          <w:tcPr>
            <w:tcW w:w="4814" w:type="dxa"/>
          </w:tcPr>
          <w:p w14:paraId="0ABD7AAF" w14:textId="77777777" w:rsidR="009D7D5E" w:rsidRPr="009D7D5E" w:rsidRDefault="009D7D5E" w:rsidP="00686F21">
            <w:pPr>
              <w:rPr>
                <w:rFonts w:ascii="Arial Narrow" w:hAnsi="Arial Narrow"/>
                <w:sz w:val="28"/>
              </w:rPr>
            </w:pPr>
          </w:p>
          <w:p w14:paraId="22185318" w14:textId="77777777" w:rsidR="009D7D5E" w:rsidRPr="009D7D5E" w:rsidRDefault="009D7D5E" w:rsidP="00686F21">
            <w:pPr>
              <w:rPr>
                <w:rFonts w:ascii="Arial Narrow" w:hAnsi="Arial Narrow"/>
                <w:sz w:val="28"/>
              </w:rPr>
            </w:pPr>
            <w:r w:rsidRPr="009D7D5E">
              <w:rPr>
                <w:rFonts w:ascii="Arial Narrow" w:hAnsi="Arial Narrow"/>
                <w:sz w:val="28"/>
              </w:rPr>
              <w:t xml:space="preserve">  </w:t>
            </w:r>
          </w:p>
          <w:p w14:paraId="1A3894CD" w14:textId="77777777" w:rsidR="009D7D5E" w:rsidRPr="009D7D5E" w:rsidRDefault="009D7D5E" w:rsidP="00686F21">
            <w:pPr>
              <w:rPr>
                <w:rFonts w:ascii="Arial Narrow" w:hAnsi="Arial Narrow"/>
                <w:sz w:val="28"/>
              </w:rPr>
            </w:pPr>
            <w:r w:rsidRPr="009D7D5E">
              <w:rPr>
                <w:rFonts w:ascii="Arial Narrow" w:hAnsi="Arial Narrow"/>
                <w:sz w:val="28"/>
              </w:rPr>
              <w:t xml:space="preserve">                         Tian (X)</w:t>
            </w:r>
          </w:p>
          <w:p w14:paraId="07B14CD6" w14:textId="77777777" w:rsidR="009D7D5E" w:rsidRDefault="009D7D5E" w:rsidP="00686F21">
            <w:pPr>
              <w:rPr>
                <w:rFonts w:ascii="Arial Narrow" w:hAnsi="Arial Narrow"/>
                <w:sz w:val="28"/>
              </w:rPr>
            </w:pPr>
            <w:r w:rsidRPr="009D7D5E">
              <w:rPr>
                <w:rFonts w:ascii="Arial Narrow" w:hAnsi="Arial Narrow"/>
                <w:sz w:val="28"/>
              </w:rPr>
              <w:t xml:space="preserve">     </w:t>
            </w:r>
          </w:p>
          <w:p w14:paraId="20BE49D0" w14:textId="77777777" w:rsidR="007E0194" w:rsidRPr="009D7D5E" w:rsidRDefault="007E0194" w:rsidP="00686F21">
            <w:pPr>
              <w:rPr>
                <w:rFonts w:ascii="Arial Narrow" w:hAnsi="Arial Narrow"/>
                <w:sz w:val="28"/>
              </w:rPr>
            </w:pPr>
          </w:p>
          <w:p w14:paraId="37DD6D18" w14:textId="77777777" w:rsidR="009D7D5E" w:rsidRPr="009D7D5E" w:rsidRDefault="009D7D5E" w:rsidP="00686F21">
            <w:pPr>
              <w:rPr>
                <w:rFonts w:ascii="Arial Narrow" w:hAnsi="Arial Narrow"/>
                <w:sz w:val="28"/>
              </w:rPr>
            </w:pPr>
            <w:r w:rsidRPr="009D7D5E">
              <w:rPr>
                <w:rFonts w:ascii="Arial Narrow" w:hAnsi="Arial Narrow"/>
                <w:sz w:val="28"/>
              </w:rPr>
              <w:t xml:space="preserve">   </w:t>
            </w:r>
          </w:p>
          <w:p w14:paraId="44AF0E84" w14:textId="77777777" w:rsidR="009D7D5E" w:rsidRPr="009D7D5E" w:rsidRDefault="009D7D5E" w:rsidP="00686F21">
            <w:pPr>
              <w:rPr>
                <w:rFonts w:ascii="Arial Narrow" w:hAnsi="Arial Narrow"/>
                <w:sz w:val="28"/>
              </w:rPr>
            </w:pPr>
            <w:r w:rsidRPr="009D7D5E">
              <w:rPr>
                <w:rFonts w:ascii="Arial Narrow" w:hAnsi="Arial Narrow"/>
                <w:sz w:val="28"/>
              </w:rPr>
              <w:t xml:space="preserve">               </w:t>
            </w:r>
          </w:p>
        </w:tc>
        <w:tc>
          <w:tcPr>
            <w:tcW w:w="4814" w:type="dxa"/>
          </w:tcPr>
          <w:p w14:paraId="0ACCC98E" w14:textId="77777777" w:rsidR="009D7D5E" w:rsidRPr="009D7D5E" w:rsidRDefault="009D7D5E" w:rsidP="00686F21">
            <w:pPr>
              <w:rPr>
                <w:rFonts w:ascii="Arial Narrow" w:hAnsi="Arial Narrow"/>
                <w:sz w:val="28"/>
              </w:rPr>
            </w:pPr>
          </w:p>
          <w:p w14:paraId="6D5CF9C4" w14:textId="77777777" w:rsidR="009D7D5E" w:rsidRPr="009D7D5E" w:rsidRDefault="009D7D5E" w:rsidP="00686F21">
            <w:pPr>
              <w:rPr>
                <w:rFonts w:ascii="Arial Narrow" w:hAnsi="Arial Narrow"/>
                <w:sz w:val="28"/>
              </w:rPr>
            </w:pPr>
            <w:r w:rsidRPr="009D7D5E">
              <w:rPr>
                <w:rFonts w:ascii="Arial Narrow" w:hAnsi="Arial Narrow"/>
                <w:sz w:val="28"/>
              </w:rPr>
              <w:t xml:space="preserve"> </w:t>
            </w:r>
          </w:p>
          <w:p w14:paraId="22E6C25A" w14:textId="77777777" w:rsidR="009D7D5E" w:rsidRPr="009D7D5E" w:rsidRDefault="009D7D5E" w:rsidP="00686F21">
            <w:pPr>
              <w:rPr>
                <w:rFonts w:ascii="Arial Narrow" w:hAnsi="Arial Narrow"/>
                <w:sz w:val="28"/>
              </w:rPr>
            </w:pPr>
            <w:r w:rsidRPr="009D7D5E">
              <w:rPr>
                <w:rFonts w:ascii="Arial Narrow" w:hAnsi="Arial Narrow"/>
                <w:sz w:val="28"/>
              </w:rPr>
              <w:t xml:space="preserve">                       Himlen (X)</w:t>
            </w:r>
          </w:p>
        </w:tc>
      </w:tr>
      <w:tr w:rsidR="009D7D5E" w14:paraId="4F76B168" w14:textId="77777777" w:rsidTr="00686F21">
        <w:tc>
          <w:tcPr>
            <w:tcW w:w="4814" w:type="dxa"/>
          </w:tcPr>
          <w:p w14:paraId="59362A9F" w14:textId="77777777" w:rsidR="009D7D5E" w:rsidRPr="009D7D5E" w:rsidRDefault="009D7D5E" w:rsidP="00686F21">
            <w:pPr>
              <w:rPr>
                <w:rFonts w:ascii="Arial Narrow" w:hAnsi="Arial Narrow"/>
                <w:sz w:val="28"/>
                <w:szCs w:val="28"/>
              </w:rPr>
            </w:pPr>
          </w:p>
          <w:p w14:paraId="0E0DF48D" w14:textId="77777777" w:rsidR="009D7D5E" w:rsidRPr="009D7D5E" w:rsidRDefault="009D7D5E" w:rsidP="00686F21">
            <w:pPr>
              <w:rPr>
                <w:rFonts w:ascii="Arial Narrow" w:hAnsi="Arial Narrow"/>
                <w:sz w:val="28"/>
                <w:szCs w:val="28"/>
              </w:rPr>
            </w:pPr>
          </w:p>
          <w:p w14:paraId="486B7015" w14:textId="7CB9730B"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w:t>
            </w:r>
            <w:proofErr w:type="spellStart"/>
            <w:r w:rsidR="007E0194">
              <w:rPr>
                <w:rFonts w:ascii="Arial Narrow" w:hAnsi="Arial Narrow"/>
                <w:sz w:val="28"/>
                <w:szCs w:val="28"/>
              </w:rPr>
              <w:t>Zóngjià</w:t>
            </w:r>
            <w:r w:rsidRPr="009D7D5E">
              <w:rPr>
                <w:rFonts w:ascii="Arial Narrow" w:hAnsi="Arial Narrow"/>
                <w:sz w:val="28"/>
                <w:szCs w:val="28"/>
              </w:rPr>
              <w:t>o</w:t>
            </w:r>
            <w:proofErr w:type="spellEnd"/>
            <w:r w:rsidRPr="009D7D5E">
              <w:rPr>
                <w:rFonts w:ascii="Arial Narrow" w:hAnsi="Arial Narrow"/>
                <w:sz w:val="28"/>
                <w:szCs w:val="28"/>
              </w:rPr>
              <w:t xml:space="preserve"> (X)</w:t>
            </w:r>
          </w:p>
          <w:p w14:paraId="5CB7AB92" w14:textId="77777777" w:rsidR="009D7D5E" w:rsidRPr="009D7D5E" w:rsidRDefault="009D7D5E" w:rsidP="00686F21">
            <w:pPr>
              <w:rPr>
                <w:rFonts w:ascii="Arial Narrow" w:hAnsi="Arial Narrow"/>
                <w:sz w:val="28"/>
                <w:szCs w:val="28"/>
              </w:rPr>
            </w:pPr>
          </w:p>
          <w:p w14:paraId="0D3DE6FE" w14:textId="77777777" w:rsidR="009D7D5E" w:rsidRPr="009D7D5E" w:rsidRDefault="009D7D5E" w:rsidP="00686F21">
            <w:pPr>
              <w:rPr>
                <w:rFonts w:ascii="Arial Narrow" w:hAnsi="Arial Narrow"/>
                <w:sz w:val="28"/>
                <w:szCs w:val="28"/>
              </w:rPr>
            </w:pPr>
          </w:p>
          <w:p w14:paraId="1AD367C8" w14:textId="77777777" w:rsidR="009D7D5E" w:rsidRPr="009D7D5E" w:rsidRDefault="009D7D5E" w:rsidP="00686F21">
            <w:pPr>
              <w:rPr>
                <w:rFonts w:ascii="Arial Narrow" w:hAnsi="Arial Narrow"/>
                <w:sz w:val="28"/>
                <w:szCs w:val="28"/>
              </w:rPr>
            </w:pPr>
          </w:p>
        </w:tc>
        <w:tc>
          <w:tcPr>
            <w:tcW w:w="4814" w:type="dxa"/>
          </w:tcPr>
          <w:p w14:paraId="3B411E67"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w:t>
            </w:r>
          </w:p>
          <w:p w14:paraId="4C38187A"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w:t>
            </w:r>
          </w:p>
          <w:p w14:paraId="1F0FEFF7"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Kinesernes egen </w:t>
            </w:r>
          </w:p>
          <w:p w14:paraId="4175A2EF"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betegnelse for </w:t>
            </w:r>
          </w:p>
          <w:p w14:paraId="025D98FF" w14:textId="77777777" w:rsidR="009D7D5E" w:rsidRDefault="007E0194" w:rsidP="00686F21">
            <w:pPr>
              <w:rPr>
                <w:rFonts w:ascii="Arial Narrow" w:hAnsi="Arial Narrow"/>
                <w:sz w:val="28"/>
                <w:szCs w:val="28"/>
              </w:rPr>
            </w:pPr>
            <w:r>
              <w:rPr>
                <w:rFonts w:ascii="Arial Narrow" w:hAnsi="Arial Narrow"/>
                <w:sz w:val="28"/>
                <w:szCs w:val="28"/>
              </w:rPr>
              <w:t xml:space="preserve">             </w:t>
            </w:r>
            <w:r w:rsidR="009D7D5E" w:rsidRPr="009D7D5E">
              <w:rPr>
                <w:rFonts w:ascii="Arial Narrow" w:hAnsi="Arial Narrow"/>
                <w:sz w:val="28"/>
                <w:szCs w:val="28"/>
              </w:rPr>
              <w:t>religion (X)</w:t>
            </w:r>
          </w:p>
          <w:p w14:paraId="5BC30DF5" w14:textId="77777777" w:rsidR="007E0194" w:rsidRDefault="007E0194" w:rsidP="00686F21">
            <w:pPr>
              <w:rPr>
                <w:rFonts w:ascii="Arial Narrow" w:hAnsi="Arial Narrow"/>
                <w:sz w:val="28"/>
                <w:szCs w:val="28"/>
              </w:rPr>
            </w:pPr>
          </w:p>
          <w:p w14:paraId="58F87A3F" w14:textId="415C05F7" w:rsidR="007E0194" w:rsidRPr="009D7D5E" w:rsidRDefault="007E0194" w:rsidP="00686F21">
            <w:pPr>
              <w:rPr>
                <w:rFonts w:ascii="Arial Narrow" w:hAnsi="Arial Narrow"/>
                <w:sz w:val="28"/>
                <w:szCs w:val="28"/>
              </w:rPr>
            </w:pPr>
          </w:p>
        </w:tc>
      </w:tr>
      <w:tr w:rsidR="009D7D5E" w14:paraId="48FACE47" w14:textId="77777777" w:rsidTr="00686F21">
        <w:tc>
          <w:tcPr>
            <w:tcW w:w="4814" w:type="dxa"/>
          </w:tcPr>
          <w:p w14:paraId="1780B98D" w14:textId="77777777" w:rsidR="009D7D5E" w:rsidRPr="009D7D5E" w:rsidRDefault="009D7D5E" w:rsidP="00686F21">
            <w:pPr>
              <w:rPr>
                <w:rFonts w:ascii="Arial Narrow" w:hAnsi="Arial Narrow"/>
                <w:sz w:val="28"/>
                <w:szCs w:val="28"/>
              </w:rPr>
            </w:pPr>
          </w:p>
          <w:p w14:paraId="405B16BC"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”[Eleven] … spurgte om, hvad der forstås ved virkelig godhed? Mesteren svarede … at du ikke handler mod andre, som du ikke selv ønsker at blive behandlet.” (X)</w:t>
            </w:r>
          </w:p>
          <w:p w14:paraId="01841333"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w:t>
            </w:r>
          </w:p>
          <w:p w14:paraId="42E14A64" w14:textId="77777777" w:rsidR="009D7D5E" w:rsidRPr="009D7D5E" w:rsidRDefault="009D7D5E" w:rsidP="00686F21">
            <w:pPr>
              <w:rPr>
                <w:rFonts w:ascii="Arial Narrow" w:hAnsi="Arial Narrow"/>
                <w:sz w:val="28"/>
                <w:szCs w:val="28"/>
              </w:rPr>
            </w:pPr>
          </w:p>
        </w:tc>
        <w:tc>
          <w:tcPr>
            <w:tcW w:w="4814" w:type="dxa"/>
          </w:tcPr>
          <w:p w14:paraId="57EFC761" w14:textId="77777777" w:rsidR="009D7D5E" w:rsidRPr="009D7D5E" w:rsidRDefault="009D7D5E" w:rsidP="00686F21">
            <w:pPr>
              <w:rPr>
                <w:rFonts w:ascii="Arial Narrow" w:hAnsi="Arial Narrow"/>
                <w:sz w:val="28"/>
                <w:szCs w:val="28"/>
              </w:rPr>
            </w:pPr>
          </w:p>
          <w:p w14:paraId="26491A15" w14:textId="77777777" w:rsidR="007C3BB8" w:rsidRDefault="009D7D5E" w:rsidP="00686F21">
            <w:pPr>
              <w:rPr>
                <w:rFonts w:ascii="Arial Narrow" w:hAnsi="Arial Narrow"/>
                <w:sz w:val="28"/>
                <w:szCs w:val="28"/>
              </w:rPr>
            </w:pPr>
            <w:r w:rsidRPr="009D7D5E">
              <w:rPr>
                <w:rFonts w:ascii="Arial Narrow" w:hAnsi="Arial Narrow"/>
                <w:sz w:val="28"/>
                <w:szCs w:val="28"/>
              </w:rPr>
              <w:t xml:space="preserve">       </w:t>
            </w:r>
            <w:proofErr w:type="spellStart"/>
            <w:r w:rsidRPr="009D7D5E">
              <w:rPr>
                <w:rFonts w:ascii="Arial Narrow" w:hAnsi="Arial Narrow"/>
                <w:sz w:val="28"/>
                <w:szCs w:val="28"/>
              </w:rPr>
              <w:t>Kon</w:t>
            </w:r>
            <w:r w:rsidR="007C3BB8">
              <w:rPr>
                <w:rFonts w:ascii="Arial Narrow" w:hAnsi="Arial Narrow"/>
                <w:sz w:val="28"/>
                <w:szCs w:val="28"/>
              </w:rPr>
              <w:t>g</w:t>
            </w:r>
            <w:r w:rsidRPr="009D7D5E">
              <w:rPr>
                <w:rFonts w:ascii="Arial Narrow" w:hAnsi="Arial Narrow"/>
                <w:sz w:val="28"/>
                <w:szCs w:val="28"/>
              </w:rPr>
              <w:t>zis</w:t>
            </w:r>
            <w:proofErr w:type="spellEnd"/>
            <w:r w:rsidRPr="009D7D5E">
              <w:rPr>
                <w:rFonts w:ascii="Arial Narrow" w:hAnsi="Arial Narrow"/>
                <w:sz w:val="28"/>
                <w:szCs w:val="28"/>
              </w:rPr>
              <w:t xml:space="preserve"> udgave af </w:t>
            </w:r>
          </w:p>
          <w:p w14:paraId="0EA6A9A8" w14:textId="301FC4DE" w:rsidR="009D7D5E" w:rsidRPr="009D7D5E" w:rsidRDefault="007C3BB8" w:rsidP="00686F21">
            <w:pPr>
              <w:rPr>
                <w:rFonts w:ascii="Arial Narrow" w:hAnsi="Arial Narrow"/>
                <w:sz w:val="28"/>
                <w:szCs w:val="28"/>
              </w:rPr>
            </w:pPr>
            <w:r>
              <w:rPr>
                <w:rFonts w:ascii="Arial Narrow" w:hAnsi="Arial Narrow"/>
                <w:sz w:val="28"/>
                <w:szCs w:val="28"/>
              </w:rPr>
              <w:t xml:space="preserve">       den gyldne r</w:t>
            </w:r>
            <w:r w:rsidR="009D7D5E" w:rsidRPr="009D7D5E">
              <w:rPr>
                <w:rFonts w:ascii="Arial Narrow" w:hAnsi="Arial Narrow"/>
                <w:sz w:val="28"/>
                <w:szCs w:val="28"/>
              </w:rPr>
              <w:t>egel (X)</w:t>
            </w:r>
          </w:p>
          <w:p w14:paraId="2AC74EE0" w14:textId="77777777" w:rsidR="009D7D5E" w:rsidRPr="009D7D5E" w:rsidRDefault="009D7D5E" w:rsidP="00686F21">
            <w:pPr>
              <w:rPr>
                <w:rFonts w:ascii="Arial Narrow" w:hAnsi="Arial Narrow"/>
                <w:sz w:val="28"/>
                <w:szCs w:val="28"/>
              </w:rPr>
            </w:pPr>
          </w:p>
          <w:p w14:paraId="3B29ADBC" w14:textId="77777777" w:rsidR="009D7D5E" w:rsidRPr="009D7D5E" w:rsidRDefault="009D7D5E" w:rsidP="00686F21">
            <w:pPr>
              <w:rPr>
                <w:rFonts w:ascii="Arial Narrow" w:hAnsi="Arial Narrow"/>
                <w:sz w:val="28"/>
                <w:szCs w:val="28"/>
              </w:rPr>
            </w:pPr>
          </w:p>
        </w:tc>
      </w:tr>
      <w:tr w:rsidR="009D7D5E" w14:paraId="45915FE9" w14:textId="77777777" w:rsidTr="00686F21">
        <w:tc>
          <w:tcPr>
            <w:tcW w:w="4814" w:type="dxa"/>
          </w:tcPr>
          <w:p w14:paraId="58C8507C" w14:textId="77777777" w:rsidR="009D7D5E" w:rsidRPr="009D7D5E" w:rsidRDefault="009D7D5E" w:rsidP="00686F21">
            <w:pPr>
              <w:rPr>
                <w:rFonts w:ascii="Arial Narrow" w:hAnsi="Arial Narrow"/>
                <w:sz w:val="28"/>
                <w:szCs w:val="28"/>
              </w:rPr>
            </w:pPr>
          </w:p>
          <w:p w14:paraId="17C484F5"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w:t>
            </w:r>
            <w:r w:rsidRPr="009D7D5E">
              <w:rPr>
                <w:rFonts w:ascii="Arial Narrow" w:hAnsi="Arial Narrow"/>
                <w:noProof/>
                <w:sz w:val="28"/>
                <w:szCs w:val="28"/>
                <w:lang w:eastAsia="da-DK"/>
              </w:rPr>
              <w:drawing>
                <wp:inline distT="0" distB="0" distL="0" distR="0" wp14:anchorId="5C19B249" wp14:editId="60D97CAD">
                  <wp:extent cx="1908175" cy="1113183"/>
                  <wp:effectExtent l="0" t="0" r="0" b="0"/>
                  <wp:docPr id="4" name="Billede 4" descr="C:\Users\EG\Desktop\LogR religionsbog\Bog logR Kina religion\TL Stumper af kasserede bedelys lig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G\Desktop\LogR religionsbog\Bog logR Kina religion\TL Stumper af kasserede bedelys ligg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8539" cy="1119229"/>
                          </a:xfrm>
                          <a:prstGeom prst="rect">
                            <a:avLst/>
                          </a:prstGeom>
                          <a:noFill/>
                          <a:ln>
                            <a:noFill/>
                          </a:ln>
                        </pic:spPr>
                      </pic:pic>
                    </a:graphicData>
                  </a:graphic>
                </wp:inline>
              </w:drawing>
            </w:r>
          </w:p>
          <w:p w14:paraId="692D71A9"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w:t>
            </w:r>
          </w:p>
        </w:tc>
        <w:tc>
          <w:tcPr>
            <w:tcW w:w="4814" w:type="dxa"/>
          </w:tcPr>
          <w:p w14:paraId="0F6E4540" w14:textId="77777777" w:rsidR="009D7D5E" w:rsidRPr="009D7D5E" w:rsidRDefault="009D7D5E" w:rsidP="00686F21">
            <w:pPr>
              <w:rPr>
                <w:rFonts w:ascii="Arial Narrow" w:hAnsi="Arial Narrow"/>
                <w:sz w:val="28"/>
                <w:szCs w:val="28"/>
              </w:rPr>
            </w:pPr>
          </w:p>
          <w:p w14:paraId="14636E76"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w:t>
            </w:r>
            <w:r w:rsidRPr="009D7D5E">
              <w:rPr>
                <w:rFonts w:ascii="Arial Narrow" w:hAnsi="Arial Narrow"/>
                <w:noProof/>
                <w:sz w:val="28"/>
                <w:szCs w:val="28"/>
                <w:lang w:eastAsia="da-DK"/>
              </w:rPr>
              <w:drawing>
                <wp:inline distT="0" distB="0" distL="0" distR="0" wp14:anchorId="1290D0BE" wp14:editId="58A4BEF8">
                  <wp:extent cx="1908175" cy="1115695"/>
                  <wp:effectExtent l="0" t="0" r="0" b="825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8175" cy="1115695"/>
                          </a:xfrm>
                          <a:prstGeom prst="rect">
                            <a:avLst/>
                          </a:prstGeom>
                          <a:noFill/>
                        </pic:spPr>
                      </pic:pic>
                    </a:graphicData>
                  </a:graphic>
                </wp:inline>
              </w:drawing>
            </w:r>
          </w:p>
        </w:tc>
      </w:tr>
      <w:tr w:rsidR="009D7D5E" w14:paraId="2A5258AA" w14:textId="77777777" w:rsidTr="00686F21">
        <w:tc>
          <w:tcPr>
            <w:tcW w:w="4814" w:type="dxa"/>
          </w:tcPr>
          <w:p w14:paraId="75194C93" w14:textId="77777777" w:rsidR="009D7D5E" w:rsidRPr="009D7D5E" w:rsidRDefault="009D7D5E" w:rsidP="00686F21">
            <w:pPr>
              <w:rPr>
                <w:rFonts w:ascii="Arial Narrow" w:hAnsi="Arial Narrow"/>
                <w:sz w:val="28"/>
                <w:szCs w:val="28"/>
              </w:rPr>
            </w:pPr>
          </w:p>
          <w:p w14:paraId="669BA8EC"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w:t>
            </w:r>
            <w:r w:rsidRPr="009D7D5E">
              <w:rPr>
                <w:rFonts w:ascii="Arial Narrow" w:hAnsi="Arial Narrow"/>
                <w:noProof/>
                <w:sz w:val="28"/>
                <w:szCs w:val="28"/>
                <w:lang w:eastAsia="da-DK"/>
              </w:rPr>
              <w:drawing>
                <wp:inline distT="0" distB="0" distL="0" distR="0" wp14:anchorId="433F27E7" wp14:editId="68EAB3C3">
                  <wp:extent cx="1652781" cy="1113182"/>
                  <wp:effectExtent l="0" t="0" r="5080" b="0"/>
                  <wp:docPr id="6" name="Billede 6" descr="C:\Users\EG\Desktop\LogR religionsbog\Bog logR Kina religion\TL Ønsker og bønner nærbill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G\Desktop\LogR religionsbog\Bog logR Kina religion\TL Ønsker og bønner nærbilled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0809" cy="1118589"/>
                          </a:xfrm>
                          <a:prstGeom prst="rect">
                            <a:avLst/>
                          </a:prstGeom>
                          <a:noFill/>
                          <a:ln>
                            <a:noFill/>
                          </a:ln>
                        </pic:spPr>
                      </pic:pic>
                    </a:graphicData>
                  </a:graphic>
                </wp:inline>
              </w:drawing>
            </w:r>
          </w:p>
          <w:p w14:paraId="7CAC59F2"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w:t>
            </w:r>
          </w:p>
        </w:tc>
        <w:tc>
          <w:tcPr>
            <w:tcW w:w="4814" w:type="dxa"/>
          </w:tcPr>
          <w:p w14:paraId="7B038E8C" w14:textId="77777777" w:rsidR="009D7D5E" w:rsidRPr="009D7D5E" w:rsidRDefault="009D7D5E" w:rsidP="00686F21">
            <w:pPr>
              <w:rPr>
                <w:rFonts w:ascii="Arial Narrow" w:hAnsi="Arial Narrow"/>
                <w:sz w:val="28"/>
                <w:szCs w:val="28"/>
              </w:rPr>
            </w:pPr>
          </w:p>
          <w:p w14:paraId="528097F4"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w:t>
            </w:r>
            <w:r w:rsidRPr="009D7D5E">
              <w:rPr>
                <w:rFonts w:ascii="Arial Narrow" w:hAnsi="Arial Narrow"/>
                <w:noProof/>
                <w:sz w:val="28"/>
                <w:szCs w:val="28"/>
                <w:lang w:eastAsia="da-DK"/>
              </w:rPr>
              <w:drawing>
                <wp:inline distT="0" distB="0" distL="0" distR="0" wp14:anchorId="0EFF40CB" wp14:editId="7165765F">
                  <wp:extent cx="1652270" cy="1115695"/>
                  <wp:effectExtent l="0" t="0" r="5080" b="825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2270" cy="1115695"/>
                          </a:xfrm>
                          <a:prstGeom prst="rect">
                            <a:avLst/>
                          </a:prstGeom>
                          <a:noFill/>
                        </pic:spPr>
                      </pic:pic>
                    </a:graphicData>
                  </a:graphic>
                </wp:inline>
              </w:drawing>
            </w:r>
            <w:r w:rsidRPr="009D7D5E">
              <w:rPr>
                <w:rFonts w:ascii="Arial Narrow" w:hAnsi="Arial Narrow"/>
                <w:sz w:val="28"/>
                <w:szCs w:val="28"/>
              </w:rPr>
              <w:t xml:space="preserve"> </w:t>
            </w:r>
          </w:p>
        </w:tc>
      </w:tr>
      <w:tr w:rsidR="009D7D5E" w14:paraId="44C1E2E9" w14:textId="77777777" w:rsidTr="00686F21">
        <w:tc>
          <w:tcPr>
            <w:tcW w:w="4814" w:type="dxa"/>
          </w:tcPr>
          <w:p w14:paraId="34203040" w14:textId="77777777" w:rsidR="009D7D5E" w:rsidRPr="009D7D5E" w:rsidRDefault="009D7D5E" w:rsidP="00686F21">
            <w:pPr>
              <w:rPr>
                <w:rFonts w:ascii="Arial Narrow" w:hAnsi="Arial Narrow"/>
                <w:sz w:val="28"/>
                <w:szCs w:val="28"/>
              </w:rPr>
            </w:pPr>
            <w:r w:rsidRPr="009D7D5E">
              <w:rPr>
                <w:rFonts w:ascii="Arial Narrow" w:hAnsi="Arial Narrow"/>
                <w:sz w:val="28"/>
                <w:szCs w:val="28"/>
              </w:rPr>
              <w:lastRenderedPageBreak/>
              <w:t xml:space="preserve">                     </w:t>
            </w:r>
            <w:r w:rsidRPr="009D7D5E">
              <w:rPr>
                <w:rFonts w:ascii="Arial Narrow" w:hAnsi="Arial Narrow"/>
                <w:noProof/>
                <w:sz w:val="28"/>
                <w:szCs w:val="28"/>
                <w:lang w:eastAsia="da-DK"/>
              </w:rPr>
              <w:drawing>
                <wp:inline distT="0" distB="0" distL="0" distR="0" wp14:anchorId="5C7B176A" wp14:editId="793E35EA">
                  <wp:extent cx="1041427" cy="1369678"/>
                  <wp:effectExtent l="0" t="0" r="6350" b="2540"/>
                  <wp:docPr id="8" name="Billede 8" descr="C:\Users\EG\Desktop\LogR religionsbog\Bog logR Kina religion\TL Ønske og bønsa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G\Desktop\LogR religionsbog\Bog logR Kina religion\TL Ønske og bønsalter.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901" t="7362" r="22986" b="11913"/>
                          <a:stretch/>
                        </pic:blipFill>
                        <pic:spPr bwMode="auto">
                          <a:xfrm>
                            <a:off x="0" y="0"/>
                            <a:ext cx="1052866" cy="1384723"/>
                          </a:xfrm>
                          <a:prstGeom prst="rect">
                            <a:avLst/>
                          </a:prstGeom>
                          <a:noFill/>
                          <a:ln>
                            <a:noFill/>
                          </a:ln>
                          <a:extLst>
                            <a:ext uri="{53640926-AAD7-44D8-BBD7-CCE9431645EC}">
                              <a14:shadowObscured xmlns:a14="http://schemas.microsoft.com/office/drawing/2010/main"/>
                            </a:ext>
                          </a:extLst>
                        </pic:spPr>
                      </pic:pic>
                    </a:graphicData>
                  </a:graphic>
                </wp:inline>
              </w:drawing>
            </w:r>
            <w:r w:rsidRPr="009D7D5E">
              <w:rPr>
                <w:rFonts w:ascii="Arial Narrow" w:hAnsi="Arial Narrow"/>
                <w:sz w:val="28"/>
                <w:szCs w:val="28"/>
              </w:rPr>
              <w:t xml:space="preserve"> </w:t>
            </w:r>
          </w:p>
        </w:tc>
        <w:tc>
          <w:tcPr>
            <w:tcW w:w="4814" w:type="dxa"/>
          </w:tcPr>
          <w:p w14:paraId="51E7CD75"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w:t>
            </w:r>
            <w:r w:rsidRPr="009D7D5E">
              <w:rPr>
                <w:rFonts w:ascii="Arial Narrow" w:hAnsi="Arial Narrow"/>
                <w:noProof/>
                <w:sz w:val="28"/>
                <w:szCs w:val="28"/>
                <w:lang w:eastAsia="da-DK"/>
              </w:rPr>
              <w:drawing>
                <wp:inline distT="0" distB="0" distL="0" distR="0" wp14:anchorId="62A74E3D" wp14:editId="47715A4B">
                  <wp:extent cx="1042670" cy="1371600"/>
                  <wp:effectExtent l="0" t="0" r="508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2670" cy="1371600"/>
                          </a:xfrm>
                          <a:prstGeom prst="rect">
                            <a:avLst/>
                          </a:prstGeom>
                          <a:noFill/>
                        </pic:spPr>
                      </pic:pic>
                    </a:graphicData>
                  </a:graphic>
                </wp:inline>
              </w:drawing>
            </w:r>
          </w:p>
        </w:tc>
      </w:tr>
      <w:tr w:rsidR="009D7D5E" w14:paraId="57F6E8CC" w14:textId="77777777" w:rsidTr="00686F21">
        <w:tc>
          <w:tcPr>
            <w:tcW w:w="4814" w:type="dxa"/>
          </w:tcPr>
          <w:p w14:paraId="5D2AE394"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w:t>
            </w:r>
            <w:r w:rsidRPr="009D7D5E">
              <w:rPr>
                <w:rFonts w:ascii="Arial Narrow" w:hAnsi="Arial Narrow"/>
                <w:noProof/>
                <w:sz w:val="28"/>
                <w:szCs w:val="28"/>
                <w:lang w:eastAsia="da-DK"/>
              </w:rPr>
              <w:drawing>
                <wp:inline distT="0" distB="0" distL="0" distR="0" wp14:anchorId="62A1CACF" wp14:editId="73EE3FB0">
                  <wp:extent cx="1803682" cy="1352937"/>
                  <wp:effectExtent l="0" t="0" r="6350" b="0"/>
                  <wp:docPr id="10" name="Billede 10" descr="C:\Users\EG\Desktop\LogR religionsbog\Bog logR Kina religion\TL bønsritual og bedel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G\Desktop\LogR religionsbog\Bog logR Kina religion\TL bønsritual og bedely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8489" cy="1356543"/>
                          </a:xfrm>
                          <a:prstGeom prst="rect">
                            <a:avLst/>
                          </a:prstGeom>
                          <a:noFill/>
                          <a:ln>
                            <a:noFill/>
                          </a:ln>
                        </pic:spPr>
                      </pic:pic>
                    </a:graphicData>
                  </a:graphic>
                </wp:inline>
              </w:drawing>
            </w:r>
          </w:p>
        </w:tc>
        <w:tc>
          <w:tcPr>
            <w:tcW w:w="4814" w:type="dxa"/>
          </w:tcPr>
          <w:p w14:paraId="516983EC"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w:t>
            </w:r>
            <w:r w:rsidRPr="009D7D5E">
              <w:rPr>
                <w:rFonts w:ascii="Arial Narrow" w:hAnsi="Arial Narrow"/>
                <w:noProof/>
                <w:sz w:val="28"/>
                <w:szCs w:val="28"/>
                <w:lang w:eastAsia="da-DK"/>
              </w:rPr>
              <w:drawing>
                <wp:inline distT="0" distB="0" distL="0" distR="0" wp14:anchorId="160E30A3" wp14:editId="396C8DB2">
                  <wp:extent cx="1804670" cy="1353185"/>
                  <wp:effectExtent l="0" t="0" r="508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4670" cy="1353185"/>
                          </a:xfrm>
                          <a:prstGeom prst="rect">
                            <a:avLst/>
                          </a:prstGeom>
                          <a:noFill/>
                        </pic:spPr>
                      </pic:pic>
                    </a:graphicData>
                  </a:graphic>
                </wp:inline>
              </w:drawing>
            </w:r>
          </w:p>
        </w:tc>
      </w:tr>
      <w:tr w:rsidR="009D7D5E" w14:paraId="20BDFBCB" w14:textId="77777777" w:rsidTr="00686F21">
        <w:tc>
          <w:tcPr>
            <w:tcW w:w="4814" w:type="dxa"/>
          </w:tcPr>
          <w:p w14:paraId="364DC1D0" w14:textId="77777777" w:rsidR="009D7D5E" w:rsidRPr="009D7D5E" w:rsidRDefault="009D7D5E" w:rsidP="00686F21">
            <w:pPr>
              <w:rPr>
                <w:rFonts w:ascii="Arial Narrow" w:hAnsi="Arial Narrow"/>
                <w:sz w:val="28"/>
                <w:szCs w:val="28"/>
              </w:rPr>
            </w:pPr>
          </w:p>
          <w:p w14:paraId="60110B06"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w:t>
            </w:r>
          </w:p>
          <w:p w14:paraId="08E0C371" w14:textId="77777777" w:rsidR="009D7D5E" w:rsidRPr="009D7D5E" w:rsidRDefault="009D7D5E" w:rsidP="00686F21">
            <w:pPr>
              <w:rPr>
                <w:rFonts w:ascii="Arial Narrow" w:hAnsi="Arial Narrow"/>
                <w:sz w:val="28"/>
                <w:szCs w:val="28"/>
              </w:rPr>
            </w:pPr>
          </w:p>
          <w:p w14:paraId="31B68CDC"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Ca. 551-479 f.Kr. (X)</w:t>
            </w:r>
          </w:p>
          <w:p w14:paraId="4346A059" w14:textId="77777777" w:rsidR="009D7D5E" w:rsidRPr="009D7D5E" w:rsidRDefault="009D7D5E" w:rsidP="00686F21">
            <w:pPr>
              <w:rPr>
                <w:rFonts w:ascii="Arial Narrow" w:hAnsi="Arial Narrow"/>
                <w:sz w:val="28"/>
                <w:szCs w:val="28"/>
              </w:rPr>
            </w:pPr>
          </w:p>
          <w:p w14:paraId="07825AAA" w14:textId="77777777" w:rsidR="009D7D5E" w:rsidRPr="009D7D5E" w:rsidRDefault="009D7D5E" w:rsidP="00686F21">
            <w:pPr>
              <w:rPr>
                <w:rFonts w:ascii="Arial Narrow" w:hAnsi="Arial Narrow"/>
                <w:sz w:val="28"/>
                <w:szCs w:val="28"/>
              </w:rPr>
            </w:pPr>
          </w:p>
          <w:p w14:paraId="2EDCE78D" w14:textId="77777777" w:rsidR="009D7D5E" w:rsidRPr="009D7D5E" w:rsidRDefault="009D7D5E" w:rsidP="00686F21">
            <w:pPr>
              <w:rPr>
                <w:rFonts w:ascii="Arial Narrow" w:hAnsi="Arial Narrow"/>
                <w:sz w:val="28"/>
                <w:szCs w:val="28"/>
              </w:rPr>
            </w:pPr>
          </w:p>
        </w:tc>
        <w:tc>
          <w:tcPr>
            <w:tcW w:w="4814" w:type="dxa"/>
          </w:tcPr>
          <w:p w14:paraId="6BABE41C" w14:textId="77777777" w:rsidR="009D7D5E" w:rsidRPr="009D7D5E" w:rsidRDefault="009D7D5E" w:rsidP="00686F21">
            <w:pPr>
              <w:rPr>
                <w:rFonts w:ascii="Arial Narrow" w:hAnsi="Arial Narrow"/>
                <w:sz w:val="28"/>
                <w:szCs w:val="28"/>
              </w:rPr>
            </w:pPr>
          </w:p>
          <w:p w14:paraId="3C5B08D9"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w:t>
            </w:r>
          </w:p>
          <w:p w14:paraId="0B6F3E48"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w:t>
            </w:r>
          </w:p>
          <w:p w14:paraId="45B514A4" w14:textId="4AB1A5D3"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w:t>
            </w:r>
            <w:proofErr w:type="spellStart"/>
            <w:r w:rsidR="007C3BB8">
              <w:rPr>
                <w:rFonts w:ascii="Arial Narrow" w:hAnsi="Arial Narrow"/>
                <w:sz w:val="28"/>
                <w:szCs w:val="28"/>
              </w:rPr>
              <w:t>Kongzis</w:t>
            </w:r>
            <w:proofErr w:type="spellEnd"/>
            <w:r w:rsidRPr="009D7D5E">
              <w:rPr>
                <w:rFonts w:ascii="Arial Narrow" w:hAnsi="Arial Narrow"/>
                <w:sz w:val="28"/>
                <w:szCs w:val="28"/>
              </w:rPr>
              <w:t xml:space="preserve"> levetid (X)</w:t>
            </w:r>
          </w:p>
          <w:p w14:paraId="4EE5B22A" w14:textId="77777777" w:rsidR="009D7D5E" w:rsidRPr="009D7D5E" w:rsidRDefault="009D7D5E" w:rsidP="00686F21">
            <w:pPr>
              <w:rPr>
                <w:rFonts w:ascii="Arial Narrow" w:hAnsi="Arial Narrow"/>
                <w:sz w:val="28"/>
                <w:szCs w:val="28"/>
              </w:rPr>
            </w:pPr>
          </w:p>
          <w:p w14:paraId="5CF0E640" w14:textId="77777777" w:rsidR="009D7D5E" w:rsidRPr="009D7D5E" w:rsidRDefault="009D7D5E" w:rsidP="00686F21">
            <w:pPr>
              <w:rPr>
                <w:rFonts w:ascii="Arial Narrow" w:hAnsi="Arial Narrow"/>
                <w:sz w:val="28"/>
                <w:szCs w:val="28"/>
              </w:rPr>
            </w:pPr>
          </w:p>
        </w:tc>
      </w:tr>
      <w:tr w:rsidR="009D7D5E" w14:paraId="7F0A8E2D" w14:textId="77777777" w:rsidTr="00686F21">
        <w:tc>
          <w:tcPr>
            <w:tcW w:w="4814" w:type="dxa"/>
          </w:tcPr>
          <w:p w14:paraId="33716CB8" w14:textId="77777777" w:rsidR="009D7D5E" w:rsidRPr="009D7D5E" w:rsidRDefault="009D7D5E" w:rsidP="00686F21">
            <w:pPr>
              <w:rPr>
                <w:rFonts w:ascii="Arial Narrow" w:hAnsi="Arial Narrow"/>
                <w:sz w:val="28"/>
                <w:szCs w:val="28"/>
              </w:rPr>
            </w:pPr>
          </w:p>
          <w:p w14:paraId="21649DBF"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w:t>
            </w:r>
          </w:p>
          <w:p w14:paraId="2C046621"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Hersker - undersåt</w:t>
            </w:r>
          </w:p>
          <w:p w14:paraId="3FCECD3D"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Godhed – loyalitet (X)</w:t>
            </w:r>
          </w:p>
          <w:p w14:paraId="7BA48169" w14:textId="77777777" w:rsidR="009D7D5E" w:rsidRPr="009D7D5E" w:rsidRDefault="009D7D5E" w:rsidP="00686F21">
            <w:pPr>
              <w:rPr>
                <w:rFonts w:ascii="Arial Narrow" w:hAnsi="Arial Narrow"/>
                <w:sz w:val="28"/>
                <w:szCs w:val="28"/>
              </w:rPr>
            </w:pPr>
          </w:p>
          <w:p w14:paraId="71059AB1" w14:textId="77777777" w:rsidR="009D7D5E" w:rsidRPr="009D7D5E" w:rsidRDefault="009D7D5E" w:rsidP="00686F21">
            <w:pPr>
              <w:rPr>
                <w:rFonts w:ascii="Arial Narrow" w:hAnsi="Arial Narrow"/>
                <w:sz w:val="28"/>
                <w:szCs w:val="28"/>
              </w:rPr>
            </w:pPr>
          </w:p>
          <w:p w14:paraId="7F0C7ABF" w14:textId="77777777" w:rsidR="009D7D5E" w:rsidRPr="009D7D5E" w:rsidRDefault="009D7D5E" w:rsidP="00686F21">
            <w:pPr>
              <w:rPr>
                <w:rFonts w:ascii="Arial Narrow" w:hAnsi="Arial Narrow"/>
                <w:sz w:val="28"/>
                <w:szCs w:val="28"/>
              </w:rPr>
            </w:pPr>
          </w:p>
        </w:tc>
        <w:tc>
          <w:tcPr>
            <w:tcW w:w="4814" w:type="dxa"/>
          </w:tcPr>
          <w:p w14:paraId="1CCDFABC" w14:textId="77777777" w:rsidR="009D7D5E" w:rsidRPr="009D7D5E" w:rsidRDefault="009D7D5E" w:rsidP="00686F21">
            <w:pPr>
              <w:rPr>
                <w:rFonts w:ascii="Arial Narrow" w:hAnsi="Arial Narrow"/>
                <w:sz w:val="28"/>
                <w:szCs w:val="28"/>
              </w:rPr>
            </w:pPr>
          </w:p>
          <w:p w14:paraId="2518AFD4"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w:t>
            </w:r>
          </w:p>
          <w:p w14:paraId="3F1E0DF7"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Den øverste af de fem relationer (X)</w:t>
            </w:r>
          </w:p>
        </w:tc>
      </w:tr>
      <w:tr w:rsidR="009D7D5E" w14:paraId="40799036" w14:textId="77777777" w:rsidTr="00686F21">
        <w:tc>
          <w:tcPr>
            <w:tcW w:w="4814" w:type="dxa"/>
          </w:tcPr>
          <w:p w14:paraId="52FD3F32"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w:t>
            </w:r>
          </w:p>
          <w:p w14:paraId="586E3BE7" w14:textId="77777777" w:rsidR="009D7D5E" w:rsidRPr="009D7D5E" w:rsidRDefault="009D7D5E" w:rsidP="00686F21">
            <w:pPr>
              <w:rPr>
                <w:rFonts w:ascii="Arial Narrow" w:hAnsi="Arial Narrow"/>
                <w:sz w:val="28"/>
                <w:szCs w:val="28"/>
              </w:rPr>
            </w:pPr>
          </w:p>
          <w:p w14:paraId="17FCE57C"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Ven – </w:t>
            </w:r>
            <w:proofErr w:type="spellStart"/>
            <w:r w:rsidRPr="009D7D5E">
              <w:rPr>
                <w:rFonts w:ascii="Arial Narrow" w:hAnsi="Arial Narrow"/>
                <w:sz w:val="28"/>
                <w:szCs w:val="28"/>
              </w:rPr>
              <w:t>ven</w:t>
            </w:r>
            <w:proofErr w:type="spellEnd"/>
          </w:p>
          <w:p w14:paraId="5BFC9458"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Venskab/respekt-venskab/respekt</w:t>
            </w:r>
          </w:p>
          <w:p w14:paraId="03D3ED0F"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(X)</w:t>
            </w:r>
          </w:p>
          <w:p w14:paraId="7439F9F0" w14:textId="77777777" w:rsidR="009D7D5E" w:rsidRPr="009D7D5E" w:rsidRDefault="009D7D5E" w:rsidP="00686F21">
            <w:pPr>
              <w:rPr>
                <w:rFonts w:ascii="Arial Narrow" w:hAnsi="Arial Narrow"/>
                <w:sz w:val="28"/>
                <w:szCs w:val="28"/>
              </w:rPr>
            </w:pPr>
          </w:p>
          <w:p w14:paraId="6F3673CE" w14:textId="77777777" w:rsidR="009D7D5E" w:rsidRPr="009D7D5E" w:rsidRDefault="009D7D5E" w:rsidP="00686F21">
            <w:pPr>
              <w:rPr>
                <w:rFonts w:ascii="Arial Narrow" w:hAnsi="Arial Narrow"/>
                <w:sz w:val="28"/>
                <w:szCs w:val="28"/>
              </w:rPr>
            </w:pPr>
          </w:p>
        </w:tc>
        <w:tc>
          <w:tcPr>
            <w:tcW w:w="4814" w:type="dxa"/>
          </w:tcPr>
          <w:p w14:paraId="17059D59"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w:t>
            </w:r>
          </w:p>
          <w:p w14:paraId="4D722E62" w14:textId="77777777" w:rsidR="009D7D5E" w:rsidRPr="009D7D5E" w:rsidRDefault="009D7D5E" w:rsidP="00686F21">
            <w:pPr>
              <w:rPr>
                <w:rFonts w:ascii="Arial Narrow" w:hAnsi="Arial Narrow"/>
                <w:sz w:val="28"/>
                <w:szCs w:val="28"/>
              </w:rPr>
            </w:pPr>
          </w:p>
          <w:p w14:paraId="306A3148"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Den nederste af de fem relationer</w:t>
            </w:r>
          </w:p>
          <w:p w14:paraId="74F15C2A"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(X)</w:t>
            </w:r>
          </w:p>
          <w:p w14:paraId="6A699C42" w14:textId="77777777" w:rsidR="009D7D5E" w:rsidRPr="009D7D5E" w:rsidRDefault="009D7D5E" w:rsidP="00686F21">
            <w:pPr>
              <w:rPr>
                <w:rFonts w:ascii="Arial Narrow" w:hAnsi="Arial Narrow"/>
                <w:sz w:val="28"/>
                <w:szCs w:val="28"/>
              </w:rPr>
            </w:pPr>
          </w:p>
          <w:p w14:paraId="709C8A7B" w14:textId="77777777" w:rsidR="009D7D5E" w:rsidRPr="009D7D5E" w:rsidRDefault="009D7D5E" w:rsidP="00686F21">
            <w:pPr>
              <w:rPr>
                <w:rFonts w:ascii="Arial Narrow" w:hAnsi="Arial Narrow"/>
                <w:sz w:val="28"/>
                <w:szCs w:val="28"/>
              </w:rPr>
            </w:pPr>
          </w:p>
        </w:tc>
      </w:tr>
      <w:tr w:rsidR="009D7D5E" w14:paraId="0573B20F" w14:textId="77777777" w:rsidTr="00686F21">
        <w:tc>
          <w:tcPr>
            <w:tcW w:w="4814" w:type="dxa"/>
          </w:tcPr>
          <w:p w14:paraId="129E4774" w14:textId="77777777" w:rsidR="009D7D5E" w:rsidRPr="009D7D5E" w:rsidRDefault="009D7D5E" w:rsidP="00686F21">
            <w:pPr>
              <w:rPr>
                <w:rFonts w:ascii="Arial Narrow" w:hAnsi="Arial Narrow"/>
                <w:sz w:val="28"/>
                <w:szCs w:val="28"/>
              </w:rPr>
            </w:pPr>
          </w:p>
          <w:p w14:paraId="5D27ECD4" w14:textId="77777777" w:rsidR="009D7D5E" w:rsidRPr="009D7D5E" w:rsidRDefault="009D7D5E" w:rsidP="00686F21">
            <w:pPr>
              <w:rPr>
                <w:rFonts w:ascii="Arial Narrow" w:hAnsi="Arial Narrow"/>
                <w:sz w:val="28"/>
                <w:szCs w:val="28"/>
              </w:rPr>
            </w:pPr>
          </w:p>
          <w:p w14:paraId="5FB569FD"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Idealet om det ædle menneske (X)</w:t>
            </w:r>
          </w:p>
          <w:p w14:paraId="4DAFFB1B" w14:textId="77777777" w:rsidR="009D7D5E" w:rsidRPr="009D7D5E" w:rsidRDefault="009D7D5E" w:rsidP="00686F21">
            <w:pPr>
              <w:rPr>
                <w:rFonts w:ascii="Arial Narrow" w:hAnsi="Arial Narrow"/>
                <w:sz w:val="28"/>
                <w:szCs w:val="28"/>
              </w:rPr>
            </w:pPr>
          </w:p>
          <w:p w14:paraId="73411FBC" w14:textId="77777777" w:rsidR="009D7D5E" w:rsidRPr="009D7D5E" w:rsidRDefault="009D7D5E" w:rsidP="00686F21">
            <w:pPr>
              <w:rPr>
                <w:rFonts w:ascii="Arial Narrow" w:hAnsi="Arial Narrow"/>
                <w:sz w:val="28"/>
                <w:szCs w:val="28"/>
              </w:rPr>
            </w:pPr>
          </w:p>
          <w:p w14:paraId="246B62D7" w14:textId="77777777" w:rsidR="009D7D5E" w:rsidRPr="009D7D5E" w:rsidRDefault="009D7D5E" w:rsidP="00686F21">
            <w:pPr>
              <w:rPr>
                <w:rFonts w:ascii="Arial Narrow" w:hAnsi="Arial Narrow"/>
                <w:sz w:val="28"/>
                <w:szCs w:val="28"/>
              </w:rPr>
            </w:pPr>
          </w:p>
          <w:p w14:paraId="46BB892D" w14:textId="77777777" w:rsidR="009D7D5E" w:rsidRPr="009D7D5E" w:rsidRDefault="009D7D5E" w:rsidP="00686F21">
            <w:pPr>
              <w:rPr>
                <w:rFonts w:ascii="Arial Narrow" w:hAnsi="Arial Narrow"/>
                <w:sz w:val="28"/>
                <w:szCs w:val="28"/>
              </w:rPr>
            </w:pPr>
          </w:p>
        </w:tc>
        <w:tc>
          <w:tcPr>
            <w:tcW w:w="4814" w:type="dxa"/>
          </w:tcPr>
          <w:p w14:paraId="238A7098" w14:textId="77777777" w:rsidR="009D7D5E" w:rsidRPr="009D7D5E" w:rsidRDefault="009D7D5E" w:rsidP="00686F21">
            <w:pPr>
              <w:rPr>
                <w:rFonts w:ascii="Arial Narrow" w:hAnsi="Arial Narrow"/>
                <w:sz w:val="28"/>
                <w:szCs w:val="28"/>
              </w:rPr>
            </w:pPr>
          </w:p>
          <w:p w14:paraId="110E4A9E"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w:t>
            </w:r>
          </w:p>
          <w:p w14:paraId="6C51493E"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w:t>
            </w:r>
            <w:proofErr w:type="spellStart"/>
            <w:r w:rsidRPr="009D7D5E">
              <w:rPr>
                <w:rFonts w:ascii="Arial Narrow" w:hAnsi="Arial Narrow"/>
                <w:sz w:val="28"/>
                <w:szCs w:val="28"/>
              </w:rPr>
              <w:t>Junzi</w:t>
            </w:r>
            <w:proofErr w:type="spellEnd"/>
            <w:r w:rsidRPr="009D7D5E">
              <w:rPr>
                <w:rFonts w:ascii="Arial Narrow" w:hAnsi="Arial Narrow"/>
                <w:sz w:val="28"/>
                <w:szCs w:val="28"/>
              </w:rPr>
              <w:t>’ (X)</w:t>
            </w:r>
          </w:p>
        </w:tc>
      </w:tr>
      <w:tr w:rsidR="009D7D5E" w14:paraId="2E41F3D4" w14:textId="77777777" w:rsidTr="00686F21">
        <w:tc>
          <w:tcPr>
            <w:tcW w:w="4814" w:type="dxa"/>
          </w:tcPr>
          <w:p w14:paraId="42829788" w14:textId="77777777" w:rsidR="009D7D5E" w:rsidRPr="009D7D5E" w:rsidRDefault="009D7D5E" w:rsidP="00686F21">
            <w:pPr>
              <w:rPr>
                <w:rFonts w:ascii="Arial Narrow" w:hAnsi="Arial Narrow"/>
                <w:sz w:val="28"/>
                <w:szCs w:val="28"/>
              </w:rPr>
            </w:pPr>
            <w:r w:rsidRPr="009D7D5E">
              <w:rPr>
                <w:rFonts w:ascii="Arial Narrow" w:hAnsi="Arial Narrow"/>
                <w:sz w:val="28"/>
                <w:szCs w:val="28"/>
              </w:rPr>
              <w:lastRenderedPageBreak/>
              <w:t xml:space="preserve">                  </w:t>
            </w:r>
            <w:r w:rsidRPr="009D7D5E">
              <w:rPr>
                <w:rFonts w:ascii="Arial Narrow" w:hAnsi="Arial Narrow"/>
                <w:noProof/>
                <w:sz w:val="28"/>
                <w:szCs w:val="28"/>
                <w:lang w:eastAsia="da-DK"/>
              </w:rPr>
              <w:drawing>
                <wp:inline distT="0" distB="0" distL="0" distR="0" wp14:anchorId="1484AD26" wp14:editId="40F34938">
                  <wp:extent cx="1343411" cy="1343411"/>
                  <wp:effectExtent l="0" t="0" r="9525" b="9525"/>
                  <wp:docPr id="12" name="Billede 12" descr="Billedresultat for YIN Y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YIN YA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2789" cy="1352789"/>
                          </a:xfrm>
                          <a:prstGeom prst="rect">
                            <a:avLst/>
                          </a:prstGeom>
                          <a:noFill/>
                          <a:ln>
                            <a:noFill/>
                          </a:ln>
                        </pic:spPr>
                      </pic:pic>
                    </a:graphicData>
                  </a:graphic>
                </wp:inline>
              </w:drawing>
            </w:r>
          </w:p>
        </w:tc>
        <w:tc>
          <w:tcPr>
            <w:tcW w:w="4814" w:type="dxa"/>
          </w:tcPr>
          <w:p w14:paraId="26FC0B15"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w:t>
            </w:r>
            <w:r w:rsidRPr="009D7D5E">
              <w:rPr>
                <w:rFonts w:ascii="Arial Narrow" w:hAnsi="Arial Narrow"/>
                <w:noProof/>
                <w:sz w:val="28"/>
                <w:szCs w:val="28"/>
                <w:lang w:eastAsia="da-DK"/>
              </w:rPr>
              <w:drawing>
                <wp:inline distT="0" distB="0" distL="0" distR="0" wp14:anchorId="504CCEF2" wp14:editId="2DABFF71">
                  <wp:extent cx="1341120" cy="134112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1120" cy="1341120"/>
                          </a:xfrm>
                          <a:prstGeom prst="rect">
                            <a:avLst/>
                          </a:prstGeom>
                          <a:noFill/>
                        </pic:spPr>
                      </pic:pic>
                    </a:graphicData>
                  </a:graphic>
                </wp:inline>
              </w:drawing>
            </w:r>
          </w:p>
        </w:tc>
      </w:tr>
      <w:tr w:rsidR="009D7D5E" w14:paraId="382A3F03" w14:textId="77777777" w:rsidTr="00686F21">
        <w:tc>
          <w:tcPr>
            <w:tcW w:w="4814" w:type="dxa"/>
          </w:tcPr>
          <w:p w14:paraId="3333E5A2" w14:textId="77777777" w:rsidR="009D7D5E" w:rsidRPr="009D7D5E" w:rsidRDefault="009D7D5E" w:rsidP="00686F21">
            <w:pPr>
              <w:rPr>
                <w:rFonts w:ascii="Arial Narrow" w:hAnsi="Arial Narrow"/>
                <w:sz w:val="28"/>
                <w:szCs w:val="28"/>
              </w:rPr>
            </w:pPr>
          </w:p>
          <w:p w14:paraId="68FD349E" w14:textId="77777777" w:rsidR="009D7D5E" w:rsidRPr="009D7D5E" w:rsidRDefault="009D7D5E" w:rsidP="00686F21">
            <w:pPr>
              <w:rPr>
                <w:rFonts w:ascii="Arial Narrow" w:hAnsi="Arial Narrow"/>
                <w:sz w:val="28"/>
                <w:szCs w:val="28"/>
              </w:rPr>
            </w:pPr>
          </w:p>
          <w:p w14:paraId="54D87726"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MAO (X)</w:t>
            </w:r>
          </w:p>
          <w:p w14:paraId="0F5FE046" w14:textId="77777777" w:rsidR="009D7D5E" w:rsidRPr="009D7D5E" w:rsidRDefault="009D7D5E" w:rsidP="00686F21">
            <w:pPr>
              <w:rPr>
                <w:rFonts w:ascii="Arial Narrow" w:hAnsi="Arial Narrow"/>
                <w:sz w:val="28"/>
                <w:szCs w:val="28"/>
              </w:rPr>
            </w:pPr>
          </w:p>
          <w:p w14:paraId="6C2B8D62" w14:textId="77777777" w:rsidR="009D7D5E" w:rsidRPr="009D7D5E" w:rsidRDefault="009D7D5E" w:rsidP="00686F21">
            <w:pPr>
              <w:rPr>
                <w:rFonts w:ascii="Arial Narrow" w:hAnsi="Arial Narrow"/>
                <w:sz w:val="28"/>
                <w:szCs w:val="28"/>
              </w:rPr>
            </w:pPr>
          </w:p>
          <w:p w14:paraId="5DDBCC08" w14:textId="77777777" w:rsidR="009D7D5E" w:rsidRPr="009D7D5E" w:rsidRDefault="009D7D5E" w:rsidP="00686F21">
            <w:pPr>
              <w:rPr>
                <w:rFonts w:ascii="Arial Narrow" w:hAnsi="Arial Narrow"/>
                <w:sz w:val="28"/>
                <w:szCs w:val="28"/>
              </w:rPr>
            </w:pPr>
          </w:p>
        </w:tc>
        <w:tc>
          <w:tcPr>
            <w:tcW w:w="4814" w:type="dxa"/>
          </w:tcPr>
          <w:p w14:paraId="542F2A3E"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w:t>
            </w:r>
          </w:p>
          <w:p w14:paraId="30747679" w14:textId="77777777" w:rsidR="009D7D5E" w:rsidRPr="009D7D5E" w:rsidRDefault="009D7D5E" w:rsidP="00686F21">
            <w:pPr>
              <w:rPr>
                <w:rFonts w:ascii="Arial Narrow" w:hAnsi="Arial Narrow"/>
                <w:sz w:val="28"/>
                <w:szCs w:val="28"/>
              </w:rPr>
            </w:pPr>
          </w:p>
          <w:p w14:paraId="7EF1D3A6" w14:textId="1CA53E92" w:rsidR="009D7D5E" w:rsidRPr="009D7D5E" w:rsidRDefault="007E0194" w:rsidP="00686F21">
            <w:pPr>
              <w:rPr>
                <w:rFonts w:ascii="Arial Narrow" w:hAnsi="Arial Narrow"/>
                <w:sz w:val="28"/>
                <w:szCs w:val="28"/>
              </w:rPr>
            </w:pPr>
            <w:r>
              <w:rPr>
                <w:rFonts w:ascii="Arial Narrow" w:hAnsi="Arial Narrow"/>
                <w:sz w:val="28"/>
                <w:szCs w:val="28"/>
              </w:rPr>
              <w:t xml:space="preserve"> Kinas første ateistisk</w:t>
            </w:r>
            <w:r w:rsidR="009D7D5E" w:rsidRPr="009D7D5E">
              <w:rPr>
                <w:rFonts w:ascii="Arial Narrow" w:hAnsi="Arial Narrow"/>
                <w:sz w:val="28"/>
                <w:szCs w:val="28"/>
              </w:rPr>
              <w:t xml:space="preserve">-kommunistiske </w:t>
            </w:r>
          </w:p>
          <w:p w14:paraId="1C33727C" w14:textId="77777777" w:rsidR="009D7D5E" w:rsidRDefault="009D7D5E" w:rsidP="00686F21">
            <w:pPr>
              <w:rPr>
                <w:rFonts w:ascii="Arial Narrow" w:hAnsi="Arial Narrow"/>
                <w:sz w:val="28"/>
                <w:szCs w:val="28"/>
              </w:rPr>
            </w:pPr>
            <w:r w:rsidRPr="009D7D5E">
              <w:rPr>
                <w:rFonts w:ascii="Arial Narrow" w:hAnsi="Arial Narrow"/>
                <w:sz w:val="28"/>
                <w:szCs w:val="28"/>
              </w:rPr>
              <w:t xml:space="preserve"> </w:t>
            </w:r>
            <w:r w:rsidR="007E0194">
              <w:rPr>
                <w:rFonts w:ascii="Arial Narrow" w:hAnsi="Arial Narrow"/>
                <w:sz w:val="28"/>
                <w:szCs w:val="28"/>
              </w:rPr>
              <w:t>L</w:t>
            </w:r>
            <w:r w:rsidRPr="009D7D5E">
              <w:rPr>
                <w:rFonts w:ascii="Arial Narrow" w:hAnsi="Arial Narrow"/>
                <w:sz w:val="28"/>
                <w:szCs w:val="28"/>
              </w:rPr>
              <w:t>eder (X)</w:t>
            </w:r>
          </w:p>
          <w:p w14:paraId="7CBBC8EC" w14:textId="77777777" w:rsidR="007C3BB8" w:rsidRDefault="007C3BB8" w:rsidP="00686F21">
            <w:pPr>
              <w:rPr>
                <w:rFonts w:ascii="Arial Narrow" w:hAnsi="Arial Narrow"/>
                <w:sz w:val="28"/>
                <w:szCs w:val="28"/>
              </w:rPr>
            </w:pPr>
          </w:p>
          <w:p w14:paraId="4B1809AF" w14:textId="77777777" w:rsidR="007C3BB8" w:rsidRDefault="007C3BB8" w:rsidP="00686F21">
            <w:pPr>
              <w:rPr>
                <w:rFonts w:ascii="Arial Narrow" w:hAnsi="Arial Narrow"/>
                <w:sz w:val="28"/>
                <w:szCs w:val="28"/>
              </w:rPr>
            </w:pPr>
          </w:p>
          <w:p w14:paraId="1E518363" w14:textId="03964424" w:rsidR="007C3BB8" w:rsidRPr="009D7D5E" w:rsidRDefault="007C3BB8" w:rsidP="00686F21">
            <w:pPr>
              <w:rPr>
                <w:rFonts w:ascii="Arial Narrow" w:hAnsi="Arial Narrow"/>
                <w:sz w:val="28"/>
                <w:szCs w:val="28"/>
              </w:rPr>
            </w:pPr>
          </w:p>
        </w:tc>
      </w:tr>
      <w:tr w:rsidR="009D7D5E" w14:paraId="3B9197B3" w14:textId="77777777" w:rsidTr="00686F21">
        <w:tc>
          <w:tcPr>
            <w:tcW w:w="4814" w:type="dxa"/>
          </w:tcPr>
          <w:p w14:paraId="47C02BF5" w14:textId="77777777" w:rsidR="009D7D5E" w:rsidRPr="009D7D5E" w:rsidRDefault="009D7D5E" w:rsidP="00686F21">
            <w:pPr>
              <w:rPr>
                <w:rFonts w:ascii="Arial Narrow" w:hAnsi="Arial Narrow"/>
                <w:sz w:val="28"/>
                <w:szCs w:val="28"/>
              </w:rPr>
            </w:pPr>
          </w:p>
          <w:p w14:paraId="326335FD" w14:textId="77777777" w:rsidR="009D7D5E" w:rsidRPr="009D7D5E" w:rsidRDefault="009D7D5E" w:rsidP="00686F21">
            <w:pPr>
              <w:rPr>
                <w:rFonts w:ascii="Arial Narrow" w:hAnsi="Arial Narrow"/>
                <w:sz w:val="28"/>
                <w:szCs w:val="28"/>
              </w:rPr>
            </w:pPr>
          </w:p>
          <w:p w14:paraId="231AF88A"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Dao betyder ’vejen’ eller ’læren’</w:t>
            </w:r>
          </w:p>
          <w:p w14:paraId="5CBD8080" w14:textId="77777777" w:rsidR="009D7D5E" w:rsidRPr="009D7D5E" w:rsidRDefault="009D7D5E" w:rsidP="00686F21">
            <w:pPr>
              <w:rPr>
                <w:rFonts w:ascii="Arial Narrow" w:hAnsi="Arial Narrow"/>
                <w:sz w:val="28"/>
                <w:szCs w:val="28"/>
              </w:rPr>
            </w:pPr>
          </w:p>
          <w:p w14:paraId="6CF79B71" w14:textId="77777777" w:rsidR="009D7D5E" w:rsidRPr="009D7D5E" w:rsidRDefault="009D7D5E" w:rsidP="00686F21">
            <w:pPr>
              <w:rPr>
                <w:rFonts w:ascii="Arial Narrow" w:hAnsi="Arial Narrow"/>
                <w:sz w:val="28"/>
                <w:szCs w:val="28"/>
              </w:rPr>
            </w:pPr>
          </w:p>
          <w:p w14:paraId="7213424C" w14:textId="77777777" w:rsidR="009D7D5E" w:rsidRPr="009D7D5E" w:rsidRDefault="009D7D5E" w:rsidP="00686F21">
            <w:pPr>
              <w:rPr>
                <w:rFonts w:ascii="Arial Narrow" w:hAnsi="Arial Narrow"/>
                <w:sz w:val="28"/>
                <w:szCs w:val="28"/>
              </w:rPr>
            </w:pPr>
          </w:p>
          <w:p w14:paraId="67E34E60" w14:textId="77777777" w:rsidR="009D7D5E" w:rsidRPr="009D7D5E" w:rsidRDefault="009D7D5E" w:rsidP="00686F21">
            <w:pPr>
              <w:rPr>
                <w:rFonts w:ascii="Arial Narrow" w:hAnsi="Arial Narrow"/>
                <w:sz w:val="28"/>
                <w:szCs w:val="28"/>
              </w:rPr>
            </w:pPr>
          </w:p>
        </w:tc>
        <w:tc>
          <w:tcPr>
            <w:tcW w:w="4814" w:type="dxa"/>
          </w:tcPr>
          <w:p w14:paraId="1642A0F4"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w:t>
            </w:r>
          </w:p>
          <w:p w14:paraId="15256F95" w14:textId="77777777" w:rsidR="009D7D5E" w:rsidRPr="009D7D5E" w:rsidRDefault="009D7D5E" w:rsidP="00686F21">
            <w:pPr>
              <w:rPr>
                <w:rFonts w:ascii="Arial Narrow" w:hAnsi="Arial Narrow"/>
                <w:sz w:val="28"/>
                <w:szCs w:val="28"/>
              </w:rPr>
            </w:pPr>
          </w:p>
          <w:p w14:paraId="583670C8"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Dao betyder ’vejen’ eller ’læren’</w:t>
            </w:r>
          </w:p>
        </w:tc>
      </w:tr>
      <w:tr w:rsidR="009D7D5E" w14:paraId="58820714" w14:textId="77777777" w:rsidTr="00686F21">
        <w:tc>
          <w:tcPr>
            <w:tcW w:w="4814" w:type="dxa"/>
          </w:tcPr>
          <w:p w14:paraId="5B758F35" w14:textId="77777777" w:rsidR="009D7D5E" w:rsidRPr="009D7D5E" w:rsidRDefault="009D7D5E" w:rsidP="00686F21">
            <w:pPr>
              <w:rPr>
                <w:rFonts w:ascii="Arial Narrow" w:hAnsi="Arial Narrow"/>
                <w:sz w:val="28"/>
                <w:szCs w:val="28"/>
              </w:rPr>
            </w:pPr>
          </w:p>
          <w:p w14:paraId="4803D4A5" w14:textId="77777777" w:rsidR="009D7D5E" w:rsidRPr="009D7D5E" w:rsidRDefault="009D7D5E" w:rsidP="00686F21">
            <w:pPr>
              <w:rPr>
                <w:rFonts w:ascii="Arial Narrow" w:hAnsi="Arial Narrow"/>
                <w:sz w:val="28"/>
                <w:szCs w:val="28"/>
              </w:rPr>
            </w:pPr>
          </w:p>
          <w:p w14:paraId="5601A976"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1950 (X)</w:t>
            </w:r>
          </w:p>
          <w:p w14:paraId="1C8636FB" w14:textId="77777777" w:rsidR="009D7D5E" w:rsidRDefault="009D7D5E" w:rsidP="00686F21">
            <w:pPr>
              <w:rPr>
                <w:rFonts w:ascii="Arial Narrow" w:hAnsi="Arial Narrow"/>
                <w:sz w:val="28"/>
                <w:szCs w:val="28"/>
              </w:rPr>
            </w:pPr>
            <w:r w:rsidRPr="009D7D5E">
              <w:rPr>
                <w:rFonts w:ascii="Arial Narrow" w:hAnsi="Arial Narrow"/>
                <w:sz w:val="28"/>
                <w:szCs w:val="28"/>
              </w:rPr>
              <w:t xml:space="preserve">                       </w:t>
            </w:r>
            <w:r w:rsidRPr="009D7D5E">
              <w:rPr>
                <w:rFonts w:ascii="Arial Narrow" w:hAnsi="Arial Narrow"/>
                <w:noProof/>
                <w:sz w:val="28"/>
                <w:szCs w:val="28"/>
                <w:lang w:eastAsia="da-DK"/>
              </w:rPr>
              <w:drawing>
                <wp:inline distT="0" distB="0" distL="0" distR="0" wp14:anchorId="3A73709C" wp14:editId="79B3F359">
                  <wp:extent cx="1371600" cy="737870"/>
                  <wp:effectExtent l="0" t="0" r="0" b="508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737870"/>
                          </a:xfrm>
                          <a:prstGeom prst="rect">
                            <a:avLst/>
                          </a:prstGeom>
                          <a:noFill/>
                        </pic:spPr>
                      </pic:pic>
                    </a:graphicData>
                  </a:graphic>
                </wp:inline>
              </w:drawing>
            </w:r>
          </w:p>
          <w:p w14:paraId="18CF06CF" w14:textId="77777777" w:rsidR="007E0194" w:rsidRPr="009D7D5E" w:rsidRDefault="007E0194" w:rsidP="00686F21">
            <w:pPr>
              <w:rPr>
                <w:rFonts w:ascii="Arial Narrow" w:hAnsi="Arial Narrow"/>
                <w:sz w:val="28"/>
                <w:szCs w:val="28"/>
              </w:rPr>
            </w:pPr>
          </w:p>
        </w:tc>
        <w:tc>
          <w:tcPr>
            <w:tcW w:w="4814" w:type="dxa"/>
          </w:tcPr>
          <w:p w14:paraId="5944FF1A"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w:t>
            </w:r>
          </w:p>
          <w:p w14:paraId="46FB625C"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Kina invaderede det buddhistiske Tibet i dette år (X)</w:t>
            </w:r>
          </w:p>
          <w:p w14:paraId="34F93C10"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w:t>
            </w:r>
            <w:r w:rsidRPr="009D7D5E">
              <w:rPr>
                <w:rFonts w:ascii="Arial Narrow" w:hAnsi="Arial Narrow"/>
                <w:noProof/>
                <w:sz w:val="28"/>
                <w:szCs w:val="28"/>
                <w:lang w:eastAsia="da-DK"/>
              </w:rPr>
              <w:drawing>
                <wp:inline distT="0" distB="0" distL="0" distR="0" wp14:anchorId="078BA601" wp14:editId="136C33D5">
                  <wp:extent cx="1371600" cy="737870"/>
                  <wp:effectExtent l="0" t="0" r="0" b="508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737870"/>
                          </a:xfrm>
                          <a:prstGeom prst="rect">
                            <a:avLst/>
                          </a:prstGeom>
                          <a:noFill/>
                        </pic:spPr>
                      </pic:pic>
                    </a:graphicData>
                  </a:graphic>
                </wp:inline>
              </w:drawing>
            </w:r>
          </w:p>
        </w:tc>
      </w:tr>
      <w:tr w:rsidR="009D7D5E" w14:paraId="7D96745D" w14:textId="77777777" w:rsidTr="00686F21">
        <w:tc>
          <w:tcPr>
            <w:tcW w:w="4814" w:type="dxa"/>
          </w:tcPr>
          <w:p w14:paraId="045BC2AB" w14:textId="77777777" w:rsidR="009D7D5E" w:rsidRDefault="009D7D5E" w:rsidP="00686F21">
            <w:pPr>
              <w:rPr>
                <w:rFonts w:ascii="Arial Narrow" w:hAnsi="Arial Narrow"/>
                <w:sz w:val="28"/>
                <w:szCs w:val="28"/>
              </w:rPr>
            </w:pPr>
          </w:p>
          <w:p w14:paraId="3CECD424" w14:textId="77777777" w:rsidR="007E0194" w:rsidRDefault="007E0194" w:rsidP="00686F21">
            <w:pPr>
              <w:rPr>
                <w:rFonts w:ascii="Arial Narrow" w:hAnsi="Arial Narrow"/>
                <w:sz w:val="28"/>
                <w:szCs w:val="28"/>
              </w:rPr>
            </w:pPr>
          </w:p>
          <w:p w14:paraId="649335A7" w14:textId="77777777" w:rsidR="007E0194" w:rsidRPr="009D7D5E" w:rsidRDefault="007E0194" w:rsidP="00686F21">
            <w:pPr>
              <w:rPr>
                <w:rFonts w:ascii="Arial Narrow" w:hAnsi="Arial Narrow"/>
                <w:sz w:val="28"/>
                <w:szCs w:val="28"/>
              </w:rPr>
            </w:pPr>
          </w:p>
          <w:p w14:paraId="7E7E39EE" w14:textId="77777777" w:rsidR="009D7D5E" w:rsidRDefault="009D7D5E" w:rsidP="00686F21">
            <w:pPr>
              <w:rPr>
                <w:rFonts w:ascii="Arial Narrow" w:hAnsi="Arial Narrow"/>
                <w:sz w:val="28"/>
                <w:szCs w:val="28"/>
              </w:rPr>
            </w:pPr>
            <w:r w:rsidRPr="009D7D5E">
              <w:rPr>
                <w:rFonts w:ascii="Arial Narrow" w:hAnsi="Arial Narrow"/>
                <w:sz w:val="28"/>
                <w:szCs w:val="28"/>
              </w:rPr>
              <w:t>”Indefra-syn” (</w:t>
            </w:r>
            <w:proofErr w:type="spellStart"/>
            <w:r w:rsidRPr="009D7D5E">
              <w:rPr>
                <w:rFonts w:ascii="Arial Narrow" w:hAnsi="Arial Narrow"/>
                <w:sz w:val="28"/>
                <w:szCs w:val="28"/>
              </w:rPr>
              <w:t>emic</w:t>
            </w:r>
            <w:proofErr w:type="spellEnd"/>
            <w:r w:rsidRPr="009D7D5E">
              <w:rPr>
                <w:rFonts w:ascii="Arial Narrow" w:hAnsi="Arial Narrow"/>
                <w:sz w:val="28"/>
                <w:szCs w:val="28"/>
              </w:rPr>
              <w:t>) er</w:t>
            </w:r>
            <w:r w:rsidR="007E0194">
              <w:rPr>
                <w:rFonts w:ascii="Arial Narrow" w:hAnsi="Arial Narrow"/>
                <w:sz w:val="28"/>
                <w:szCs w:val="28"/>
              </w:rPr>
              <w:t>,</w:t>
            </w:r>
            <w:r w:rsidRPr="009D7D5E">
              <w:rPr>
                <w:rFonts w:ascii="Arial Narrow" w:hAnsi="Arial Narrow"/>
                <w:sz w:val="28"/>
                <w:szCs w:val="28"/>
              </w:rPr>
              <w:t xml:space="preserve"> når vi forsøger at se religionerne, som de troende selv ser dem.</w:t>
            </w:r>
          </w:p>
          <w:p w14:paraId="4B815FBD" w14:textId="77777777" w:rsidR="007E0194" w:rsidRDefault="007E0194" w:rsidP="00686F21">
            <w:pPr>
              <w:rPr>
                <w:rFonts w:ascii="Arial Narrow" w:hAnsi="Arial Narrow"/>
                <w:sz w:val="28"/>
                <w:szCs w:val="28"/>
              </w:rPr>
            </w:pPr>
          </w:p>
          <w:p w14:paraId="4F47D17E" w14:textId="7D9767F6" w:rsidR="007E0194" w:rsidRPr="009D7D5E" w:rsidRDefault="007E0194" w:rsidP="00686F21">
            <w:pPr>
              <w:rPr>
                <w:rFonts w:ascii="Arial Narrow" w:hAnsi="Arial Narrow"/>
                <w:sz w:val="28"/>
                <w:szCs w:val="28"/>
              </w:rPr>
            </w:pPr>
          </w:p>
        </w:tc>
        <w:tc>
          <w:tcPr>
            <w:tcW w:w="4814" w:type="dxa"/>
          </w:tcPr>
          <w:p w14:paraId="113CB188" w14:textId="77777777" w:rsidR="009D7D5E" w:rsidRPr="009D7D5E" w:rsidRDefault="009D7D5E" w:rsidP="00686F21">
            <w:pPr>
              <w:rPr>
                <w:rFonts w:ascii="Arial Narrow" w:hAnsi="Arial Narrow"/>
                <w:sz w:val="28"/>
                <w:szCs w:val="28"/>
              </w:rPr>
            </w:pPr>
          </w:p>
          <w:p w14:paraId="3D42AE4D" w14:textId="77777777" w:rsidR="007E0194" w:rsidRDefault="007E0194" w:rsidP="00686F21">
            <w:pPr>
              <w:rPr>
                <w:rFonts w:ascii="Arial Narrow" w:hAnsi="Arial Narrow"/>
                <w:sz w:val="28"/>
                <w:szCs w:val="28"/>
              </w:rPr>
            </w:pPr>
          </w:p>
          <w:p w14:paraId="4225953E" w14:textId="77777777" w:rsidR="007E0194" w:rsidRDefault="007E0194" w:rsidP="00686F21">
            <w:pPr>
              <w:rPr>
                <w:rFonts w:ascii="Arial Narrow" w:hAnsi="Arial Narrow"/>
                <w:sz w:val="28"/>
                <w:szCs w:val="28"/>
              </w:rPr>
            </w:pPr>
          </w:p>
          <w:p w14:paraId="47CF1222" w14:textId="347C383C" w:rsidR="009D7D5E" w:rsidRPr="009D7D5E" w:rsidRDefault="009D7D5E" w:rsidP="00686F21">
            <w:pPr>
              <w:rPr>
                <w:rFonts w:ascii="Arial Narrow" w:hAnsi="Arial Narrow"/>
                <w:sz w:val="28"/>
                <w:szCs w:val="28"/>
              </w:rPr>
            </w:pPr>
            <w:r w:rsidRPr="009D7D5E">
              <w:rPr>
                <w:rFonts w:ascii="Arial Narrow" w:hAnsi="Arial Narrow"/>
                <w:sz w:val="28"/>
                <w:szCs w:val="28"/>
              </w:rPr>
              <w:t>”Indefra-syn” (</w:t>
            </w:r>
            <w:proofErr w:type="spellStart"/>
            <w:r w:rsidRPr="009D7D5E">
              <w:rPr>
                <w:rFonts w:ascii="Arial Narrow" w:hAnsi="Arial Narrow"/>
                <w:sz w:val="28"/>
                <w:szCs w:val="28"/>
              </w:rPr>
              <w:t>emic</w:t>
            </w:r>
            <w:proofErr w:type="spellEnd"/>
            <w:r w:rsidRPr="009D7D5E">
              <w:rPr>
                <w:rFonts w:ascii="Arial Narrow" w:hAnsi="Arial Narrow"/>
                <w:sz w:val="28"/>
                <w:szCs w:val="28"/>
              </w:rPr>
              <w:t>) er</w:t>
            </w:r>
            <w:r w:rsidR="007E0194">
              <w:rPr>
                <w:rFonts w:ascii="Arial Narrow" w:hAnsi="Arial Narrow"/>
                <w:sz w:val="28"/>
                <w:szCs w:val="28"/>
              </w:rPr>
              <w:t>,</w:t>
            </w:r>
            <w:r w:rsidRPr="009D7D5E">
              <w:rPr>
                <w:rFonts w:ascii="Arial Narrow" w:hAnsi="Arial Narrow"/>
                <w:sz w:val="28"/>
                <w:szCs w:val="28"/>
              </w:rPr>
              <w:t xml:space="preserve"> når vi forsøger at se religionerne, som de troende selv ser dem.</w:t>
            </w:r>
          </w:p>
          <w:p w14:paraId="6DF776CB" w14:textId="77777777" w:rsidR="009D7D5E" w:rsidRPr="009D7D5E" w:rsidRDefault="009D7D5E" w:rsidP="00686F21">
            <w:pPr>
              <w:rPr>
                <w:rFonts w:ascii="Arial Narrow" w:hAnsi="Arial Narrow"/>
                <w:sz w:val="28"/>
                <w:szCs w:val="28"/>
              </w:rPr>
            </w:pPr>
          </w:p>
          <w:p w14:paraId="49953EC9" w14:textId="77777777" w:rsidR="009D7D5E" w:rsidRPr="009D7D5E" w:rsidRDefault="009D7D5E" w:rsidP="00686F21">
            <w:pPr>
              <w:rPr>
                <w:rFonts w:ascii="Arial Narrow" w:hAnsi="Arial Narrow"/>
                <w:sz w:val="28"/>
                <w:szCs w:val="28"/>
              </w:rPr>
            </w:pPr>
          </w:p>
        </w:tc>
      </w:tr>
      <w:tr w:rsidR="009D7D5E" w14:paraId="6FC3EDE9" w14:textId="77777777" w:rsidTr="00686F21">
        <w:tc>
          <w:tcPr>
            <w:tcW w:w="4814" w:type="dxa"/>
          </w:tcPr>
          <w:p w14:paraId="0FFB21B4" w14:textId="77777777" w:rsidR="009D7D5E" w:rsidRDefault="009D7D5E" w:rsidP="00686F21">
            <w:pPr>
              <w:rPr>
                <w:rFonts w:ascii="Arial Narrow" w:hAnsi="Arial Narrow"/>
                <w:sz w:val="28"/>
                <w:szCs w:val="28"/>
              </w:rPr>
            </w:pPr>
          </w:p>
          <w:p w14:paraId="4F964000" w14:textId="77777777" w:rsidR="007E0194" w:rsidRPr="009D7D5E" w:rsidRDefault="007E0194" w:rsidP="00686F21">
            <w:pPr>
              <w:rPr>
                <w:rFonts w:ascii="Arial Narrow" w:hAnsi="Arial Narrow"/>
                <w:sz w:val="28"/>
                <w:szCs w:val="28"/>
              </w:rPr>
            </w:pPr>
          </w:p>
          <w:p w14:paraId="3048AB11"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”______redskab af nogen” (X)</w:t>
            </w:r>
          </w:p>
          <w:p w14:paraId="0DE8F1C7" w14:textId="77777777" w:rsidR="007E0194" w:rsidRDefault="007E0194" w:rsidP="007E0194">
            <w:pPr>
              <w:rPr>
                <w:rFonts w:ascii="Arial Narrow" w:hAnsi="Arial Narrow"/>
                <w:sz w:val="28"/>
                <w:szCs w:val="28"/>
              </w:rPr>
            </w:pPr>
            <w:r w:rsidRPr="009D7D5E">
              <w:rPr>
                <w:rFonts w:ascii="Arial Narrow" w:hAnsi="Arial Narrow"/>
                <w:sz w:val="28"/>
                <w:szCs w:val="28"/>
              </w:rPr>
              <w:t xml:space="preserve">   (sæt sammen til et stik med de</w:t>
            </w:r>
            <w:r>
              <w:rPr>
                <w:rFonts w:ascii="Arial Narrow" w:hAnsi="Arial Narrow"/>
                <w:sz w:val="28"/>
                <w:szCs w:val="28"/>
              </w:rPr>
              <w:t>n</w:t>
            </w:r>
          </w:p>
          <w:p w14:paraId="2B0D0042" w14:textId="3C900EDF" w:rsidR="009D7D5E" w:rsidRPr="009D7D5E" w:rsidRDefault="007E0194" w:rsidP="007E0194">
            <w:pPr>
              <w:rPr>
                <w:rFonts w:ascii="Arial Narrow" w:hAnsi="Arial Narrow"/>
                <w:sz w:val="28"/>
                <w:szCs w:val="28"/>
              </w:rPr>
            </w:pPr>
            <w:r>
              <w:rPr>
                <w:rFonts w:ascii="Arial Narrow" w:hAnsi="Arial Narrow"/>
                <w:sz w:val="28"/>
                <w:szCs w:val="28"/>
              </w:rPr>
              <w:t xml:space="preserve">   manglende del a</w:t>
            </w:r>
            <w:r w:rsidRPr="009D7D5E">
              <w:rPr>
                <w:rFonts w:ascii="Arial Narrow" w:hAnsi="Arial Narrow"/>
                <w:sz w:val="28"/>
                <w:szCs w:val="28"/>
              </w:rPr>
              <w:t>f sætning</w:t>
            </w:r>
            <w:r>
              <w:rPr>
                <w:rFonts w:ascii="Arial Narrow" w:hAnsi="Arial Narrow"/>
                <w:sz w:val="28"/>
                <w:szCs w:val="28"/>
              </w:rPr>
              <w:t>en</w:t>
            </w:r>
            <w:r w:rsidRPr="009D7D5E">
              <w:rPr>
                <w:rFonts w:ascii="Arial Narrow" w:hAnsi="Arial Narrow"/>
                <w:sz w:val="28"/>
                <w:szCs w:val="28"/>
              </w:rPr>
              <w:t>)</w:t>
            </w:r>
          </w:p>
          <w:p w14:paraId="34EED7EC" w14:textId="77777777" w:rsidR="009D7D5E" w:rsidRPr="009D7D5E" w:rsidRDefault="009D7D5E" w:rsidP="00686F21">
            <w:pPr>
              <w:rPr>
                <w:rFonts w:ascii="Arial Narrow" w:hAnsi="Arial Narrow"/>
                <w:sz w:val="28"/>
                <w:szCs w:val="28"/>
              </w:rPr>
            </w:pPr>
          </w:p>
        </w:tc>
        <w:tc>
          <w:tcPr>
            <w:tcW w:w="4814" w:type="dxa"/>
          </w:tcPr>
          <w:p w14:paraId="49DE5199" w14:textId="77777777" w:rsidR="009D7D5E" w:rsidRDefault="009D7D5E" w:rsidP="00686F21">
            <w:pPr>
              <w:rPr>
                <w:rFonts w:ascii="Arial Narrow" w:hAnsi="Arial Narrow"/>
                <w:sz w:val="28"/>
                <w:szCs w:val="28"/>
              </w:rPr>
            </w:pPr>
            <w:r w:rsidRPr="009D7D5E">
              <w:rPr>
                <w:rFonts w:ascii="Arial Narrow" w:hAnsi="Arial Narrow"/>
                <w:sz w:val="28"/>
                <w:szCs w:val="28"/>
              </w:rPr>
              <w:t xml:space="preserve">  </w:t>
            </w:r>
          </w:p>
          <w:p w14:paraId="36DB3A20" w14:textId="77777777" w:rsidR="007E0194" w:rsidRPr="009D7D5E" w:rsidRDefault="007E0194" w:rsidP="00686F21">
            <w:pPr>
              <w:rPr>
                <w:rFonts w:ascii="Arial Narrow" w:hAnsi="Arial Narrow"/>
                <w:sz w:val="28"/>
                <w:szCs w:val="28"/>
              </w:rPr>
            </w:pPr>
          </w:p>
          <w:p w14:paraId="70ED44C1"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”Den ædle gør ikke et _____” (X)</w:t>
            </w:r>
          </w:p>
          <w:p w14:paraId="26F75AE6" w14:textId="77777777" w:rsidR="007E0194" w:rsidRDefault="009D7D5E" w:rsidP="007E0194">
            <w:pPr>
              <w:rPr>
                <w:rFonts w:ascii="Arial Narrow" w:hAnsi="Arial Narrow"/>
                <w:sz w:val="28"/>
                <w:szCs w:val="28"/>
              </w:rPr>
            </w:pPr>
            <w:r w:rsidRPr="009D7D5E">
              <w:rPr>
                <w:rFonts w:ascii="Arial Narrow" w:hAnsi="Arial Narrow"/>
                <w:sz w:val="28"/>
                <w:szCs w:val="28"/>
              </w:rPr>
              <w:t xml:space="preserve">   (sæt sammen til et stik med de</w:t>
            </w:r>
            <w:r w:rsidR="007E0194">
              <w:rPr>
                <w:rFonts w:ascii="Arial Narrow" w:hAnsi="Arial Narrow"/>
                <w:sz w:val="28"/>
                <w:szCs w:val="28"/>
              </w:rPr>
              <w:t>n</w:t>
            </w:r>
          </w:p>
          <w:p w14:paraId="1351A5DC" w14:textId="77777777" w:rsidR="009D7D5E" w:rsidRDefault="007E0194" w:rsidP="007E0194">
            <w:pPr>
              <w:rPr>
                <w:rFonts w:ascii="Arial Narrow" w:hAnsi="Arial Narrow"/>
                <w:sz w:val="28"/>
                <w:szCs w:val="28"/>
              </w:rPr>
            </w:pPr>
            <w:r>
              <w:rPr>
                <w:rFonts w:ascii="Arial Narrow" w:hAnsi="Arial Narrow"/>
                <w:sz w:val="28"/>
                <w:szCs w:val="28"/>
              </w:rPr>
              <w:t xml:space="preserve">   manglende del a</w:t>
            </w:r>
            <w:r w:rsidR="009D7D5E" w:rsidRPr="009D7D5E">
              <w:rPr>
                <w:rFonts w:ascii="Arial Narrow" w:hAnsi="Arial Narrow"/>
                <w:sz w:val="28"/>
                <w:szCs w:val="28"/>
              </w:rPr>
              <w:t>f sætning</w:t>
            </w:r>
            <w:r>
              <w:rPr>
                <w:rFonts w:ascii="Arial Narrow" w:hAnsi="Arial Narrow"/>
                <w:sz w:val="28"/>
                <w:szCs w:val="28"/>
              </w:rPr>
              <w:t>en</w:t>
            </w:r>
            <w:r w:rsidR="009D7D5E" w:rsidRPr="009D7D5E">
              <w:rPr>
                <w:rFonts w:ascii="Arial Narrow" w:hAnsi="Arial Narrow"/>
                <w:sz w:val="28"/>
                <w:szCs w:val="28"/>
              </w:rPr>
              <w:t>)</w:t>
            </w:r>
          </w:p>
          <w:p w14:paraId="40509DD6" w14:textId="50780982" w:rsidR="007E0194" w:rsidRPr="009D7D5E" w:rsidRDefault="007E0194" w:rsidP="007E0194">
            <w:pPr>
              <w:rPr>
                <w:rFonts w:ascii="Arial Narrow" w:hAnsi="Arial Narrow"/>
                <w:sz w:val="28"/>
                <w:szCs w:val="28"/>
              </w:rPr>
            </w:pPr>
          </w:p>
        </w:tc>
      </w:tr>
      <w:tr w:rsidR="009D7D5E" w14:paraId="3B193320" w14:textId="77777777" w:rsidTr="00686F21">
        <w:tc>
          <w:tcPr>
            <w:tcW w:w="4814" w:type="dxa"/>
          </w:tcPr>
          <w:p w14:paraId="4A8AF54F" w14:textId="77777777" w:rsidR="009D7D5E" w:rsidRPr="009D7D5E" w:rsidRDefault="009D7D5E" w:rsidP="00686F21">
            <w:pPr>
              <w:rPr>
                <w:rFonts w:ascii="Arial Narrow" w:hAnsi="Arial Narrow"/>
                <w:sz w:val="28"/>
                <w:szCs w:val="28"/>
              </w:rPr>
            </w:pPr>
          </w:p>
          <w:p w14:paraId="4FF1C6AB" w14:textId="77777777" w:rsidR="009D7D5E" w:rsidRPr="009D7D5E" w:rsidRDefault="009D7D5E" w:rsidP="00686F21">
            <w:pPr>
              <w:rPr>
                <w:rFonts w:ascii="Arial Narrow" w:hAnsi="Arial Narrow"/>
                <w:sz w:val="28"/>
                <w:szCs w:val="28"/>
              </w:rPr>
            </w:pPr>
          </w:p>
          <w:p w14:paraId="095F6857"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Daoismens ældste værk tilskrives   </w:t>
            </w:r>
          </w:p>
          <w:p w14:paraId="2C327965"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w:t>
            </w:r>
            <w:r w:rsidRPr="007E0194">
              <w:rPr>
                <w:rFonts w:ascii="Arial Narrow" w:hAnsi="Arial Narrow"/>
                <w:sz w:val="28"/>
                <w:szCs w:val="28"/>
              </w:rPr>
              <w:t>LAOZI</w:t>
            </w:r>
            <w:r w:rsidRPr="009D7D5E">
              <w:rPr>
                <w:rFonts w:ascii="Arial Narrow" w:hAnsi="Arial Narrow"/>
                <w:b/>
                <w:sz w:val="28"/>
                <w:szCs w:val="28"/>
              </w:rPr>
              <w:t xml:space="preserve"> </w:t>
            </w:r>
            <w:r w:rsidRPr="009D7D5E">
              <w:rPr>
                <w:rFonts w:ascii="Arial Narrow" w:hAnsi="Arial Narrow"/>
                <w:noProof/>
                <w:sz w:val="28"/>
                <w:szCs w:val="28"/>
                <w:lang w:eastAsia="da-DK"/>
              </w:rPr>
              <w:drawing>
                <wp:inline distT="0" distB="0" distL="0" distR="0" wp14:anchorId="390D2016" wp14:editId="4794BE30">
                  <wp:extent cx="505571" cy="581384"/>
                  <wp:effectExtent l="0" t="0" r="8890" b="9525"/>
                  <wp:docPr id="18" name="Billede 18" descr="Billedresultat for laot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lledresultat for laot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37301" cy="617872"/>
                          </a:xfrm>
                          <a:prstGeom prst="rect">
                            <a:avLst/>
                          </a:prstGeom>
                          <a:noFill/>
                          <a:ln>
                            <a:noFill/>
                          </a:ln>
                        </pic:spPr>
                      </pic:pic>
                    </a:graphicData>
                  </a:graphic>
                </wp:inline>
              </w:drawing>
            </w:r>
          </w:p>
          <w:p w14:paraId="2767DC7A" w14:textId="77777777" w:rsidR="009D7D5E" w:rsidRPr="009D7D5E" w:rsidRDefault="009D7D5E" w:rsidP="00686F21">
            <w:pPr>
              <w:rPr>
                <w:rFonts w:ascii="Arial Narrow" w:hAnsi="Arial Narrow"/>
                <w:sz w:val="28"/>
                <w:szCs w:val="28"/>
              </w:rPr>
            </w:pPr>
          </w:p>
        </w:tc>
        <w:tc>
          <w:tcPr>
            <w:tcW w:w="4814" w:type="dxa"/>
          </w:tcPr>
          <w:p w14:paraId="5682046B" w14:textId="77777777" w:rsidR="009D7D5E" w:rsidRPr="009D7D5E" w:rsidRDefault="009D7D5E" w:rsidP="00686F21">
            <w:pPr>
              <w:rPr>
                <w:rFonts w:ascii="Arial Narrow" w:hAnsi="Arial Narrow"/>
                <w:sz w:val="28"/>
                <w:szCs w:val="28"/>
              </w:rPr>
            </w:pPr>
          </w:p>
          <w:p w14:paraId="54F05D61" w14:textId="77777777" w:rsidR="009D7D5E" w:rsidRPr="009D7D5E" w:rsidRDefault="009D7D5E" w:rsidP="00686F21">
            <w:pPr>
              <w:rPr>
                <w:rFonts w:ascii="Arial Narrow" w:hAnsi="Arial Narrow"/>
                <w:sz w:val="28"/>
                <w:szCs w:val="28"/>
              </w:rPr>
            </w:pPr>
          </w:p>
          <w:p w14:paraId="243B2A48"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Daoismens ældste værk tilskrives   </w:t>
            </w:r>
          </w:p>
          <w:p w14:paraId="0CD1D00B"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w:t>
            </w:r>
            <w:r w:rsidRPr="007E0194">
              <w:rPr>
                <w:rFonts w:ascii="Arial Narrow" w:hAnsi="Arial Narrow"/>
                <w:sz w:val="28"/>
                <w:szCs w:val="28"/>
              </w:rPr>
              <w:t>LAOZI</w:t>
            </w:r>
            <w:r w:rsidRPr="009D7D5E">
              <w:rPr>
                <w:rFonts w:ascii="Arial Narrow" w:hAnsi="Arial Narrow"/>
                <w:b/>
                <w:sz w:val="28"/>
                <w:szCs w:val="28"/>
              </w:rPr>
              <w:t xml:space="preserve"> </w:t>
            </w:r>
            <w:r w:rsidRPr="009D7D5E">
              <w:rPr>
                <w:rFonts w:ascii="Arial Narrow" w:hAnsi="Arial Narrow"/>
                <w:noProof/>
                <w:sz w:val="28"/>
                <w:szCs w:val="28"/>
                <w:lang w:eastAsia="da-DK"/>
              </w:rPr>
              <w:drawing>
                <wp:inline distT="0" distB="0" distL="0" distR="0" wp14:anchorId="30511B3E" wp14:editId="328EF144">
                  <wp:extent cx="505571" cy="581384"/>
                  <wp:effectExtent l="0" t="0" r="8890" b="9525"/>
                  <wp:docPr id="19" name="Billede 19" descr="Billedresultat for laot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lledresultat for laot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37301" cy="617872"/>
                          </a:xfrm>
                          <a:prstGeom prst="rect">
                            <a:avLst/>
                          </a:prstGeom>
                          <a:noFill/>
                          <a:ln>
                            <a:noFill/>
                          </a:ln>
                        </pic:spPr>
                      </pic:pic>
                    </a:graphicData>
                  </a:graphic>
                </wp:inline>
              </w:drawing>
            </w:r>
          </w:p>
          <w:p w14:paraId="6826FF33" w14:textId="77777777" w:rsidR="009D7D5E" w:rsidRPr="009D7D5E" w:rsidRDefault="009D7D5E" w:rsidP="00686F21">
            <w:pPr>
              <w:rPr>
                <w:rFonts w:ascii="Arial Narrow" w:hAnsi="Arial Narrow"/>
                <w:sz w:val="28"/>
                <w:szCs w:val="28"/>
              </w:rPr>
            </w:pPr>
          </w:p>
        </w:tc>
      </w:tr>
      <w:tr w:rsidR="009D7D5E" w14:paraId="0B39BC40" w14:textId="77777777" w:rsidTr="00686F21">
        <w:tc>
          <w:tcPr>
            <w:tcW w:w="4814" w:type="dxa"/>
          </w:tcPr>
          <w:p w14:paraId="50CB262B" w14:textId="1AD1691D" w:rsidR="009D7D5E" w:rsidRPr="009D7D5E" w:rsidRDefault="009D7D5E" w:rsidP="00686F21">
            <w:pPr>
              <w:rPr>
                <w:rFonts w:ascii="Arial Narrow" w:hAnsi="Arial Narrow"/>
                <w:sz w:val="28"/>
                <w:szCs w:val="28"/>
              </w:rPr>
            </w:pPr>
            <w:proofErr w:type="spellStart"/>
            <w:r w:rsidRPr="009D7D5E">
              <w:rPr>
                <w:rFonts w:ascii="Arial Narrow" w:hAnsi="Arial Narrow"/>
                <w:sz w:val="28"/>
                <w:szCs w:val="28"/>
              </w:rPr>
              <w:t>Konfuc</w:t>
            </w:r>
            <w:r w:rsidR="007E0194">
              <w:rPr>
                <w:rFonts w:ascii="Arial Narrow" w:hAnsi="Arial Narrow"/>
                <w:sz w:val="28"/>
                <w:szCs w:val="28"/>
              </w:rPr>
              <w:t>ian</w:t>
            </w:r>
            <w:r w:rsidRPr="009D7D5E">
              <w:rPr>
                <w:rFonts w:ascii="Arial Narrow" w:hAnsi="Arial Narrow"/>
                <w:sz w:val="28"/>
                <w:szCs w:val="28"/>
              </w:rPr>
              <w:t>sk</w:t>
            </w:r>
            <w:proofErr w:type="spellEnd"/>
            <w:r w:rsidRPr="009D7D5E">
              <w:rPr>
                <w:rFonts w:ascii="Arial Narrow" w:hAnsi="Arial Narrow"/>
                <w:sz w:val="28"/>
                <w:szCs w:val="28"/>
              </w:rPr>
              <w:t xml:space="preserve"> dannelse er</w:t>
            </w:r>
          </w:p>
          <w:p w14:paraId="1C842DC5" w14:textId="1E0B184A"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bl.a. </w:t>
            </w:r>
            <w:r w:rsidR="007C3BB8">
              <w:rPr>
                <w:rFonts w:ascii="Arial Narrow" w:hAnsi="Arial Narrow"/>
                <w:sz w:val="28"/>
                <w:szCs w:val="28"/>
              </w:rPr>
              <w:t>baseret på u</w:t>
            </w:r>
            <w:r w:rsidRPr="009D7D5E">
              <w:rPr>
                <w:rFonts w:ascii="Arial Narrow" w:hAnsi="Arial Narrow"/>
                <w:sz w:val="28"/>
                <w:szCs w:val="28"/>
              </w:rPr>
              <w:t>denadslære</w:t>
            </w:r>
          </w:p>
          <w:p w14:paraId="15DC927F"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w:t>
            </w:r>
            <w:r w:rsidRPr="009D7D5E">
              <w:rPr>
                <w:rFonts w:ascii="Arial Narrow" w:hAnsi="Arial Narrow"/>
                <w:noProof/>
                <w:sz w:val="28"/>
                <w:szCs w:val="28"/>
                <w:lang w:eastAsia="da-DK"/>
              </w:rPr>
              <w:drawing>
                <wp:inline distT="0" distB="0" distL="0" distR="0" wp14:anchorId="30CA8C14" wp14:editId="656CB4F4">
                  <wp:extent cx="1298575" cy="865505"/>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8575" cy="865505"/>
                          </a:xfrm>
                          <a:prstGeom prst="rect">
                            <a:avLst/>
                          </a:prstGeom>
                          <a:noFill/>
                        </pic:spPr>
                      </pic:pic>
                    </a:graphicData>
                  </a:graphic>
                </wp:inline>
              </w:drawing>
            </w:r>
            <w:r w:rsidRPr="009D7D5E">
              <w:rPr>
                <w:rFonts w:ascii="Arial Narrow" w:hAnsi="Arial Narrow"/>
                <w:sz w:val="28"/>
                <w:szCs w:val="28"/>
              </w:rPr>
              <w:t xml:space="preserve">        </w:t>
            </w:r>
          </w:p>
          <w:p w14:paraId="49ECC0E4" w14:textId="77777777" w:rsidR="009D7D5E" w:rsidRPr="009D7D5E" w:rsidRDefault="009D7D5E" w:rsidP="00686F21">
            <w:pPr>
              <w:rPr>
                <w:rFonts w:ascii="Arial Narrow" w:hAnsi="Arial Narrow"/>
                <w:sz w:val="28"/>
                <w:szCs w:val="28"/>
              </w:rPr>
            </w:pPr>
          </w:p>
          <w:p w14:paraId="1AB0D1DB" w14:textId="77777777" w:rsidR="009D7D5E" w:rsidRPr="009D7D5E" w:rsidRDefault="009D7D5E" w:rsidP="00686F21">
            <w:pPr>
              <w:rPr>
                <w:rFonts w:ascii="Arial Narrow" w:hAnsi="Arial Narrow"/>
                <w:sz w:val="28"/>
                <w:szCs w:val="28"/>
              </w:rPr>
            </w:pPr>
          </w:p>
        </w:tc>
        <w:tc>
          <w:tcPr>
            <w:tcW w:w="4814" w:type="dxa"/>
          </w:tcPr>
          <w:p w14:paraId="0C6F8F09" w14:textId="077FFBB5"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w:t>
            </w:r>
            <w:proofErr w:type="spellStart"/>
            <w:r w:rsidRPr="009D7D5E">
              <w:rPr>
                <w:rFonts w:ascii="Arial Narrow" w:hAnsi="Arial Narrow"/>
                <w:sz w:val="28"/>
                <w:szCs w:val="28"/>
              </w:rPr>
              <w:t>Konfuc</w:t>
            </w:r>
            <w:r w:rsidR="007E0194">
              <w:rPr>
                <w:rFonts w:ascii="Arial Narrow" w:hAnsi="Arial Narrow"/>
                <w:sz w:val="28"/>
                <w:szCs w:val="28"/>
              </w:rPr>
              <w:t>ian</w:t>
            </w:r>
            <w:r w:rsidRPr="009D7D5E">
              <w:rPr>
                <w:rFonts w:ascii="Arial Narrow" w:hAnsi="Arial Narrow"/>
                <w:sz w:val="28"/>
                <w:szCs w:val="28"/>
              </w:rPr>
              <w:t>sk</w:t>
            </w:r>
            <w:proofErr w:type="spellEnd"/>
            <w:r w:rsidRPr="009D7D5E">
              <w:rPr>
                <w:rFonts w:ascii="Arial Narrow" w:hAnsi="Arial Narrow"/>
                <w:sz w:val="28"/>
                <w:szCs w:val="28"/>
              </w:rPr>
              <w:t xml:space="preserve"> dannelse er</w:t>
            </w:r>
          </w:p>
          <w:p w14:paraId="2ECF02E5" w14:textId="2FE6F4B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bl.a. </w:t>
            </w:r>
            <w:r w:rsidR="007C3BB8">
              <w:rPr>
                <w:rFonts w:ascii="Arial Narrow" w:hAnsi="Arial Narrow"/>
                <w:sz w:val="28"/>
                <w:szCs w:val="28"/>
              </w:rPr>
              <w:t xml:space="preserve"> baseret på u</w:t>
            </w:r>
            <w:r w:rsidRPr="009D7D5E">
              <w:rPr>
                <w:rFonts w:ascii="Arial Narrow" w:hAnsi="Arial Narrow"/>
                <w:sz w:val="28"/>
                <w:szCs w:val="28"/>
              </w:rPr>
              <w:t>denadslære</w:t>
            </w:r>
          </w:p>
          <w:p w14:paraId="56AECEA0" w14:textId="77777777" w:rsidR="009D7D5E" w:rsidRPr="009D7D5E" w:rsidRDefault="009D7D5E" w:rsidP="00686F21">
            <w:pPr>
              <w:rPr>
                <w:rFonts w:ascii="Arial Narrow" w:hAnsi="Arial Narrow"/>
                <w:sz w:val="28"/>
                <w:szCs w:val="28"/>
              </w:rPr>
            </w:pPr>
            <w:r w:rsidRPr="009D7D5E">
              <w:rPr>
                <w:rFonts w:ascii="Arial Narrow" w:hAnsi="Arial Narrow"/>
                <w:sz w:val="28"/>
                <w:szCs w:val="28"/>
              </w:rPr>
              <w:t xml:space="preserve">            </w:t>
            </w:r>
            <w:r w:rsidRPr="009D7D5E">
              <w:rPr>
                <w:rFonts w:ascii="Arial Narrow" w:hAnsi="Arial Narrow"/>
                <w:noProof/>
                <w:sz w:val="28"/>
                <w:szCs w:val="28"/>
                <w:lang w:eastAsia="da-DK"/>
              </w:rPr>
              <w:drawing>
                <wp:inline distT="0" distB="0" distL="0" distR="0" wp14:anchorId="1666DEBE" wp14:editId="037BDA4C">
                  <wp:extent cx="1301456" cy="867548"/>
                  <wp:effectExtent l="0" t="0" r="0" b="8890"/>
                  <wp:docPr id="16" name="Billede 16" descr="Relateret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ret billed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6961" cy="871218"/>
                          </a:xfrm>
                          <a:prstGeom prst="rect">
                            <a:avLst/>
                          </a:prstGeom>
                          <a:noFill/>
                          <a:ln>
                            <a:noFill/>
                          </a:ln>
                        </pic:spPr>
                      </pic:pic>
                    </a:graphicData>
                  </a:graphic>
                </wp:inline>
              </w:drawing>
            </w:r>
          </w:p>
        </w:tc>
      </w:tr>
      <w:tr w:rsidR="009D7D5E" w14:paraId="0C384BA6" w14:textId="77777777" w:rsidTr="00686F21">
        <w:tc>
          <w:tcPr>
            <w:tcW w:w="4814" w:type="dxa"/>
          </w:tcPr>
          <w:p w14:paraId="40F79AD9" w14:textId="77777777" w:rsidR="009D7D5E" w:rsidRPr="009D7D5E" w:rsidRDefault="009D7D5E" w:rsidP="00686F21">
            <w:pPr>
              <w:rPr>
                <w:rFonts w:ascii="Arial Narrow" w:hAnsi="Arial Narrow"/>
                <w:b/>
                <w:sz w:val="28"/>
                <w:szCs w:val="28"/>
                <w:u w:val="single"/>
              </w:rPr>
            </w:pPr>
          </w:p>
          <w:p w14:paraId="75FC4820" w14:textId="77777777" w:rsidR="009D7D5E" w:rsidRPr="009D7D5E" w:rsidRDefault="009D7D5E" w:rsidP="00686F21">
            <w:pPr>
              <w:rPr>
                <w:rFonts w:ascii="Arial Narrow" w:hAnsi="Arial Narrow"/>
                <w:b/>
                <w:sz w:val="28"/>
                <w:szCs w:val="28"/>
              </w:rPr>
            </w:pPr>
          </w:p>
          <w:p w14:paraId="6A67F6E6" w14:textId="77777777" w:rsidR="009D7D5E" w:rsidRPr="007E0194" w:rsidRDefault="009D7D5E" w:rsidP="00686F21">
            <w:pPr>
              <w:rPr>
                <w:rFonts w:ascii="Arial Narrow" w:hAnsi="Arial Narrow"/>
                <w:sz w:val="28"/>
                <w:szCs w:val="28"/>
              </w:rPr>
            </w:pPr>
            <w:r w:rsidRPr="007E0194">
              <w:rPr>
                <w:rFonts w:ascii="Arial Narrow" w:hAnsi="Arial Narrow"/>
                <w:sz w:val="28"/>
                <w:szCs w:val="28"/>
              </w:rPr>
              <w:t xml:space="preserve">                   Dalai Lama (X)</w:t>
            </w:r>
          </w:p>
          <w:p w14:paraId="3177B863" w14:textId="77777777" w:rsidR="009D7D5E" w:rsidRPr="009D7D5E" w:rsidRDefault="009D7D5E" w:rsidP="00686F21">
            <w:pPr>
              <w:rPr>
                <w:rFonts w:ascii="Arial Narrow" w:hAnsi="Arial Narrow"/>
                <w:b/>
                <w:sz w:val="28"/>
                <w:szCs w:val="28"/>
                <w:u w:val="single"/>
              </w:rPr>
            </w:pPr>
          </w:p>
          <w:p w14:paraId="58E977D8" w14:textId="77777777" w:rsidR="009D7D5E" w:rsidRPr="009D7D5E" w:rsidRDefault="009D7D5E" w:rsidP="00686F21">
            <w:pPr>
              <w:rPr>
                <w:rFonts w:ascii="Arial Narrow" w:hAnsi="Arial Narrow"/>
                <w:b/>
                <w:sz w:val="28"/>
                <w:szCs w:val="28"/>
                <w:u w:val="single"/>
              </w:rPr>
            </w:pPr>
          </w:p>
          <w:p w14:paraId="0FA7770F" w14:textId="77777777" w:rsidR="009D7D5E" w:rsidRPr="009D7D5E" w:rsidRDefault="009D7D5E" w:rsidP="00686F21">
            <w:pPr>
              <w:rPr>
                <w:rFonts w:ascii="Arial Narrow" w:hAnsi="Arial Narrow"/>
                <w:b/>
                <w:sz w:val="28"/>
                <w:szCs w:val="28"/>
                <w:u w:val="single"/>
              </w:rPr>
            </w:pPr>
          </w:p>
        </w:tc>
        <w:tc>
          <w:tcPr>
            <w:tcW w:w="4814" w:type="dxa"/>
          </w:tcPr>
          <w:p w14:paraId="268F28E8" w14:textId="77777777" w:rsidR="009D7D5E" w:rsidRPr="009D7D5E" w:rsidRDefault="009D7D5E" w:rsidP="00686F21">
            <w:pPr>
              <w:rPr>
                <w:rFonts w:ascii="Arial Narrow" w:hAnsi="Arial Narrow"/>
                <w:b/>
                <w:sz w:val="28"/>
                <w:szCs w:val="28"/>
                <w:u w:val="single"/>
              </w:rPr>
            </w:pPr>
          </w:p>
          <w:p w14:paraId="7EF47B13" w14:textId="77777777" w:rsidR="007E0194" w:rsidRDefault="009D7D5E" w:rsidP="00686F21">
            <w:pPr>
              <w:rPr>
                <w:rFonts w:ascii="Arial Narrow" w:hAnsi="Arial Narrow"/>
                <w:b/>
                <w:sz w:val="28"/>
                <w:szCs w:val="28"/>
              </w:rPr>
            </w:pPr>
            <w:r w:rsidRPr="009D7D5E">
              <w:rPr>
                <w:rFonts w:ascii="Arial Narrow" w:hAnsi="Arial Narrow"/>
                <w:b/>
                <w:sz w:val="28"/>
                <w:szCs w:val="28"/>
              </w:rPr>
              <w:t xml:space="preserve"> </w:t>
            </w:r>
          </w:p>
          <w:p w14:paraId="5D21176F" w14:textId="3CE8E1B5" w:rsidR="009D7D5E" w:rsidRPr="007E0194" w:rsidRDefault="007C3BB8" w:rsidP="00686F21">
            <w:pPr>
              <w:rPr>
                <w:rFonts w:ascii="Arial Narrow" w:hAnsi="Arial Narrow"/>
                <w:sz w:val="28"/>
                <w:szCs w:val="28"/>
              </w:rPr>
            </w:pPr>
            <w:r>
              <w:rPr>
                <w:rFonts w:ascii="Arial Narrow" w:hAnsi="Arial Narrow"/>
                <w:sz w:val="28"/>
                <w:szCs w:val="28"/>
              </w:rPr>
              <w:t xml:space="preserve">     </w:t>
            </w:r>
            <w:r w:rsidR="009D7D5E" w:rsidRPr="007E0194">
              <w:rPr>
                <w:rFonts w:ascii="Arial Narrow" w:hAnsi="Arial Narrow"/>
                <w:sz w:val="28"/>
                <w:szCs w:val="28"/>
              </w:rPr>
              <w:t xml:space="preserve">Tibets leder er en </w:t>
            </w:r>
            <w:proofErr w:type="spellStart"/>
            <w:r w:rsidR="009D7D5E" w:rsidRPr="007E0194">
              <w:rPr>
                <w:rFonts w:ascii="Arial Narrow" w:hAnsi="Arial Narrow"/>
                <w:sz w:val="28"/>
                <w:szCs w:val="28"/>
              </w:rPr>
              <w:t>boddhisatva</w:t>
            </w:r>
            <w:proofErr w:type="spellEnd"/>
            <w:r w:rsidR="009D7D5E" w:rsidRPr="007E0194">
              <w:rPr>
                <w:rFonts w:ascii="Arial Narrow" w:hAnsi="Arial Narrow"/>
                <w:sz w:val="28"/>
                <w:szCs w:val="28"/>
              </w:rPr>
              <w:t xml:space="preserve">    </w:t>
            </w:r>
          </w:p>
          <w:p w14:paraId="598CDE48" w14:textId="4D27AB0E" w:rsidR="009D7D5E" w:rsidRPr="009D7D5E" w:rsidRDefault="009D7D5E" w:rsidP="00686F21">
            <w:pPr>
              <w:rPr>
                <w:rFonts w:ascii="Arial Narrow" w:hAnsi="Arial Narrow"/>
                <w:b/>
                <w:sz w:val="28"/>
                <w:szCs w:val="28"/>
              </w:rPr>
            </w:pPr>
            <w:r w:rsidRPr="007E0194">
              <w:rPr>
                <w:rFonts w:ascii="Arial Narrow" w:hAnsi="Arial Narrow"/>
                <w:sz w:val="28"/>
                <w:szCs w:val="28"/>
              </w:rPr>
              <w:t xml:space="preserve">  </w:t>
            </w:r>
            <w:r w:rsidR="007C3BB8">
              <w:rPr>
                <w:rFonts w:ascii="Arial Narrow" w:hAnsi="Arial Narrow"/>
                <w:sz w:val="28"/>
                <w:szCs w:val="28"/>
              </w:rPr>
              <w:t xml:space="preserve">   </w:t>
            </w:r>
            <w:bookmarkStart w:id="0" w:name="_GoBack"/>
            <w:bookmarkEnd w:id="0"/>
            <w:r w:rsidRPr="007E0194">
              <w:rPr>
                <w:rFonts w:ascii="Arial Narrow" w:hAnsi="Arial Narrow"/>
                <w:sz w:val="28"/>
                <w:szCs w:val="28"/>
              </w:rPr>
              <w:t>og hedder (X)</w:t>
            </w:r>
          </w:p>
        </w:tc>
      </w:tr>
    </w:tbl>
    <w:p w14:paraId="66BACA76" w14:textId="77777777" w:rsidR="009D7D5E" w:rsidRDefault="009D7D5E" w:rsidP="009D7D5E">
      <w:pPr>
        <w:rPr>
          <w:b/>
          <w:sz w:val="28"/>
          <w:u w:val="single"/>
        </w:rPr>
      </w:pPr>
    </w:p>
    <w:tbl>
      <w:tblPr>
        <w:tblStyle w:val="Tabel-Gitter"/>
        <w:tblW w:w="0" w:type="auto"/>
        <w:tblLook w:val="04A0" w:firstRow="1" w:lastRow="0" w:firstColumn="1" w:lastColumn="0" w:noHBand="0" w:noVBand="1"/>
      </w:tblPr>
      <w:tblGrid>
        <w:gridCol w:w="4814"/>
        <w:gridCol w:w="4814"/>
      </w:tblGrid>
      <w:tr w:rsidR="009D7D5E" w14:paraId="7940D2FF" w14:textId="77777777" w:rsidTr="00686F21">
        <w:tc>
          <w:tcPr>
            <w:tcW w:w="4814" w:type="dxa"/>
          </w:tcPr>
          <w:p w14:paraId="26F602AF" w14:textId="77777777" w:rsidR="009D7D5E" w:rsidRPr="004C2FF1" w:rsidRDefault="009D7D5E" w:rsidP="00686F21">
            <w:pPr>
              <w:rPr>
                <w:sz w:val="28"/>
              </w:rPr>
            </w:pPr>
            <w:r w:rsidRPr="004C2FF1">
              <w:rPr>
                <w:rFonts w:ascii="Calibri" w:eastAsia="Times New Roman" w:hAnsi="Calibri" w:cs="Times New Roman"/>
                <w:noProof/>
                <w:sz w:val="28"/>
                <w:lang w:eastAsia="da-DK"/>
              </w:rPr>
              <w:drawing>
                <wp:inline distT="0" distB="0" distL="0" distR="0" wp14:anchorId="41723CB9" wp14:editId="56905800">
                  <wp:extent cx="2238983" cy="1280160"/>
                  <wp:effectExtent l="0" t="0" r="9525" b="0"/>
                  <wp:docPr id="1" name="Billede 1" descr="C:\Users\EG\Desktop\LogR religionsbog\TL Buddhisme\Lama bil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Desktop\LogR religionsbog\TL Buddhisme\Lama billet.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46211"/>
                          <a:stretch/>
                        </pic:blipFill>
                        <pic:spPr bwMode="auto">
                          <a:xfrm>
                            <a:off x="0" y="0"/>
                            <a:ext cx="2275545" cy="1301065"/>
                          </a:xfrm>
                          <a:prstGeom prst="rect">
                            <a:avLst/>
                          </a:prstGeom>
                          <a:noFill/>
                          <a:ln>
                            <a:noFill/>
                          </a:ln>
                          <a:extLst>
                            <a:ext uri="{53640926-AAD7-44D8-BBD7-CCE9431645EC}">
                              <a14:shadowObscured xmlns:a14="http://schemas.microsoft.com/office/drawing/2010/main"/>
                            </a:ext>
                          </a:extLst>
                        </pic:spPr>
                      </pic:pic>
                    </a:graphicData>
                  </a:graphic>
                </wp:inline>
              </w:drawing>
            </w:r>
            <w:r w:rsidRPr="004C2FF1">
              <w:rPr>
                <w:sz w:val="28"/>
              </w:rPr>
              <w:t xml:space="preserve"> (x)</w:t>
            </w:r>
          </w:p>
        </w:tc>
        <w:tc>
          <w:tcPr>
            <w:tcW w:w="4814" w:type="dxa"/>
          </w:tcPr>
          <w:p w14:paraId="46D1CA0B" w14:textId="77777777" w:rsidR="009D7D5E" w:rsidRPr="004C2FF1" w:rsidRDefault="009D7D5E" w:rsidP="00686F21">
            <w:pPr>
              <w:rPr>
                <w:sz w:val="28"/>
              </w:rPr>
            </w:pPr>
            <w:r>
              <w:rPr>
                <w:sz w:val="28"/>
              </w:rPr>
              <w:t xml:space="preserve">     </w:t>
            </w:r>
            <w:r w:rsidRPr="004C2FF1">
              <w:rPr>
                <w:rFonts w:ascii="Calibri" w:eastAsia="Times New Roman" w:hAnsi="Calibri" w:cs="Times New Roman"/>
                <w:noProof/>
                <w:sz w:val="28"/>
                <w:lang w:eastAsia="da-DK"/>
              </w:rPr>
              <w:drawing>
                <wp:inline distT="0" distB="0" distL="0" distR="0" wp14:anchorId="7A8CED2F" wp14:editId="0B742794">
                  <wp:extent cx="1923553" cy="1280160"/>
                  <wp:effectExtent l="0" t="0" r="635" b="0"/>
                  <wp:docPr id="11" name="Billede 11" descr="C:\Users\EG\Desktop\LogR religionsbog\TL Buddhisme\Lama bil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Desktop\LogR religionsbog\TL Buddhisme\Lama billet.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3789"/>
                          <a:stretch/>
                        </pic:blipFill>
                        <pic:spPr bwMode="auto">
                          <a:xfrm>
                            <a:off x="0" y="0"/>
                            <a:ext cx="1958932" cy="1303705"/>
                          </a:xfrm>
                          <a:prstGeom prst="rect">
                            <a:avLst/>
                          </a:prstGeom>
                          <a:noFill/>
                          <a:ln>
                            <a:noFill/>
                          </a:ln>
                          <a:extLst>
                            <a:ext uri="{53640926-AAD7-44D8-BBD7-CCE9431645EC}">
                              <a14:shadowObscured xmlns:a14="http://schemas.microsoft.com/office/drawing/2010/main"/>
                            </a:ext>
                          </a:extLst>
                        </pic:spPr>
                      </pic:pic>
                    </a:graphicData>
                  </a:graphic>
                </wp:inline>
              </w:drawing>
            </w:r>
            <w:r w:rsidRPr="004C2FF1">
              <w:rPr>
                <w:sz w:val="28"/>
              </w:rPr>
              <w:t xml:space="preserve"> (X)</w:t>
            </w:r>
          </w:p>
        </w:tc>
      </w:tr>
      <w:tr w:rsidR="009D7D5E" w14:paraId="033CCCA3" w14:textId="77777777" w:rsidTr="00686F21">
        <w:tc>
          <w:tcPr>
            <w:tcW w:w="4814" w:type="dxa"/>
          </w:tcPr>
          <w:p w14:paraId="46EB7A05" w14:textId="77777777" w:rsidR="009D7D5E" w:rsidRPr="004C2FF1" w:rsidRDefault="009D7D5E" w:rsidP="00686F21">
            <w:pPr>
              <w:rPr>
                <w:sz w:val="28"/>
              </w:rPr>
            </w:pPr>
            <w:r>
              <w:rPr>
                <w:sz w:val="28"/>
              </w:rPr>
              <w:t xml:space="preserve">               </w:t>
            </w:r>
            <w:r w:rsidRPr="004C2FF1">
              <w:rPr>
                <w:noProof/>
                <w:sz w:val="28"/>
                <w:lang w:eastAsia="da-DK"/>
              </w:rPr>
              <w:drawing>
                <wp:inline distT="0" distB="0" distL="0" distR="0" wp14:anchorId="021F03DA" wp14:editId="7AE386AD">
                  <wp:extent cx="1676400" cy="1256030"/>
                  <wp:effectExtent l="0" t="0" r="0" b="127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6400" cy="1256030"/>
                          </a:xfrm>
                          <a:prstGeom prst="rect">
                            <a:avLst/>
                          </a:prstGeom>
                          <a:noFill/>
                        </pic:spPr>
                      </pic:pic>
                    </a:graphicData>
                  </a:graphic>
                </wp:inline>
              </w:drawing>
            </w:r>
            <w:r>
              <w:rPr>
                <w:sz w:val="28"/>
              </w:rPr>
              <w:t xml:space="preserve"> (X)</w:t>
            </w:r>
          </w:p>
        </w:tc>
        <w:tc>
          <w:tcPr>
            <w:tcW w:w="4814" w:type="dxa"/>
          </w:tcPr>
          <w:p w14:paraId="52B4F58C" w14:textId="77777777" w:rsidR="009D7D5E" w:rsidRPr="004C2FF1" w:rsidRDefault="009D7D5E" w:rsidP="00686F21">
            <w:pPr>
              <w:rPr>
                <w:sz w:val="28"/>
              </w:rPr>
            </w:pPr>
            <w:r>
              <w:rPr>
                <w:sz w:val="28"/>
              </w:rPr>
              <w:t xml:space="preserve">     </w:t>
            </w:r>
            <w:r>
              <w:rPr>
                <w:noProof/>
                <w:sz w:val="28"/>
                <w:lang w:eastAsia="da-DK"/>
              </w:rPr>
              <w:drawing>
                <wp:inline distT="0" distB="0" distL="0" distR="0" wp14:anchorId="05B29BCE" wp14:editId="300FE91B">
                  <wp:extent cx="1676400" cy="1249680"/>
                  <wp:effectExtent l="0" t="0" r="0" b="762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6400" cy="1249680"/>
                          </a:xfrm>
                          <a:prstGeom prst="rect">
                            <a:avLst/>
                          </a:prstGeom>
                          <a:noFill/>
                        </pic:spPr>
                      </pic:pic>
                    </a:graphicData>
                  </a:graphic>
                </wp:inline>
              </w:drawing>
            </w:r>
            <w:r>
              <w:rPr>
                <w:sz w:val="28"/>
              </w:rPr>
              <w:t xml:space="preserve"> (x)</w:t>
            </w:r>
          </w:p>
        </w:tc>
      </w:tr>
    </w:tbl>
    <w:p w14:paraId="4E833559" w14:textId="77777777" w:rsidR="009D7D5E" w:rsidRPr="00307C5D" w:rsidRDefault="009D7D5E" w:rsidP="009D7D5E">
      <w:pPr>
        <w:rPr>
          <w:b/>
          <w:noProof/>
          <w:sz w:val="28"/>
          <w:u w:val="single"/>
          <w:lang w:val="en-US" w:eastAsia="da-DK"/>
        </w:rPr>
      </w:pPr>
    </w:p>
    <w:p w14:paraId="3155B66A" w14:textId="77777777" w:rsidR="00C47853" w:rsidRPr="009D7D5E" w:rsidRDefault="00C47853" w:rsidP="009D7D5E">
      <w:pPr>
        <w:spacing w:line="276" w:lineRule="auto"/>
        <w:rPr>
          <w:rFonts w:ascii="Arial Narrow" w:hAnsi="Arial Narrow"/>
          <w:b/>
          <w:noProof/>
          <w:sz w:val="28"/>
          <w:szCs w:val="28"/>
          <w:lang w:eastAsia="da-DK"/>
        </w:rPr>
      </w:pPr>
      <w:r w:rsidRPr="009D7D5E">
        <w:rPr>
          <w:rFonts w:ascii="Arial Narrow" w:hAnsi="Arial Narrow"/>
          <w:b/>
          <w:noProof/>
          <w:sz w:val="28"/>
          <w:szCs w:val="28"/>
          <w:lang w:eastAsia="da-DK"/>
        </w:rPr>
        <w:t>Forslag til videre læsning:</w:t>
      </w:r>
    </w:p>
    <w:p w14:paraId="7DD3C432" w14:textId="77777777" w:rsidR="00C47853" w:rsidRPr="009D7D5E" w:rsidRDefault="00C47853" w:rsidP="009D7D5E">
      <w:pPr>
        <w:spacing w:line="276" w:lineRule="auto"/>
        <w:rPr>
          <w:rFonts w:ascii="Arial Narrow" w:hAnsi="Arial Narrow"/>
          <w:noProof/>
          <w:sz w:val="28"/>
          <w:szCs w:val="28"/>
          <w:lang w:eastAsia="da-DK"/>
        </w:rPr>
      </w:pPr>
      <w:r w:rsidRPr="009D7D5E">
        <w:rPr>
          <w:rFonts w:ascii="Arial Narrow" w:hAnsi="Arial Narrow"/>
          <w:noProof/>
          <w:sz w:val="28"/>
          <w:szCs w:val="28"/>
          <w:lang w:eastAsia="da-DK"/>
        </w:rPr>
        <w:t xml:space="preserve">Andersen: Poul: ”Kinesiske religioner” i </w:t>
      </w:r>
      <w:r w:rsidRPr="009D7D5E">
        <w:rPr>
          <w:rFonts w:ascii="Arial Narrow" w:hAnsi="Arial Narrow"/>
          <w:i/>
          <w:noProof/>
          <w:sz w:val="28"/>
          <w:szCs w:val="28"/>
          <w:lang w:eastAsia="da-DK"/>
        </w:rPr>
        <w:t xml:space="preserve">Gyldendals religionshistorie. </w:t>
      </w:r>
      <w:r w:rsidRPr="009D7D5E">
        <w:rPr>
          <w:rFonts w:ascii="Arial Narrow" w:hAnsi="Arial Narrow"/>
          <w:noProof/>
          <w:sz w:val="28"/>
          <w:szCs w:val="28"/>
          <w:lang w:eastAsia="da-DK"/>
        </w:rPr>
        <w:t xml:space="preserve">Gyldendal. KBH 1997. </w:t>
      </w:r>
    </w:p>
    <w:p w14:paraId="401AA0D5" w14:textId="77777777" w:rsidR="00C47853" w:rsidRPr="009D7D5E" w:rsidRDefault="00C47853" w:rsidP="009D7D5E">
      <w:pPr>
        <w:spacing w:line="276" w:lineRule="auto"/>
        <w:rPr>
          <w:rFonts w:ascii="Arial Narrow" w:hAnsi="Arial Narrow"/>
          <w:sz w:val="28"/>
          <w:szCs w:val="28"/>
        </w:rPr>
      </w:pPr>
      <w:r w:rsidRPr="009D7D5E">
        <w:rPr>
          <w:rFonts w:ascii="Arial Narrow" w:hAnsi="Arial Narrow"/>
          <w:sz w:val="28"/>
          <w:szCs w:val="28"/>
        </w:rPr>
        <w:lastRenderedPageBreak/>
        <w:t xml:space="preserve">Bunkenborg, Mikkel: ”Kinesisk religion” in </w:t>
      </w:r>
      <w:r w:rsidRPr="009D7D5E">
        <w:rPr>
          <w:rFonts w:ascii="Arial Narrow" w:hAnsi="Arial Narrow"/>
          <w:i/>
          <w:sz w:val="28"/>
          <w:szCs w:val="28"/>
        </w:rPr>
        <w:t>Kinesiske perspektiver</w:t>
      </w:r>
      <w:r w:rsidRPr="009D7D5E">
        <w:rPr>
          <w:rFonts w:ascii="Arial Narrow" w:hAnsi="Arial Narrow"/>
          <w:sz w:val="28"/>
          <w:szCs w:val="28"/>
        </w:rPr>
        <w:t>, Gyldendal. København 2013</w:t>
      </w:r>
    </w:p>
    <w:p w14:paraId="5898F028" w14:textId="77777777" w:rsidR="00C47853" w:rsidRPr="009D7D5E" w:rsidRDefault="00C47853" w:rsidP="009D7D5E">
      <w:pPr>
        <w:spacing w:line="276" w:lineRule="auto"/>
        <w:rPr>
          <w:rFonts w:ascii="Arial Narrow" w:hAnsi="Arial Narrow"/>
          <w:noProof/>
          <w:sz w:val="28"/>
          <w:szCs w:val="28"/>
          <w:lang w:val="en-US" w:eastAsia="da-DK"/>
        </w:rPr>
      </w:pPr>
      <w:r w:rsidRPr="009D7D5E">
        <w:rPr>
          <w:rFonts w:ascii="Arial Narrow" w:hAnsi="Arial Narrow"/>
          <w:noProof/>
          <w:sz w:val="28"/>
          <w:szCs w:val="28"/>
          <w:lang w:eastAsia="da-DK"/>
        </w:rPr>
        <w:t xml:space="preserve">Egegod, Søren: </w:t>
      </w:r>
      <w:r w:rsidRPr="009D7D5E">
        <w:rPr>
          <w:rFonts w:ascii="Arial Narrow" w:hAnsi="Arial Narrow"/>
          <w:i/>
          <w:noProof/>
          <w:sz w:val="28"/>
          <w:szCs w:val="28"/>
          <w:lang w:eastAsia="da-DK"/>
        </w:rPr>
        <w:t>Kinas religioner –tekster til livsanskuelser/religion</w:t>
      </w:r>
      <w:r w:rsidRPr="009D7D5E">
        <w:rPr>
          <w:rFonts w:ascii="Arial Narrow" w:hAnsi="Arial Narrow"/>
          <w:noProof/>
          <w:sz w:val="28"/>
          <w:szCs w:val="28"/>
          <w:lang w:eastAsia="da-DK"/>
        </w:rPr>
        <w:t xml:space="preserve">. Gyldendal. </w:t>
      </w:r>
      <w:r w:rsidRPr="009D7D5E">
        <w:rPr>
          <w:rFonts w:ascii="Arial Narrow" w:hAnsi="Arial Narrow"/>
          <w:noProof/>
          <w:sz w:val="28"/>
          <w:szCs w:val="28"/>
          <w:lang w:val="en-US" w:eastAsia="da-DK"/>
        </w:rPr>
        <w:t>KBH 1987.</w:t>
      </w:r>
    </w:p>
    <w:p w14:paraId="7E421421" w14:textId="77777777" w:rsidR="00C47853" w:rsidRPr="009D7D5E" w:rsidRDefault="00C47853" w:rsidP="009D7D5E">
      <w:pPr>
        <w:spacing w:line="276" w:lineRule="auto"/>
        <w:rPr>
          <w:rFonts w:ascii="Arial Narrow" w:hAnsi="Arial Narrow"/>
          <w:noProof/>
          <w:sz w:val="28"/>
          <w:szCs w:val="28"/>
          <w:lang w:val="en-US" w:eastAsia="da-DK"/>
        </w:rPr>
      </w:pPr>
      <w:r w:rsidRPr="009D7D5E">
        <w:rPr>
          <w:rFonts w:ascii="Arial Narrow" w:hAnsi="Arial Narrow"/>
          <w:noProof/>
          <w:sz w:val="28"/>
          <w:szCs w:val="28"/>
          <w:lang w:val="en-US" w:eastAsia="da-DK"/>
        </w:rPr>
        <w:t xml:space="preserve">Gardner, Daniel K.: </w:t>
      </w:r>
      <w:r w:rsidRPr="009D7D5E">
        <w:rPr>
          <w:rFonts w:ascii="Arial Narrow" w:hAnsi="Arial Narrow"/>
          <w:i/>
          <w:noProof/>
          <w:sz w:val="28"/>
          <w:szCs w:val="28"/>
          <w:lang w:val="en-US" w:eastAsia="da-DK"/>
        </w:rPr>
        <w:t>Confucianism – a very short Introduction</w:t>
      </w:r>
      <w:r w:rsidRPr="009D7D5E">
        <w:rPr>
          <w:rFonts w:ascii="Arial Narrow" w:hAnsi="Arial Narrow"/>
          <w:noProof/>
          <w:sz w:val="28"/>
          <w:szCs w:val="28"/>
          <w:lang w:val="en-US" w:eastAsia="da-DK"/>
        </w:rPr>
        <w:t>. Oxford. KBH 2014.</w:t>
      </w:r>
    </w:p>
    <w:p w14:paraId="480B41E1" w14:textId="77777777" w:rsidR="00C47853" w:rsidRPr="009D7D5E" w:rsidRDefault="00C47853" w:rsidP="009D7D5E">
      <w:pPr>
        <w:spacing w:line="276" w:lineRule="auto"/>
        <w:rPr>
          <w:rFonts w:ascii="Arial Narrow" w:hAnsi="Arial Narrow"/>
          <w:sz w:val="28"/>
          <w:szCs w:val="28"/>
          <w:lang w:val="en-US"/>
        </w:rPr>
      </w:pPr>
      <w:r w:rsidRPr="009D7D5E">
        <w:rPr>
          <w:rFonts w:ascii="Arial Narrow" w:hAnsi="Arial Narrow"/>
          <w:sz w:val="28"/>
          <w:szCs w:val="28"/>
          <w:lang w:val="en-US"/>
        </w:rPr>
        <w:t xml:space="preserve">Kohn, Livia: </w:t>
      </w:r>
      <w:r w:rsidRPr="009D7D5E">
        <w:rPr>
          <w:rFonts w:ascii="Arial Narrow" w:hAnsi="Arial Narrow"/>
          <w:i/>
          <w:sz w:val="28"/>
          <w:szCs w:val="28"/>
          <w:lang w:val="en-US"/>
        </w:rPr>
        <w:t>Introducing Daoism</w:t>
      </w:r>
      <w:r w:rsidRPr="009D7D5E">
        <w:rPr>
          <w:rFonts w:ascii="Arial Narrow" w:hAnsi="Arial Narrow"/>
          <w:sz w:val="28"/>
          <w:szCs w:val="28"/>
          <w:lang w:val="en-US"/>
        </w:rPr>
        <w:t>, Routledge. New York 2009</w:t>
      </w:r>
    </w:p>
    <w:p w14:paraId="72EB335F" w14:textId="77777777" w:rsidR="00C47853" w:rsidRPr="009D7D5E" w:rsidRDefault="00C47853" w:rsidP="009D7D5E">
      <w:pPr>
        <w:spacing w:line="276" w:lineRule="auto"/>
        <w:rPr>
          <w:rFonts w:ascii="Arial Narrow" w:hAnsi="Arial Narrow"/>
          <w:sz w:val="28"/>
          <w:szCs w:val="28"/>
          <w:lang w:val="en-US"/>
        </w:rPr>
      </w:pPr>
      <w:r w:rsidRPr="009D7D5E">
        <w:rPr>
          <w:rFonts w:ascii="Arial Narrow" w:hAnsi="Arial Narrow"/>
          <w:sz w:val="28"/>
          <w:szCs w:val="28"/>
          <w:lang w:val="en-US"/>
        </w:rPr>
        <w:t xml:space="preserve">Lai, </w:t>
      </w:r>
      <w:proofErr w:type="spellStart"/>
      <w:r w:rsidRPr="009D7D5E">
        <w:rPr>
          <w:rFonts w:ascii="Arial Narrow" w:hAnsi="Arial Narrow"/>
          <w:sz w:val="28"/>
          <w:szCs w:val="28"/>
          <w:lang w:val="en-US"/>
        </w:rPr>
        <w:t>Karyn</w:t>
      </w:r>
      <w:proofErr w:type="spellEnd"/>
      <w:r w:rsidRPr="009D7D5E">
        <w:rPr>
          <w:rFonts w:ascii="Arial Narrow" w:hAnsi="Arial Narrow"/>
          <w:sz w:val="28"/>
          <w:szCs w:val="28"/>
          <w:lang w:val="en-US"/>
        </w:rPr>
        <w:t xml:space="preserve"> L.: </w:t>
      </w:r>
      <w:r w:rsidRPr="009D7D5E">
        <w:rPr>
          <w:rFonts w:ascii="Arial Narrow" w:hAnsi="Arial Narrow"/>
          <w:i/>
          <w:sz w:val="28"/>
          <w:szCs w:val="28"/>
          <w:lang w:val="en-US"/>
        </w:rPr>
        <w:t>An Introduction to Chinese Philosophy</w:t>
      </w:r>
      <w:r w:rsidRPr="009D7D5E">
        <w:rPr>
          <w:rFonts w:ascii="Arial Narrow" w:hAnsi="Arial Narrow"/>
          <w:sz w:val="28"/>
          <w:szCs w:val="28"/>
          <w:lang w:val="en-US"/>
        </w:rPr>
        <w:t>, Cambridge University Press. Cambridge 2008</w:t>
      </w:r>
    </w:p>
    <w:p w14:paraId="441EAD29" w14:textId="77777777" w:rsidR="00C47853" w:rsidRPr="009D7D5E" w:rsidRDefault="00C47853" w:rsidP="009D7D5E">
      <w:pPr>
        <w:spacing w:line="276" w:lineRule="auto"/>
        <w:rPr>
          <w:rFonts w:ascii="Arial Narrow" w:hAnsi="Arial Narrow"/>
          <w:noProof/>
          <w:sz w:val="28"/>
          <w:szCs w:val="28"/>
          <w:lang w:eastAsia="da-DK"/>
        </w:rPr>
      </w:pPr>
      <w:r w:rsidRPr="009D7D5E">
        <w:rPr>
          <w:rFonts w:ascii="Arial Narrow" w:hAnsi="Arial Narrow"/>
          <w:noProof/>
          <w:sz w:val="28"/>
          <w:szCs w:val="28"/>
          <w:lang w:val="en-US" w:eastAsia="da-DK"/>
        </w:rPr>
        <w:t xml:space="preserve">Lianshan, Chian: </w:t>
      </w:r>
      <w:r w:rsidRPr="009D7D5E">
        <w:rPr>
          <w:rFonts w:ascii="Arial Narrow" w:hAnsi="Arial Narrow"/>
          <w:i/>
          <w:noProof/>
          <w:sz w:val="28"/>
          <w:szCs w:val="28"/>
          <w:lang w:val="en-US" w:eastAsia="da-DK"/>
        </w:rPr>
        <w:t>Chinese Myths and Legends.</w:t>
      </w:r>
      <w:r w:rsidRPr="009D7D5E">
        <w:rPr>
          <w:rFonts w:ascii="Arial Narrow" w:hAnsi="Arial Narrow"/>
          <w:noProof/>
          <w:sz w:val="28"/>
          <w:szCs w:val="28"/>
          <w:lang w:val="en-US" w:eastAsia="da-DK"/>
        </w:rPr>
        <w:t xml:space="preserve"> Cambridge Universuty Press. </w:t>
      </w:r>
      <w:r w:rsidRPr="009D7D5E">
        <w:rPr>
          <w:rFonts w:ascii="Arial Narrow" w:hAnsi="Arial Narrow"/>
          <w:noProof/>
          <w:sz w:val="28"/>
          <w:szCs w:val="28"/>
          <w:lang w:eastAsia="da-DK"/>
        </w:rPr>
        <w:t>Cambridge 2011.</w:t>
      </w:r>
    </w:p>
    <w:p w14:paraId="67E5DC3A" w14:textId="77777777" w:rsidR="00C47853" w:rsidRPr="009D7D5E" w:rsidRDefault="00C47853" w:rsidP="009D7D5E">
      <w:pPr>
        <w:spacing w:line="276" w:lineRule="auto"/>
        <w:rPr>
          <w:rFonts w:ascii="Arial Narrow" w:hAnsi="Arial Narrow"/>
          <w:sz w:val="28"/>
          <w:szCs w:val="28"/>
        </w:rPr>
      </w:pPr>
      <w:r w:rsidRPr="009D7D5E">
        <w:rPr>
          <w:rFonts w:ascii="Arial Narrow" w:hAnsi="Arial Narrow"/>
          <w:sz w:val="28"/>
          <w:szCs w:val="28"/>
        </w:rPr>
        <w:t xml:space="preserve">Nielsen, Bent: ”Kinesisk filosofi” in </w:t>
      </w:r>
      <w:r w:rsidRPr="009D7D5E">
        <w:rPr>
          <w:rFonts w:ascii="Arial Narrow" w:hAnsi="Arial Narrow"/>
          <w:i/>
          <w:sz w:val="28"/>
          <w:szCs w:val="28"/>
        </w:rPr>
        <w:t>Kinesiske perspektiver</w:t>
      </w:r>
      <w:r w:rsidRPr="009D7D5E">
        <w:rPr>
          <w:rFonts w:ascii="Arial Narrow" w:hAnsi="Arial Narrow"/>
          <w:sz w:val="28"/>
          <w:szCs w:val="28"/>
        </w:rPr>
        <w:t>, Gyldendal. København 2013</w:t>
      </w:r>
    </w:p>
    <w:p w14:paraId="783E9135" w14:textId="77777777" w:rsidR="00C47853" w:rsidRPr="009D7D5E" w:rsidRDefault="00C47853" w:rsidP="009D7D5E">
      <w:pPr>
        <w:spacing w:line="276" w:lineRule="auto"/>
        <w:rPr>
          <w:rFonts w:ascii="Arial Narrow" w:hAnsi="Arial Narrow"/>
          <w:sz w:val="28"/>
          <w:szCs w:val="28"/>
          <w:lang w:val="en-US"/>
        </w:rPr>
      </w:pPr>
      <w:r w:rsidRPr="009D7D5E">
        <w:rPr>
          <w:rFonts w:ascii="Arial Narrow" w:hAnsi="Arial Narrow"/>
          <w:sz w:val="28"/>
          <w:szCs w:val="28"/>
        </w:rPr>
        <w:t xml:space="preserve">Nielsen, Klaus Bo: </w:t>
      </w:r>
      <w:r w:rsidRPr="009D7D5E">
        <w:rPr>
          <w:rFonts w:ascii="Arial Narrow" w:hAnsi="Arial Narrow"/>
          <w:i/>
          <w:sz w:val="28"/>
          <w:szCs w:val="28"/>
        </w:rPr>
        <w:t>Kinesisk religion og livsanskuelse</w:t>
      </w:r>
      <w:r w:rsidRPr="009D7D5E">
        <w:rPr>
          <w:rFonts w:ascii="Arial Narrow" w:hAnsi="Arial Narrow"/>
          <w:sz w:val="28"/>
          <w:szCs w:val="28"/>
        </w:rPr>
        <w:t xml:space="preserve">, Aarhus Universitetsforlag. </w:t>
      </w:r>
      <w:proofErr w:type="spellStart"/>
      <w:r w:rsidRPr="009D7D5E">
        <w:rPr>
          <w:rFonts w:ascii="Arial Narrow" w:hAnsi="Arial Narrow"/>
          <w:sz w:val="28"/>
          <w:szCs w:val="28"/>
          <w:lang w:val="en-US"/>
        </w:rPr>
        <w:t>Århus</w:t>
      </w:r>
      <w:proofErr w:type="spellEnd"/>
      <w:r w:rsidRPr="009D7D5E">
        <w:rPr>
          <w:rFonts w:ascii="Arial Narrow" w:hAnsi="Arial Narrow"/>
          <w:sz w:val="28"/>
          <w:szCs w:val="28"/>
          <w:lang w:val="en-US"/>
        </w:rPr>
        <w:t xml:space="preserve"> 2012</w:t>
      </w:r>
    </w:p>
    <w:p w14:paraId="13558CED" w14:textId="77777777" w:rsidR="00C47853" w:rsidRPr="009D7D5E" w:rsidRDefault="00C47853" w:rsidP="009D7D5E">
      <w:pPr>
        <w:spacing w:line="276" w:lineRule="auto"/>
        <w:rPr>
          <w:rFonts w:ascii="Arial Narrow" w:hAnsi="Arial Narrow"/>
          <w:noProof/>
          <w:sz w:val="28"/>
          <w:szCs w:val="28"/>
          <w:lang w:val="en-US" w:eastAsia="da-DK"/>
        </w:rPr>
      </w:pPr>
      <w:r w:rsidRPr="009D7D5E">
        <w:rPr>
          <w:rFonts w:ascii="Arial Narrow" w:hAnsi="Arial Narrow"/>
          <w:noProof/>
          <w:sz w:val="28"/>
          <w:szCs w:val="28"/>
          <w:lang w:val="en-US" w:eastAsia="da-DK"/>
        </w:rPr>
        <w:t xml:space="preserve">Werner, E.T.C.: </w:t>
      </w:r>
      <w:r w:rsidRPr="009D7D5E">
        <w:rPr>
          <w:rFonts w:ascii="Arial Narrow" w:hAnsi="Arial Narrow"/>
          <w:i/>
          <w:noProof/>
          <w:sz w:val="28"/>
          <w:szCs w:val="28"/>
          <w:lang w:val="en-US" w:eastAsia="da-DK"/>
        </w:rPr>
        <w:t>Myth and Legends of China</w:t>
      </w:r>
      <w:r w:rsidRPr="009D7D5E">
        <w:rPr>
          <w:rFonts w:ascii="Arial Narrow" w:hAnsi="Arial Narrow"/>
          <w:noProof/>
          <w:sz w:val="28"/>
          <w:szCs w:val="28"/>
          <w:lang w:val="en-US" w:eastAsia="da-DK"/>
        </w:rPr>
        <w:t>. Dover Publications. London 1994.</w:t>
      </w:r>
    </w:p>
    <w:p w14:paraId="3ABE4B26" w14:textId="77777777" w:rsidR="00C47853" w:rsidRPr="009D7D5E" w:rsidRDefault="00C47853" w:rsidP="009D7D5E">
      <w:pPr>
        <w:spacing w:line="276" w:lineRule="auto"/>
        <w:rPr>
          <w:rFonts w:ascii="Arial Narrow" w:hAnsi="Arial Narrow"/>
          <w:b/>
          <w:sz w:val="28"/>
          <w:szCs w:val="28"/>
        </w:rPr>
      </w:pPr>
    </w:p>
    <w:sectPr w:rsidR="00C47853" w:rsidRPr="009D7D5E">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Helvetica Neue">
    <w:panose1 w:val="02000503000000020004"/>
    <w:charset w:val="00"/>
    <w:family w:val="swiss"/>
    <w:pitch w:val="variable"/>
    <w:sig w:usb0="E50002FF" w:usb1="500079DB" w:usb2="00000010" w:usb3="00000000" w:csb0="00000001" w:csb1="00000000"/>
  </w:font>
  <w:font w:name="MingLiU">
    <w:panose1 w:val="02020509000000000000"/>
    <w:charset w:val="88"/>
    <w:family w:val="roman"/>
    <w:pitch w:val="fixed"/>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42603"/>
    <w:multiLevelType w:val="hybridMultilevel"/>
    <w:tmpl w:val="0F56B0A4"/>
    <w:lvl w:ilvl="0" w:tplc="C9CC298A">
      <w:start w:val="1"/>
      <w:numFmt w:val="upp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
    <w:nsid w:val="0338317A"/>
    <w:multiLevelType w:val="hybridMultilevel"/>
    <w:tmpl w:val="D5A0F126"/>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4EC103E"/>
    <w:multiLevelType w:val="hybridMultilevel"/>
    <w:tmpl w:val="8B9414A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0DAA6E5C"/>
    <w:multiLevelType w:val="hybridMultilevel"/>
    <w:tmpl w:val="53FC3B38"/>
    <w:lvl w:ilvl="0" w:tplc="04060011">
      <w:start w:val="1"/>
      <w:numFmt w:val="decimal"/>
      <w:lvlText w:val="%1)"/>
      <w:lvlJc w:val="left"/>
      <w:pPr>
        <w:ind w:left="720" w:hanging="360"/>
      </w:pPr>
    </w:lvl>
    <w:lvl w:ilvl="1" w:tplc="04060001">
      <w:start w:val="1"/>
      <w:numFmt w:val="bullet"/>
      <w:lvlText w:val=""/>
      <w:lvlJc w:val="left"/>
      <w:pPr>
        <w:ind w:left="1440" w:hanging="360"/>
      </w:pPr>
      <w:rPr>
        <w:rFonts w:ascii="Symbol" w:hAnsi="Symbol" w:hint="default"/>
      </w:r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
    <w:nsid w:val="0E4A6238"/>
    <w:multiLevelType w:val="hybridMultilevel"/>
    <w:tmpl w:val="981E4556"/>
    <w:lvl w:ilvl="0" w:tplc="6D2249C0">
      <w:start w:val="1"/>
      <w:numFmt w:val="decimal"/>
      <w:lvlText w:val="%1."/>
      <w:lvlJc w:val="left"/>
      <w:pPr>
        <w:ind w:left="1080" w:hanging="360"/>
      </w:pPr>
      <w:rPr>
        <w:rFonts w:ascii="Arial Narrow" w:eastAsiaTheme="minorHAnsi" w:hAnsi="Arial Narrow" w:cstheme="minorBidi"/>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5">
    <w:nsid w:val="12AA3091"/>
    <w:multiLevelType w:val="hybridMultilevel"/>
    <w:tmpl w:val="DE2A81F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14A41DC4"/>
    <w:multiLevelType w:val="hybridMultilevel"/>
    <w:tmpl w:val="58A07C8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173F70D6"/>
    <w:multiLevelType w:val="hybridMultilevel"/>
    <w:tmpl w:val="907C652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1ECC383C"/>
    <w:multiLevelType w:val="hybridMultilevel"/>
    <w:tmpl w:val="F6A0200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1F0D66B8"/>
    <w:multiLevelType w:val="multilevel"/>
    <w:tmpl w:val="DBD89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CB49A9"/>
    <w:multiLevelType w:val="hybridMultilevel"/>
    <w:tmpl w:val="2FA07302"/>
    <w:lvl w:ilvl="0" w:tplc="9086E80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23466CF8"/>
    <w:multiLevelType w:val="hybridMultilevel"/>
    <w:tmpl w:val="FFD06192"/>
    <w:lvl w:ilvl="0" w:tplc="0406000F">
      <w:start w:val="1"/>
      <w:numFmt w:val="decimal"/>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2A9978A2"/>
    <w:multiLevelType w:val="hybridMultilevel"/>
    <w:tmpl w:val="F7C25E98"/>
    <w:lvl w:ilvl="0" w:tplc="50EAB100">
      <w:start w:val="1"/>
      <w:numFmt w:val="decimal"/>
      <w:lvlText w:val="%1."/>
      <w:lvlJc w:val="left"/>
      <w:pPr>
        <w:ind w:left="720" w:hanging="360"/>
      </w:pPr>
      <w:rPr>
        <w:rFonts w:eastAsiaTheme="minorHAnsi" w:cstheme="minorBidi" w:hint="default"/>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2B133E48"/>
    <w:multiLevelType w:val="hybridMultilevel"/>
    <w:tmpl w:val="FBF6D476"/>
    <w:lvl w:ilvl="0" w:tplc="04060015">
      <w:start w:val="1"/>
      <w:numFmt w:val="upp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346001C9"/>
    <w:multiLevelType w:val="hybridMultilevel"/>
    <w:tmpl w:val="D03C42E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43FA2098"/>
    <w:multiLevelType w:val="hybridMultilevel"/>
    <w:tmpl w:val="2F88E99A"/>
    <w:lvl w:ilvl="0" w:tplc="48845CAC">
      <w:start w:val="1"/>
      <w:numFmt w:val="bullet"/>
      <w:lvlText w:val="•"/>
      <w:lvlJc w:val="left"/>
      <w:pPr>
        <w:tabs>
          <w:tab w:val="num" w:pos="720"/>
        </w:tabs>
        <w:ind w:left="720" w:hanging="360"/>
      </w:pPr>
      <w:rPr>
        <w:rFonts w:ascii="Arial" w:hAnsi="Arial" w:hint="default"/>
      </w:rPr>
    </w:lvl>
    <w:lvl w:ilvl="1" w:tplc="C1A2F432" w:tentative="1">
      <w:start w:val="1"/>
      <w:numFmt w:val="bullet"/>
      <w:lvlText w:val="•"/>
      <w:lvlJc w:val="left"/>
      <w:pPr>
        <w:tabs>
          <w:tab w:val="num" w:pos="1440"/>
        </w:tabs>
        <w:ind w:left="1440" w:hanging="360"/>
      </w:pPr>
      <w:rPr>
        <w:rFonts w:ascii="Arial" w:hAnsi="Arial" w:hint="default"/>
      </w:rPr>
    </w:lvl>
    <w:lvl w:ilvl="2" w:tplc="BD003564" w:tentative="1">
      <w:start w:val="1"/>
      <w:numFmt w:val="bullet"/>
      <w:lvlText w:val="•"/>
      <w:lvlJc w:val="left"/>
      <w:pPr>
        <w:tabs>
          <w:tab w:val="num" w:pos="2160"/>
        </w:tabs>
        <w:ind w:left="2160" w:hanging="360"/>
      </w:pPr>
      <w:rPr>
        <w:rFonts w:ascii="Arial" w:hAnsi="Arial" w:hint="default"/>
      </w:rPr>
    </w:lvl>
    <w:lvl w:ilvl="3" w:tplc="C4FA6046" w:tentative="1">
      <w:start w:val="1"/>
      <w:numFmt w:val="bullet"/>
      <w:lvlText w:val="•"/>
      <w:lvlJc w:val="left"/>
      <w:pPr>
        <w:tabs>
          <w:tab w:val="num" w:pos="2880"/>
        </w:tabs>
        <w:ind w:left="2880" w:hanging="360"/>
      </w:pPr>
      <w:rPr>
        <w:rFonts w:ascii="Arial" w:hAnsi="Arial" w:hint="default"/>
      </w:rPr>
    </w:lvl>
    <w:lvl w:ilvl="4" w:tplc="DB2A9A94" w:tentative="1">
      <w:start w:val="1"/>
      <w:numFmt w:val="bullet"/>
      <w:lvlText w:val="•"/>
      <w:lvlJc w:val="left"/>
      <w:pPr>
        <w:tabs>
          <w:tab w:val="num" w:pos="3600"/>
        </w:tabs>
        <w:ind w:left="3600" w:hanging="360"/>
      </w:pPr>
      <w:rPr>
        <w:rFonts w:ascii="Arial" w:hAnsi="Arial" w:hint="default"/>
      </w:rPr>
    </w:lvl>
    <w:lvl w:ilvl="5" w:tplc="8DAC8606" w:tentative="1">
      <w:start w:val="1"/>
      <w:numFmt w:val="bullet"/>
      <w:lvlText w:val="•"/>
      <w:lvlJc w:val="left"/>
      <w:pPr>
        <w:tabs>
          <w:tab w:val="num" w:pos="4320"/>
        </w:tabs>
        <w:ind w:left="4320" w:hanging="360"/>
      </w:pPr>
      <w:rPr>
        <w:rFonts w:ascii="Arial" w:hAnsi="Arial" w:hint="default"/>
      </w:rPr>
    </w:lvl>
    <w:lvl w:ilvl="6" w:tplc="3ECC62D8" w:tentative="1">
      <w:start w:val="1"/>
      <w:numFmt w:val="bullet"/>
      <w:lvlText w:val="•"/>
      <w:lvlJc w:val="left"/>
      <w:pPr>
        <w:tabs>
          <w:tab w:val="num" w:pos="5040"/>
        </w:tabs>
        <w:ind w:left="5040" w:hanging="360"/>
      </w:pPr>
      <w:rPr>
        <w:rFonts w:ascii="Arial" w:hAnsi="Arial" w:hint="default"/>
      </w:rPr>
    </w:lvl>
    <w:lvl w:ilvl="7" w:tplc="73F60672" w:tentative="1">
      <w:start w:val="1"/>
      <w:numFmt w:val="bullet"/>
      <w:lvlText w:val="•"/>
      <w:lvlJc w:val="left"/>
      <w:pPr>
        <w:tabs>
          <w:tab w:val="num" w:pos="5760"/>
        </w:tabs>
        <w:ind w:left="5760" w:hanging="360"/>
      </w:pPr>
      <w:rPr>
        <w:rFonts w:ascii="Arial" w:hAnsi="Arial" w:hint="default"/>
      </w:rPr>
    </w:lvl>
    <w:lvl w:ilvl="8" w:tplc="93129F10" w:tentative="1">
      <w:start w:val="1"/>
      <w:numFmt w:val="bullet"/>
      <w:lvlText w:val="•"/>
      <w:lvlJc w:val="left"/>
      <w:pPr>
        <w:tabs>
          <w:tab w:val="num" w:pos="6480"/>
        </w:tabs>
        <w:ind w:left="6480" w:hanging="360"/>
      </w:pPr>
      <w:rPr>
        <w:rFonts w:ascii="Arial" w:hAnsi="Arial" w:hint="default"/>
      </w:rPr>
    </w:lvl>
  </w:abstractNum>
  <w:abstractNum w:abstractNumId="16">
    <w:nsid w:val="45D36895"/>
    <w:multiLevelType w:val="hybridMultilevel"/>
    <w:tmpl w:val="02747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1E7765"/>
    <w:multiLevelType w:val="hybridMultilevel"/>
    <w:tmpl w:val="D1541FB0"/>
    <w:lvl w:ilvl="0" w:tplc="80CA6374">
      <w:start w:val="1"/>
      <w:numFmt w:val="decimal"/>
      <w:lvlText w:val="%1."/>
      <w:lvlJc w:val="left"/>
      <w:pPr>
        <w:ind w:left="720" w:hanging="360"/>
      </w:pPr>
      <w:rPr>
        <w:rFonts w:eastAsiaTheme="minorHAnsi" w:cstheme="minorBidi" w:hint="default"/>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4AC07900"/>
    <w:multiLevelType w:val="hybridMultilevel"/>
    <w:tmpl w:val="A1CECE40"/>
    <w:lvl w:ilvl="0" w:tplc="04060017">
      <w:start w:val="1"/>
      <w:numFmt w:val="lowerLetter"/>
      <w:lvlText w:val="%1)"/>
      <w:lvlJc w:val="left"/>
      <w:pPr>
        <w:ind w:left="720" w:hanging="360"/>
      </w:pPr>
      <w:rPr>
        <w:rFonts w:hint="default"/>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4CAA5230"/>
    <w:multiLevelType w:val="hybridMultilevel"/>
    <w:tmpl w:val="597C4B9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4D9E5F3E"/>
    <w:multiLevelType w:val="hybridMultilevel"/>
    <w:tmpl w:val="D5D8416C"/>
    <w:lvl w:ilvl="0" w:tplc="0E064E06">
      <w:start w:val="1"/>
      <w:numFmt w:val="decimal"/>
      <w:lvlText w:val="%1."/>
      <w:lvlJc w:val="left"/>
      <w:pPr>
        <w:ind w:left="1210" w:hanging="360"/>
      </w:pPr>
      <w:rPr>
        <w:rFonts w:hint="default"/>
      </w:rPr>
    </w:lvl>
    <w:lvl w:ilvl="1" w:tplc="04060019" w:tentative="1">
      <w:start w:val="1"/>
      <w:numFmt w:val="lowerLetter"/>
      <w:lvlText w:val="%2."/>
      <w:lvlJc w:val="left"/>
      <w:pPr>
        <w:ind w:left="1930" w:hanging="360"/>
      </w:pPr>
    </w:lvl>
    <w:lvl w:ilvl="2" w:tplc="0406001B" w:tentative="1">
      <w:start w:val="1"/>
      <w:numFmt w:val="lowerRoman"/>
      <w:lvlText w:val="%3."/>
      <w:lvlJc w:val="right"/>
      <w:pPr>
        <w:ind w:left="2650" w:hanging="180"/>
      </w:pPr>
    </w:lvl>
    <w:lvl w:ilvl="3" w:tplc="0406000F" w:tentative="1">
      <w:start w:val="1"/>
      <w:numFmt w:val="decimal"/>
      <w:lvlText w:val="%4."/>
      <w:lvlJc w:val="left"/>
      <w:pPr>
        <w:ind w:left="3370" w:hanging="360"/>
      </w:pPr>
    </w:lvl>
    <w:lvl w:ilvl="4" w:tplc="04060019" w:tentative="1">
      <w:start w:val="1"/>
      <w:numFmt w:val="lowerLetter"/>
      <w:lvlText w:val="%5."/>
      <w:lvlJc w:val="left"/>
      <w:pPr>
        <w:ind w:left="4090" w:hanging="360"/>
      </w:pPr>
    </w:lvl>
    <w:lvl w:ilvl="5" w:tplc="0406001B" w:tentative="1">
      <w:start w:val="1"/>
      <w:numFmt w:val="lowerRoman"/>
      <w:lvlText w:val="%6."/>
      <w:lvlJc w:val="right"/>
      <w:pPr>
        <w:ind w:left="4810" w:hanging="180"/>
      </w:pPr>
    </w:lvl>
    <w:lvl w:ilvl="6" w:tplc="0406000F" w:tentative="1">
      <w:start w:val="1"/>
      <w:numFmt w:val="decimal"/>
      <w:lvlText w:val="%7."/>
      <w:lvlJc w:val="left"/>
      <w:pPr>
        <w:ind w:left="5530" w:hanging="360"/>
      </w:pPr>
    </w:lvl>
    <w:lvl w:ilvl="7" w:tplc="04060019" w:tentative="1">
      <w:start w:val="1"/>
      <w:numFmt w:val="lowerLetter"/>
      <w:lvlText w:val="%8."/>
      <w:lvlJc w:val="left"/>
      <w:pPr>
        <w:ind w:left="6250" w:hanging="360"/>
      </w:pPr>
    </w:lvl>
    <w:lvl w:ilvl="8" w:tplc="0406001B" w:tentative="1">
      <w:start w:val="1"/>
      <w:numFmt w:val="lowerRoman"/>
      <w:lvlText w:val="%9."/>
      <w:lvlJc w:val="right"/>
      <w:pPr>
        <w:ind w:left="6970" w:hanging="180"/>
      </w:pPr>
    </w:lvl>
  </w:abstractNum>
  <w:abstractNum w:abstractNumId="21">
    <w:nsid w:val="5BD8444B"/>
    <w:multiLevelType w:val="hybridMultilevel"/>
    <w:tmpl w:val="E9EC9C40"/>
    <w:lvl w:ilvl="0" w:tplc="59DEF560">
      <w:start w:val="1"/>
      <w:numFmt w:val="decimal"/>
      <w:lvlText w:val="%1."/>
      <w:lvlJc w:val="left"/>
      <w:pPr>
        <w:ind w:left="720" w:hanging="360"/>
      </w:pPr>
      <w:rPr>
        <w:rFonts w:hint="default"/>
        <w:color w:val="1A1A1A"/>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62E41A21"/>
    <w:multiLevelType w:val="hybridMultilevel"/>
    <w:tmpl w:val="CE5671FC"/>
    <w:lvl w:ilvl="0" w:tplc="9EBCF83A">
      <w:start w:val="1"/>
      <w:numFmt w:val="decimal"/>
      <w:lvlText w:val="%1."/>
      <w:lvlJc w:val="left"/>
      <w:pPr>
        <w:ind w:left="1080" w:hanging="360"/>
      </w:pPr>
      <w:rPr>
        <w:rFonts w:eastAsiaTheme="minorEastAsia" w:cs="Calibri" w:hint="default"/>
        <w:color w:val="1A1A1A"/>
      </w:r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num w:numId="1">
    <w:abstractNumId w:val="9"/>
  </w:num>
  <w:num w:numId="2">
    <w:abstractNumId w:val="11"/>
  </w:num>
  <w:num w:numId="3">
    <w:abstractNumId w:val="12"/>
  </w:num>
  <w:num w:numId="4">
    <w:abstractNumId w:val="1"/>
  </w:num>
  <w:num w:numId="5">
    <w:abstractNumId w:val="17"/>
  </w:num>
  <w:num w:numId="6">
    <w:abstractNumId w:val="10"/>
  </w:num>
  <w:num w:numId="7">
    <w:abstractNumId w:val="21"/>
  </w:num>
  <w:num w:numId="8">
    <w:abstractNumId w:val="22"/>
  </w:num>
  <w:num w:numId="9">
    <w:abstractNumId w:val="4"/>
  </w:num>
  <w:num w:numId="10">
    <w:abstractNumId w:val="16"/>
  </w:num>
  <w:num w:numId="11">
    <w:abstractNumId w:val="18"/>
  </w:num>
  <w:num w:numId="12">
    <w:abstractNumId w:val="20"/>
  </w:num>
  <w:num w:numId="13">
    <w:abstractNumId w:val="15"/>
  </w:num>
  <w:num w:numId="14">
    <w:abstractNumId w:val="14"/>
  </w:num>
  <w:num w:numId="15">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6"/>
  </w:num>
  <w:num w:numId="18">
    <w:abstractNumId w:val="7"/>
  </w:num>
  <w:num w:numId="19">
    <w:abstractNumId w:val="5"/>
  </w:num>
  <w:num w:numId="20">
    <w:abstractNumId w:val="19"/>
  </w:num>
  <w:num w:numId="21">
    <w:abstractNumId w:val="2"/>
  </w:num>
  <w:num w:numId="22">
    <w:abstractNumId w:val="0"/>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D36"/>
    <w:rsid w:val="00067EEB"/>
    <w:rsid w:val="000B1BFC"/>
    <w:rsid w:val="00115C38"/>
    <w:rsid w:val="0016313A"/>
    <w:rsid w:val="0017680D"/>
    <w:rsid w:val="001836E4"/>
    <w:rsid w:val="001A6A92"/>
    <w:rsid w:val="001F2DBE"/>
    <w:rsid w:val="002426B5"/>
    <w:rsid w:val="00257040"/>
    <w:rsid w:val="002933DE"/>
    <w:rsid w:val="00295DE6"/>
    <w:rsid w:val="00405ABE"/>
    <w:rsid w:val="004440F5"/>
    <w:rsid w:val="00457E9D"/>
    <w:rsid w:val="004871E9"/>
    <w:rsid w:val="004A6F52"/>
    <w:rsid w:val="004D1DB2"/>
    <w:rsid w:val="005211CD"/>
    <w:rsid w:val="00537D86"/>
    <w:rsid w:val="00552A43"/>
    <w:rsid w:val="0055338D"/>
    <w:rsid w:val="00566C87"/>
    <w:rsid w:val="00584283"/>
    <w:rsid w:val="00587F1D"/>
    <w:rsid w:val="006545FF"/>
    <w:rsid w:val="0066043F"/>
    <w:rsid w:val="006632ED"/>
    <w:rsid w:val="00687C86"/>
    <w:rsid w:val="0069496E"/>
    <w:rsid w:val="006E6136"/>
    <w:rsid w:val="006F6FCB"/>
    <w:rsid w:val="007618BB"/>
    <w:rsid w:val="0079108C"/>
    <w:rsid w:val="007C0D0C"/>
    <w:rsid w:val="007C3BB8"/>
    <w:rsid w:val="007D30DB"/>
    <w:rsid w:val="007D6EB1"/>
    <w:rsid w:val="007E0194"/>
    <w:rsid w:val="00865338"/>
    <w:rsid w:val="0086614B"/>
    <w:rsid w:val="0088079B"/>
    <w:rsid w:val="00887308"/>
    <w:rsid w:val="008940AC"/>
    <w:rsid w:val="008B34BD"/>
    <w:rsid w:val="00903338"/>
    <w:rsid w:val="009756E8"/>
    <w:rsid w:val="009A32F0"/>
    <w:rsid w:val="009B4B68"/>
    <w:rsid w:val="009C431A"/>
    <w:rsid w:val="009D7D5E"/>
    <w:rsid w:val="009E4D36"/>
    <w:rsid w:val="009F3343"/>
    <w:rsid w:val="00A02734"/>
    <w:rsid w:val="00A47885"/>
    <w:rsid w:val="00A51B5B"/>
    <w:rsid w:val="00A7362B"/>
    <w:rsid w:val="00AF0151"/>
    <w:rsid w:val="00B05F6D"/>
    <w:rsid w:val="00B81B34"/>
    <w:rsid w:val="00BA33AF"/>
    <w:rsid w:val="00BD1D08"/>
    <w:rsid w:val="00C02EF5"/>
    <w:rsid w:val="00C32ED5"/>
    <w:rsid w:val="00C47853"/>
    <w:rsid w:val="00CA00C7"/>
    <w:rsid w:val="00CB0139"/>
    <w:rsid w:val="00CD0CF1"/>
    <w:rsid w:val="00CD3152"/>
    <w:rsid w:val="00D41C74"/>
    <w:rsid w:val="00D52131"/>
    <w:rsid w:val="00D70B75"/>
    <w:rsid w:val="00D71D09"/>
    <w:rsid w:val="00D8582D"/>
    <w:rsid w:val="00DA5B5D"/>
    <w:rsid w:val="00DC3BC4"/>
    <w:rsid w:val="00DE18D9"/>
    <w:rsid w:val="00E245EF"/>
    <w:rsid w:val="00EA3B30"/>
    <w:rsid w:val="00EE1DCD"/>
    <w:rsid w:val="00F07B92"/>
    <w:rsid w:val="00FA7A75"/>
    <w:rsid w:val="00FD68B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A8D80"/>
  <w15:chartTrackingRefBased/>
  <w15:docId w15:val="{C891D788-D5FD-45DC-833A-19911106A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02EF5"/>
  </w:style>
  <w:style w:type="paragraph" w:styleId="Overskrift1">
    <w:name w:val="heading 1"/>
    <w:basedOn w:val="Normal"/>
    <w:link w:val="Overskrift1Tegn"/>
    <w:uiPriority w:val="9"/>
    <w:qFormat/>
    <w:rsid w:val="007D6EB1"/>
    <w:pPr>
      <w:spacing w:before="100" w:beforeAutospacing="1" w:after="100" w:afterAutospacing="1" w:line="240" w:lineRule="auto"/>
      <w:outlineLvl w:val="0"/>
    </w:pPr>
    <w:rPr>
      <w:rFonts w:ascii="Times New Roman" w:hAnsi="Times New Roman" w:cs="Times New Roman"/>
      <w:b/>
      <w:bCs/>
      <w:kern w:val="36"/>
      <w:sz w:val="48"/>
      <w:szCs w:val="4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Llink">
    <w:name w:val="Hyperlink"/>
    <w:basedOn w:val="Standardskrifttypeiafsnit"/>
    <w:uiPriority w:val="99"/>
    <w:unhideWhenUsed/>
    <w:rsid w:val="00887308"/>
    <w:rPr>
      <w:color w:val="0563C1" w:themeColor="hyperlink"/>
      <w:u w:val="single"/>
    </w:rPr>
  </w:style>
  <w:style w:type="paragraph" w:styleId="Normalweb">
    <w:name w:val="Normal (Web)"/>
    <w:basedOn w:val="Normal"/>
    <w:uiPriority w:val="99"/>
    <w:semiHidden/>
    <w:unhideWhenUsed/>
    <w:rsid w:val="00D52131"/>
    <w:pPr>
      <w:spacing w:before="100" w:beforeAutospacing="1" w:after="100" w:afterAutospacing="1" w:line="240" w:lineRule="auto"/>
    </w:pPr>
    <w:rPr>
      <w:rFonts w:ascii="Times New Roman" w:hAnsi="Times New Roman" w:cs="Times New Roman"/>
      <w:sz w:val="24"/>
      <w:szCs w:val="24"/>
      <w:lang w:eastAsia="da-DK"/>
    </w:rPr>
  </w:style>
  <w:style w:type="paragraph" w:styleId="Listeafsnit">
    <w:name w:val="List Paragraph"/>
    <w:basedOn w:val="Normal"/>
    <w:uiPriority w:val="34"/>
    <w:qFormat/>
    <w:rsid w:val="006F6FCB"/>
    <w:pPr>
      <w:spacing w:after="0" w:line="240" w:lineRule="auto"/>
      <w:ind w:left="720"/>
      <w:contextualSpacing/>
    </w:pPr>
    <w:rPr>
      <w:rFonts w:ascii="Candara" w:eastAsiaTheme="minorEastAsia" w:hAnsi="Candara"/>
      <w:sz w:val="24"/>
      <w:szCs w:val="24"/>
      <w:lang w:eastAsia="da-DK"/>
    </w:rPr>
  </w:style>
  <w:style w:type="character" w:styleId="BesgtHyperlink">
    <w:name w:val="FollowedHyperlink"/>
    <w:basedOn w:val="Standardskrifttypeiafsnit"/>
    <w:uiPriority w:val="99"/>
    <w:semiHidden/>
    <w:unhideWhenUsed/>
    <w:rsid w:val="00B81B34"/>
    <w:rPr>
      <w:color w:val="954F72" w:themeColor="followedHyperlink"/>
      <w:u w:val="single"/>
    </w:rPr>
  </w:style>
  <w:style w:type="character" w:customStyle="1" w:styleId="Overskrift1Tegn">
    <w:name w:val="Overskrift 1 Tegn"/>
    <w:basedOn w:val="Standardskrifttypeiafsnit"/>
    <w:link w:val="Overskrift1"/>
    <w:uiPriority w:val="9"/>
    <w:rsid w:val="007D6EB1"/>
    <w:rPr>
      <w:rFonts w:ascii="Times New Roman" w:hAnsi="Times New Roman" w:cs="Times New Roman"/>
      <w:b/>
      <w:bCs/>
      <w:kern w:val="36"/>
      <w:sz w:val="48"/>
      <w:szCs w:val="48"/>
      <w:lang w:eastAsia="da-DK"/>
    </w:rPr>
  </w:style>
  <w:style w:type="table" w:styleId="Tabel-Gitter">
    <w:name w:val="Table Grid"/>
    <w:basedOn w:val="Tabel-Normal"/>
    <w:uiPriority w:val="39"/>
    <w:rsid w:val="00C02EF5"/>
    <w:pPr>
      <w:spacing w:after="0" w:line="240" w:lineRule="auto"/>
    </w:pPr>
    <w:rPr>
      <w:rFonts w:ascii="Helvetica Neue" w:hAnsi="Helvetica Neu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769201">
      <w:bodyDiv w:val="1"/>
      <w:marLeft w:val="0"/>
      <w:marRight w:val="0"/>
      <w:marTop w:val="0"/>
      <w:marBottom w:val="0"/>
      <w:divBdr>
        <w:top w:val="none" w:sz="0" w:space="0" w:color="auto"/>
        <w:left w:val="none" w:sz="0" w:space="0" w:color="auto"/>
        <w:bottom w:val="none" w:sz="0" w:space="0" w:color="auto"/>
        <w:right w:val="none" w:sz="0" w:space="0" w:color="auto"/>
      </w:divBdr>
      <w:divsChild>
        <w:div w:id="1476754048">
          <w:marLeft w:val="360"/>
          <w:marRight w:val="0"/>
          <w:marTop w:val="200"/>
          <w:marBottom w:val="0"/>
          <w:divBdr>
            <w:top w:val="none" w:sz="0" w:space="0" w:color="auto"/>
            <w:left w:val="none" w:sz="0" w:space="0" w:color="auto"/>
            <w:bottom w:val="none" w:sz="0" w:space="0" w:color="auto"/>
            <w:right w:val="none" w:sz="0" w:space="0" w:color="auto"/>
          </w:divBdr>
        </w:div>
        <w:div w:id="1153958173">
          <w:marLeft w:val="360"/>
          <w:marRight w:val="0"/>
          <w:marTop w:val="200"/>
          <w:marBottom w:val="0"/>
          <w:divBdr>
            <w:top w:val="none" w:sz="0" w:space="0" w:color="auto"/>
            <w:left w:val="none" w:sz="0" w:space="0" w:color="auto"/>
            <w:bottom w:val="none" w:sz="0" w:space="0" w:color="auto"/>
            <w:right w:val="none" w:sz="0" w:space="0" w:color="auto"/>
          </w:divBdr>
        </w:div>
        <w:div w:id="709191014">
          <w:marLeft w:val="360"/>
          <w:marRight w:val="0"/>
          <w:marTop w:val="200"/>
          <w:marBottom w:val="0"/>
          <w:divBdr>
            <w:top w:val="none" w:sz="0" w:space="0" w:color="auto"/>
            <w:left w:val="none" w:sz="0" w:space="0" w:color="auto"/>
            <w:bottom w:val="none" w:sz="0" w:space="0" w:color="auto"/>
            <w:right w:val="none" w:sz="0" w:space="0" w:color="auto"/>
          </w:divBdr>
        </w:div>
      </w:divsChild>
    </w:div>
    <w:div w:id="540677796">
      <w:bodyDiv w:val="1"/>
      <w:marLeft w:val="0"/>
      <w:marRight w:val="0"/>
      <w:marTop w:val="0"/>
      <w:marBottom w:val="0"/>
      <w:divBdr>
        <w:top w:val="none" w:sz="0" w:space="0" w:color="auto"/>
        <w:left w:val="none" w:sz="0" w:space="0" w:color="auto"/>
        <w:bottom w:val="none" w:sz="0" w:space="0" w:color="auto"/>
        <w:right w:val="none" w:sz="0" w:space="0" w:color="auto"/>
      </w:divBdr>
    </w:div>
    <w:div w:id="1733114402">
      <w:bodyDiv w:val="1"/>
      <w:marLeft w:val="0"/>
      <w:marRight w:val="0"/>
      <w:marTop w:val="0"/>
      <w:marBottom w:val="0"/>
      <w:divBdr>
        <w:top w:val="none" w:sz="0" w:space="0" w:color="auto"/>
        <w:left w:val="none" w:sz="0" w:space="0" w:color="auto"/>
        <w:bottom w:val="none" w:sz="0" w:space="0" w:color="auto"/>
        <w:right w:val="none" w:sz="0" w:space="0" w:color="auto"/>
      </w:divBdr>
    </w:div>
    <w:div w:id="2009626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vimeo.com/ondemand/healthyqigong/147053228" TargetMode="External"/><Relationship Id="rId20" Type="http://schemas.openxmlformats.org/officeDocument/2006/relationships/image" Target="media/image9.png"/><Relationship Id="rId21" Type="http://schemas.openxmlformats.org/officeDocument/2006/relationships/image" Target="media/image10.jpe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www.china.org.cn/english/features/Festivals/78131.htm" TargetMode="External"/><Relationship Id="rId11" Type="http://schemas.openxmlformats.org/officeDocument/2006/relationships/hyperlink" Target="https://vimeo.com/ondemand/healthyqigong/147053228)" TargetMode="External"/><Relationship Id="rId12" Type="http://schemas.openxmlformats.org/officeDocument/2006/relationships/hyperlink" Target="http://www.china.org.cn/english/features/Festivals/78131.htm" TargetMode="External"/><Relationship Id="rId13" Type="http://schemas.openxmlformats.org/officeDocument/2006/relationships/image" Target="media/image2.jpeg"/><Relationship Id="rId14" Type="http://schemas.openxmlformats.org/officeDocument/2006/relationships/image" Target="media/image3.png"/><Relationship Id="rId15" Type="http://schemas.openxmlformats.org/officeDocument/2006/relationships/image" Target="media/image4.jpeg"/><Relationship Id="rId16" Type="http://schemas.openxmlformats.org/officeDocument/2006/relationships/image" Target="media/image5.png"/><Relationship Id="rId17" Type="http://schemas.openxmlformats.org/officeDocument/2006/relationships/image" Target="media/image6.jpeg"/><Relationship Id="rId18" Type="http://schemas.openxmlformats.org/officeDocument/2006/relationships/image" Target="media/image7.png"/><Relationship Id="rId1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gif"/><Relationship Id="rId7" Type="http://schemas.openxmlformats.org/officeDocument/2006/relationships/hyperlink" Target="https://www.youtube.com/watch?v=el3i3TfNg-I" TargetMode="External"/><Relationship Id="rId8" Type="http://schemas.openxmlformats.org/officeDocument/2006/relationships/hyperlink" Target="https://www.youtube.com/watch?v=el3i3TfNg-I"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78174-7ED2-7945-AF8B-A1E09A9A5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1719</Words>
  <Characters>10489</Characters>
  <Application>Microsoft Macintosh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Ann-Louise Ljungcrantz</dc:creator>
  <cp:keywords/>
  <dc:description/>
  <cp:lastModifiedBy>rebecca@albinus.dk</cp:lastModifiedBy>
  <cp:revision>2</cp:revision>
  <dcterms:created xsi:type="dcterms:W3CDTF">2018-02-09T06:22:00Z</dcterms:created>
  <dcterms:modified xsi:type="dcterms:W3CDTF">2018-02-09T06:22:00Z</dcterms:modified>
</cp:coreProperties>
</file>